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A97" w:rsidRDefault="00C94E4B" w:rsidP="00B73175">
      <w:pPr>
        <w:spacing w:after="0" w:line="240" w:lineRule="auto"/>
        <w:rPr>
          <w:rFonts w:ascii="Times New Roman" w:hAnsi="Times New Roman" w:cs="Times New Roman"/>
          <w:sz w:val="28"/>
          <w:szCs w:val="28"/>
        </w:rPr>
      </w:pPr>
      <w:r>
        <w:rPr>
          <w:rFonts w:ascii="Times New Roman" w:hAnsi="Times New Roman" w:cs="Times New Roman"/>
          <w:sz w:val="28"/>
          <w:szCs w:val="28"/>
        </w:rPr>
        <w:t>Принято</w:t>
      </w:r>
      <w:r w:rsidR="00B73175">
        <w:rPr>
          <w:rFonts w:ascii="Times New Roman" w:hAnsi="Times New Roman" w:cs="Times New Roman"/>
          <w:sz w:val="28"/>
          <w:szCs w:val="28"/>
        </w:rPr>
        <w:t xml:space="preserve">                                                                                  Утверждено</w:t>
      </w:r>
    </w:p>
    <w:p w:rsidR="00C94E4B" w:rsidRDefault="00C94E4B" w:rsidP="00B73175">
      <w:pPr>
        <w:spacing w:after="0" w:line="240" w:lineRule="auto"/>
        <w:rPr>
          <w:rFonts w:ascii="Times New Roman" w:hAnsi="Times New Roman" w:cs="Times New Roman"/>
          <w:sz w:val="28"/>
          <w:szCs w:val="28"/>
        </w:rPr>
      </w:pPr>
      <w:r>
        <w:rPr>
          <w:rFonts w:ascii="Times New Roman" w:hAnsi="Times New Roman" w:cs="Times New Roman"/>
          <w:sz w:val="28"/>
          <w:szCs w:val="28"/>
        </w:rPr>
        <w:t>на педагогическом совете</w:t>
      </w:r>
      <w:r w:rsidR="00EE69ED">
        <w:rPr>
          <w:rFonts w:ascii="Times New Roman" w:hAnsi="Times New Roman" w:cs="Times New Roman"/>
          <w:sz w:val="28"/>
          <w:szCs w:val="28"/>
        </w:rPr>
        <w:t xml:space="preserve"> №1</w:t>
      </w:r>
      <w:r w:rsidR="00B73175">
        <w:rPr>
          <w:rFonts w:ascii="Times New Roman" w:hAnsi="Times New Roman" w:cs="Times New Roman"/>
          <w:sz w:val="28"/>
          <w:szCs w:val="28"/>
        </w:rPr>
        <w:t xml:space="preserve">                  </w:t>
      </w:r>
      <w:r w:rsidR="009F2E8D">
        <w:rPr>
          <w:rFonts w:ascii="Times New Roman" w:hAnsi="Times New Roman" w:cs="Times New Roman"/>
          <w:sz w:val="28"/>
          <w:szCs w:val="28"/>
        </w:rPr>
        <w:t xml:space="preserve">                             </w:t>
      </w:r>
      <w:r w:rsidR="00B73175">
        <w:rPr>
          <w:rFonts w:ascii="Times New Roman" w:hAnsi="Times New Roman" w:cs="Times New Roman"/>
          <w:sz w:val="28"/>
          <w:szCs w:val="28"/>
        </w:rPr>
        <w:t>Заведующий МАДОУ</w:t>
      </w:r>
    </w:p>
    <w:p w:rsidR="00927A97" w:rsidRDefault="00B73175" w:rsidP="00B731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F2E8D">
        <w:rPr>
          <w:rFonts w:ascii="Times New Roman" w:hAnsi="Times New Roman" w:cs="Times New Roman"/>
          <w:sz w:val="28"/>
          <w:szCs w:val="28"/>
        </w:rPr>
        <w:t xml:space="preserve">                       </w:t>
      </w:r>
      <w:r>
        <w:rPr>
          <w:rFonts w:ascii="Times New Roman" w:hAnsi="Times New Roman" w:cs="Times New Roman"/>
          <w:sz w:val="28"/>
          <w:szCs w:val="28"/>
        </w:rPr>
        <w:t xml:space="preserve">   «</w:t>
      </w:r>
      <w:r w:rsidR="009F2E8D">
        <w:rPr>
          <w:rFonts w:ascii="Times New Roman" w:hAnsi="Times New Roman" w:cs="Times New Roman"/>
          <w:sz w:val="28"/>
          <w:szCs w:val="28"/>
        </w:rPr>
        <w:t>ЦРР-Детский сад № 417</w:t>
      </w:r>
      <w:r>
        <w:rPr>
          <w:rFonts w:ascii="Times New Roman" w:hAnsi="Times New Roman" w:cs="Times New Roman"/>
          <w:sz w:val="28"/>
          <w:szCs w:val="28"/>
        </w:rPr>
        <w:t>»</w:t>
      </w:r>
    </w:p>
    <w:p w:rsidR="00927A97" w:rsidRDefault="00B73175" w:rsidP="00B731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B2A57">
        <w:rPr>
          <w:rFonts w:ascii="Times New Roman" w:hAnsi="Times New Roman" w:cs="Times New Roman"/>
          <w:sz w:val="28"/>
          <w:szCs w:val="28"/>
        </w:rPr>
        <w:t xml:space="preserve">                 </w:t>
      </w:r>
      <w:proofErr w:type="spellStart"/>
      <w:r w:rsidR="000B2A57">
        <w:rPr>
          <w:rFonts w:ascii="Times New Roman" w:hAnsi="Times New Roman" w:cs="Times New Roman"/>
          <w:sz w:val="28"/>
          <w:szCs w:val="28"/>
        </w:rPr>
        <w:t>Трубинова</w:t>
      </w:r>
      <w:proofErr w:type="spellEnd"/>
      <w:r w:rsidR="000B2A57">
        <w:rPr>
          <w:rFonts w:ascii="Times New Roman" w:hAnsi="Times New Roman" w:cs="Times New Roman"/>
          <w:sz w:val="28"/>
          <w:szCs w:val="28"/>
        </w:rPr>
        <w:t xml:space="preserve"> А.С.</w:t>
      </w:r>
      <w:r>
        <w:rPr>
          <w:rFonts w:ascii="Times New Roman" w:hAnsi="Times New Roman" w:cs="Times New Roman"/>
          <w:sz w:val="28"/>
          <w:szCs w:val="28"/>
        </w:rPr>
        <w:t xml:space="preserve"> </w:t>
      </w:r>
    </w:p>
    <w:p w:rsidR="005C6723" w:rsidRDefault="00B73175" w:rsidP="00B731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____________   </w:t>
      </w:r>
    </w:p>
    <w:p w:rsidR="00B73175" w:rsidRPr="00D904C1" w:rsidRDefault="005C6723" w:rsidP="00B731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01A36">
        <w:rPr>
          <w:rFonts w:ascii="Times New Roman" w:hAnsi="Times New Roman" w:cs="Times New Roman"/>
          <w:sz w:val="28"/>
          <w:szCs w:val="28"/>
        </w:rPr>
        <w:t xml:space="preserve">             </w:t>
      </w:r>
      <w:r w:rsidR="009F2E8D">
        <w:rPr>
          <w:rFonts w:ascii="Times New Roman" w:hAnsi="Times New Roman" w:cs="Times New Roman"/>
          <w:sz w:val="28"/>
          <w:szCs w:val="28"/>
        </w:rPr>
        <w:t xml:space="preserve">      </w:t>
      </w:r>
      <w:r w:rsidR="003A360C">
        <w:rPr>
          <w:rFonts w:ascii="Times New Roman" w:hAnsi="Times New Roman" w:cs="Times New Roman"/>
          <w:sz w:val="28"/>
          <w:szCs w:val="28"/>
        </w:rPr>
        <w:t xml:space="preserve">             «____»   ______2021</w:t>
      </w:r>
      <w:r>
        <w:rPr>
          <w:rFonts w:ascii="Times New Roman" w:hAnsi="Times New Roman" w:cs="Times New Roman"/>
          <w:sz w:val="28"/>
          <w:szCs w:val="28"/>
        </w:rPr>
        <w:t xml:space="preserve"> год    </w:t>
      </w:r>
      <w:r w:rsidR="00B73175">
        <w:rPr>
          <w:rFonts w:ascii="Times New Roman" w:hAnsi="Times New Roman" w:cs="Times New Roman"/>
          <w:sz w:val="28"/>
          <w:szCs w:val="28"/>
        </w:rPr>
        <w:t xml:space="preserve">                    </w:t>
      </w:r>
    </w:p>
    <w:p w:rsidR="009534CF" w:rsidRPr="00D904C1" w:rsidRDefault="005C6723" w:rsidP="00B731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534CF" w:rsidRDefault="009534CF" w:rsidP="009534CF">
      <w:pPr>
        <w:rPr>
          <w:rFonts w:ascii="Times New Roman" w:hAnsi="Times New Roman" w:cs="Times New Roman"/>
          <w:sz w:val="28"/>
          <w:szCs w:val="28"/>
        </w:rPr>
      </w:pPr>
    </w:p>
    <w:p w:rsidR="00C94E4B" w:rsidRPr="00D904C1" w:rsidRDefault="00C94E4B" w:rsidP="009534CF">
      <w:pPr>
        <w:rPr>
          <w:rFonts w:ascii="Times New Roman" w:hAnsi="Times New Roman" w:cs="Times New Roman"/>
          <w:sz w:val="28"/>
          <w:szCs w:val="28"/>
        </w:rPr>
      </w:pPr>
    </w:p>
    <w:p w:rsidR="009534CF" w:rsidRDefault="009534CF" w:rsidP="009534CF">
      <w:pPr>
        <w:rPr>
          <w:rFonts w:ascii="Times New Roman" w:hAnsi="Times New Roman" w:cs="Times New Roman"/>
          <w:sz w:val="28"/>
          <w:szCs w:val="28"/>
        </w:rPr>
      </w:pPr>
    </w:p>
    <w:p w:rsidR="009534CF" w:rsidRPr="0097160A" w:rsidRDefault="00C94E4B" w:rsidP="0097160A">
      <w:pPr>
        <w:tabs>
          <w:tab w:val="left" w:pos="2205"/>
        </w:tabs>
        <w:jc w:val="center"/>
        <w:rPr>
          <w:rFonts w:ascii="Times New Roman" w:hAnsi="Times New Roman" w:cs="Times New Roman"/>
          <w:b/>
          <w:sz w:val="28"/>
          <w:szCs w:val="28"/>
        </w:rPr>
      </w:pPr>
      <w:r w:rsidRPr="0097160A">
        <w:rPr>
          <w:rFonts w:ascii="Times New Roman" w:hAnsi="Times New Roman" w:cs="Times New Roman"/>
          <w:b/>
          <w:sz w:val="28"/>
          <w:szCs w:val="28"/>
        </w:rPr>
        <w:t xml:space="preserve">ГОДОВОЙ </w:t>
      </w:r>
      <w:r w:rsidR="009534CF" w:rsidRPr="0097160A">
        <w:rPr>
          <w:rFonts w:ascii="Times New Roman" w:hAnsi="Times New Roman" w:cs="Times New Roman"/>
          <w:b/>
          <w:sz w:val="28"/>
          <w:szCs w:val="28"/>
        </w:rPr>
        <w:t>ПЛАН РАБОТЫ</w:t>
      </w:r>
    </w:p>
    <w:p w:rsidR="00C94E4B" w:rsidRPr="0097160A" w:rsidRDefault="00C94E4B" w:rsidP="0097160A">
      <w:pPr>
        <w:jc w:val="center"/>
        <w:rPr>
          <w:rFonts w:ascii="Times New Roman" w:hAnsi="Times New Roman" w:cs="Times New Roman"/>
          <w:sz w:val="28"/>
          <w:szCs w:val="28"/>
        </w:rPr>
      </w:pPr>
      <w:r w:rsidRPr="0097160A">
        <w:rPr>
          <w:rFonts w:ascii="Times New Roman" w:hAnsi="Times New Roman" w:cs="Times New Roman"/>
          <w:sz w:val="28"/>
          <w:szCs w:val="28"/>
        </w:rPr>
        <w:t>Муниципального автономного дошкольного учреждения</w:t>
      </w:r>
    </w:p>
    <w:p w:rsidR="00C94E4B" w:rsidRPr="0097160A" w:rsidRDefault="00C94E4B" w:rsidP="0097160A">
      <w:pPr>
        <w:jc w:val="center"/>
        <w:rPr>
          <w:rFonts w:ascii="Times New Roman" w:hAnsi="Times New Roman" w:cs="Times New Roman"/>
          <w:sz w:val="28"/>
          <w:szCs w:val="28"/>
        </w:rPr>
      </w:pPr>
      <w:r w:rsidRPr="0097160A">
        <w:rPr>
          <w:rFonts w:ascii="Times New Roman" w:hAnsi="Times New Roman" w:cs="Times New Roman"/>
          <w:sz w:val="28"/>
          <w:szCs w:val="28"/>
        </w:rPr>
        <w:t>«</w:t>
      </w:r>
      <w:r w:rsidR="00DF02BE">
        <w:rPr>
          <w:rFonts w:ascii="Times New Roman" w:hAnsi="Times New Roman" w:cs="Times New Roman"/>
          <w:sz w:val="28"/>
          <w:szCs w:val="28"/>
        </w:rPr>
        <w:t>ЦРР-д</w:t>
      </w:r>
      <w:r w:rsidR="009F2E8D">
        <w:rPr>
          <w:rFonts w:ascii="Times New Roman" w:hAnsi="Times New Roman" w:cs="Times New Roman"/>
          <w:sz w:val="28"/>
          <w:szCs w:val="28"/>
        </w:rPr>
        <w:t>етский сад № 417</w:t>
      </w:r>
      <w:r w:rsidRPr="0097160A">
        <w:rPr>
          <w:rFonts w:ascii="Times New Roman" w:hAnsi="Times New Roman" w:cs="Times New Roman"/>
          <w:sz w:val="28"/>
          <w:szCs w:val="28"/>
        </w:rPr>
        <w:t>»</w:t>
      </w:r>
    </w:p>
    <w:p w:rsidR="009534CF" w:rsidRPr="0097160A" w:rsidRDefault="003A360C" w:rsidP="0097160A">
      <w:pPr>
        <w:tabs>
          <w:tab w:val="left" w:pos="2205"/>
        </w:tabs>
        <w:jc w:val="center"/>
        <w:rPr>
          <w:rFonts w:ascii="Times New Roman" w:hAnsi="Times New Roman" w:cs="Times New Roman"/>
          <w:b/>
          <w:sz w:val="28"/>
          <w:szCs w:val="28"/>
        </w:rPr>
      </w:pPr>
      <w:r>
        <w:rPr>
          <w:rFonts w:ascii="Times New Roman" w:hAnsi="Times New Roman" w:cs="Times New Roman"/>
          <w:b/>
          <w:sz w:val="28"/>
          <w:szCs w:val="28"/>
        </w:rPr>
        <w:t>2021 -2022</w:t>
      </w:r>
      <w:r w:rsidR="009534CF" w:rsidRPr="0097160A">
        <w:rPr>
          <w:rFonts w:ascii="Times New Roman" w:hAnsi="Times New Roman" w:cs="Times New Roman"/>
          <w:b/>
          <w:sz w:val="28"/>
          <w:szCs w:val="28"/>
        </w:rPr>
        <w:t xml:space="preserve"> учебный год</w:t>
      </w:r>
    </w:p>
    <w:p w:rsidR="009534CF" w:rsidRPr="00D904C1" w:rsidRDefault="009534CF" w:rsidP="0097160A">
      <w:pPr>
        <w:jc w:val="center"/>
        <w:rPr>
          <w:rFonts w:ascii="Times New Roman" w:hAnsi="Times New Roman" w:cs="Times New Roman"/>
          <w:sz w:val="36"/>
          <w:szCs w:val="36"/>
        </w:rPr>
      </w:pPr>
    </w:p>
    <w:p w:rsidR="009534CF" w:rsidRPr="00D904C1" w:rsidRDefault="009534CF" w:rsidP="009534CF">
      <w:pPr>
        <w:rPr>
          <w:rFonts w:ascii="Times New Roman" w:hAnsi="Times New Roman" w:cs="Times New Roman"/>
          <w:sz w:val="36"/>
          <w:szCs w:val="36"/>
        </w:rPr>
      </w:pPr>
    </w:p>
    <w:p w:rsidR="009534CF" w:rsidRPr="00D904C1" w:rsidRDefault="009534CF" w:rsidP="009534CF">
      <w:pPr>
        <w:rPr>
          <w:rFonts w:ascii="Times New Roman" w:hAnsi="Times New Roman" w:cs="Times New Roman"/>
          <w:sz w:val="36"/>
          <w:szCs w:val="36"/>
        </w:rPr>
      </w:pPr>
    </w:p>
    <w:p w:rsidR="009534CF" w:rsidRDefault="009534CF" w:rsidP="009534CF">
      <w:pPr>
        <w:rPr>
          <w:rFonts w:ascii="Times New Roman" w:hAnsi="Times New Roman" w:cs="Times New Roman"/>
          <w:sz w:val="36"/>
          <w:szCs w:val="36"/>
        </w:rPr>
      </w:pPr>
    </w:p>
    <w:p w:rsidR="00EE69ED" w:rsidRDefault="00EE69ED" w:rsidP="009534CF">
      <w:pPr>
        <w:rPr>
          <w:rFonts w:ascii="Times New Roman" w:hAnsi="Times New Roman" w:cs="Times New Roman"/>
          <w:sz w:val="36"/>
          <w:szCs w:val="36"/>
        </w:rPr>
      </w:pPr>
    </w:p>
    <w:p w:rsidR="00EE69ED" w:rsidRDefault="00EE69ED" w:rsidP="009534CF">
      <w:pPr>
        <w:rPr>
          <w:rFonts w:ascii="Times New Roman" w:hAnsi="Times New Roman" w:cs="Times New Roman"/>
          <w:sz w:val="36"/>
          <w:szCs w:val="36"/>
        </w:rPr>
      </w:pPr>
    </w:p>
    <w:p w:rsidR="00EE69ED" w:rsidRDefault="00EE69ED" w:rsidP="009534CF">
      <w:pPr>
        <w:rPr>
          <w:rFonts w:ascii="Times New Roman" w:hAnsi="Times New Roman" w:cs="Times New Roman"/>
          <w:sz w:val="36"/>
          <w:szCs w:val="36"/>
        </w:rPr>
      </w:pPr>
    </w:p>
    <w:p w:rsidR="00EE69ED" w:rsidRDefault="00EE69ED" w:rsidP="009534CF">
      <w:pPr>
        <w:rPr>
          <w:rFonts w:ascii="Times New Roman" w:hAnsi="Times New Roman" w:cs="Times New Roman"/>
          <w:sz w:val="36"/>
          <w:szCs w:val="36"/>
        </w:rPr>
      </w:pPr>
    </w:p>
    <w:p w:rsidR="00EE69ED" w:rsidRDefault="00EE69ED" w:rsidP="009534CF">
      <w:pPr>
        <w:rPr>
          <w:rFonts w:ascii="Times New Roman" w:hAnsi="Times New Roman" w:cs="Times New Roman"/>
          <w:sz w:val="36"/>
          <w:szCs w:val="36"/>
        </w:rPr>
      </w:pPr>
    </w:p>
    <w:p w:rsidR="00EE69ED" w:rsidRDefault="00EE69ED" w:rsidP="009534CF">
      <w:pPr>
        <w:rPr>
          <w:rFonts w:ascii="Times New Roman" w:hAnsi="Times New Roman" w:cs="Times New Roman"/>
          <w:sz w:val="36"/>
          <w:szCs w:val="36"/>
        </w:rPr>
      </w:pPr>
    </w:p>
    <w:p w:rsidR="00ED6502" w:rsidRDefault="009534CF" w:rsidP="009534CF">
      <w:pPr>
        <w:tabs>
          <w:tab w:val="left" w:pos="3465"/>
        </w:tabs>
        <w:rPr>
          <w:rFonts w:ascii="Times New Roman" w:hAnsi="Times New Roman" w:cs="Times New Roman"/>
          <w:sz w:val="24"/>
          <w:szCs w:val="24"/>
        </w:rPr>
      </w:pPr>
      <w:r>
        <w:rPr>
          <w:rFonts w:ascii="Times New Roman" w:hAnsi="Times New Roman" w:cs="Times New Roman"/>
          <w:sz w:val="36"/>
          <w:szCs w:val="36"/>
        </w:rPr>
        <w:tab/>
      </w:r>
      <w:r w:rsidR="00E27D71">
        <w:rPr>
          <w:rFonts w:ascii="Times New Roman" w:hAnsi="Times New Roman" w:cs="Times New Roman"/>
          <w:sz w:val="24"/>
          <w:szCs w:val="24"/>
        </w:rPr>
        <w:t xml:space="preserve">г. Пермь </w:t>
      </w:r>
      <w:r w:rsidR="003A360C">
        <w:rPr>
          <w:rFonts w:ascii="Times New Roman" w:hAnsi="Times New Roman" w:cs="Times New Roman"/>
          <w:sz w:val="24"/>
          <w:szCs w:val="24"/>
        </w:rPr>
        <w:t>2021</w:t>
      </w:r>
      <w:r w:rsidR="006B2C4F">
        <w:rPr>
          <w:rFonts w:ascii="Times New Roman" w:hAnsi="Times New Roman" w:cs="Times New Roman"/>
          <w:sz w:val="24"/>
          <w:szCs w:val="24"/>
        </w:rPr>
        <w:t>г.</w:t>
      </w:r>
    </w:p>
    <w:p w:rsidR="00ED6502" w:rsidRDefault="00ED6502">
      <w:pPr>
        <w:rPr>
          <w:rFonts w:ascii="Times New Roman" w:hAnsi="Times New Roman" w:cs="Times New Roman"/>
          <w:sz w:val="24"/>
          <w:szCs w:val="24"/>
        </w:rPr>
      </w:pPr>
      <w:r>
        <w:rPr>
          <w:rFonts w:ascii="Times New Roman" w:hAnsi="Times New Roman" w:cs="Times New Roman"/>
          <w:sz w:val="24"/>
          <w:szCs w:val="24"/>
        </w:rPr>
        <w:br w:type="page"/>
      </w:r>
    </w:p>
    <w:p w:rsidR="009F2E8D" w:rsidRPr="009F2E8D" w:rsidRDefault="009F2E8D" w:rsidP="009F2E8D">
      <w:pPr>
        <w:rPr>
          <w:rFonts w:ascii="Times New Roman" w:hAnsi="Times New Roman" w:cs="Times New Roman"/>
          <w:b/>
          <w:sz w:val="24"/>
          <w:szCs w:val="24"/>
        </w:rPr>
      </w:pPr>
      <w:r w:rsidRPr="009F2E8D">
        <w:rPr>
          <w:rFonts w:ascii="Times New Roman" w:hAnsi="Times New Roman" w:cs="Times New Roman"/>
          <w:b/>
          <w:sz w:val="24"/>
          <w:szCs w:val="24"/>
        </w:rPr>
        <w:lastRenderedPageBreak/>
        <w:t>Содержание:</w:t>
      </w:r>
    </w:p>
    <w:p w:rsidR="00C3434F" w:rsidRDefault="00C3434F" w:rsidP="00C3434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sidRPr="00AB0119">
        <w:rPr>
          <w:rFonts w:ascii="Times New Roman" w:hAnsi="Times New Roman" w:cs="Times New Roman"/>
          <w:b/>
          <w:sz w:val="24"/>
          <w:szCs w:val="24"/>
        </w:rPr>
        <w:t xml:space="preserve">. Анализ результатов деятельности </w:t>
      </w:r>
      <w:r w:rsidRPr="00CF6C63">
        <w:rPr>
          <w:rFonts w:ascii="Times New Roman" w:eastAsia="Times New Roman" w:hAnsi="Times New Roman" w:cs="Times New Roman"/>
          <w:b/>
          <w:sz w:val="24"/>
          <w:szCs w:val="24"/>
        </w:rPr>
        <w:t>МАДОУ «ЦРР – детский сад № 417» г.</w:t>
      </w:r>
      <w:r>
        <w:rPr>
          <w:rFonts w:ascii="Times New Roman" w:eastAsia="Times New Roman" w:hAnsi="Times New Roman" w:cs="Times New Roman"/>
          <w:b/>
          <w:sz w:val="24"/>
          <w:szCs w:val="24"/>
        </w:rPr>
        <w:t xml:space="preserve"> </w:t>
      </w:r>
      <w:r w:rsidRPr="00CF6C63">
        <w:rPr>
          <w:rFonts w:ascii="Times New Roman" w:eastAsia="Times New Roman" w:hAnsi="Times New Roman" w:cs="Times New Roman"/>
          <w:b/>
          <w:sz w:val="24"/>
          <w:szCs w:val="24"/>
        </w:rPr>
        <w:t>Перми</w:t>
      </w:r>
      <w:r w:rsidR="003A360C">
        <w:rPr>
          <w:rFonts w:ascii="Times New Roman" w:hAnsi="Times New Roman" w:cs="Times New Roman"/>
          <w:b/>
          <w:sz w:val="24"/>
          <w:szCs w:val="24"/>
        </w:rPr>
        <w:t xml:space="preserve"> за 2020 – 2021</w:t>
      </w:r>
      <w:r w:rsidRPr="00AB0119">
        <w:rPr>
          <w:rFonts w:ascii="Times New Roman" w:hAnsi="Times New Roman" w:cs="Times New Roman"/>
          <w:b/>
          <w:sz w:val="24"/>
          <w:szCs w:val="24"/>
        </w:rPr>
        <w:t xml:space="preserve"> учебный год</w:t>
      </w:r>
    </w:p>
    <w:p w:rsidR="00C3434F" w:rsidRPr="00C3434F" w:rsidRDefault="00C3434F" w:rsidP="00C3434F">
      <w:pPr>
        <w:spacing w:after="15" w:line="248" w:lineRule="auto"/>
        <w:jc w:val="both"/>
        <w:rPr>
          <w:rFonts w:ascii="Times New Roman" w:eastAsia="Times New Roman" w:hAnsi="Times New Roman" w:cs="Times New Roman"/>
          <w:b/>
          <w:sz w:val="24"/>
          <w:szCs w:val="24"/>
        </w:rPr>
      </w:pPr>
      <w:r>
        <w:rPr>
          <w:rFonts w:ascii="Times New Roman" w:hAnsi="Times New Roman" w:cs="Times New Roman"/>
          <w:b/>
          <w:sz w:val="24"/>
          <w:szCs w:val="24"/>
        </w:rPr>
        <w:t>1.</w:t>
      </w:r>
      <w:r w:rsidRPr="00C3434F">
        <w:rPr>
          <w:rFonts w:ascii="Times New Roman" w:hAnsi="Times New Roman" w:cs="Times New Roman"/>
          <w:b/>
          <w:sz w:val="24"/>
          <w:szCs w:val="24"/>
        </w:rPr>
        <w:t xml:space="preserve"> </w:t>
      </w:r>
      <w:r w:rsidRPr="00C3434F">
        <w:rPr>
          <w:rFonts w:ascii="Times New Roman" w:eastAsia="Times New Roman" w:hAnsi="Times New Roman" w:cs="Times New Roman"/>
          <w:b/>
          <w:sz w:val="24"/>
          <w:szCs w:val="24"/>
        </w:rPr>
        <w:t>Краткая характеристика МАДОУ «ЦРР – детский сад № 417» г.</w:t>
      </w:r>
      <w:r>
        <w:rPr>
          <w:rFonts w:ascii="Times New Roman" w:eastAsia="Times New Roman" w:hAnsi="Times New Roman" w:cs="Times New Roman"/>
          <w:b/>
          <w:sz w:val="24"/>
          <w:szCs w:val="24"/>
        </w:rPr>
        <w:t xml:space="preserve"> </w:t>
      </w:r>
      <w:r w:rsidRPr="00C3434F">
        <w:rPr>
          <w:rFonts w:ascii="Times New Roman" w:eastAsia="Times New Roman" w:hAnsi="Times New Roman" w:cs="Times New Roman"/>
          <w:b/>
          <w:sz w:val="24"/>
          <w:szCs w:val="24"/>
        </w:rPr>
        <w:t>Перми</w:t>
      </w:r>
    </w:p>
    <w:p w:rsidR="00C3434F" w:rsidRPr="00210D19" w:rsidRDefault="00C3434F" w:rsidP="00C3434F">
      <w:pPr>
        <w:spacing w:after="15" w:line="248" w:lineRule="auto"/>
        <w:rPr>
          <w:rFonts w:ascii="Times New Roman" w:eastAsia="Times New Roman" w:hAnsi="Times New Roman" w:cs="Times New Roman"/>
          <w:b/>
          <w:sz w:val="28"/>
          <w:szCs w:val="28"/>
        </w:rPr>
      </w:pPr>
      <w:r w:rsidRPr="00C3434F">
        <w:rPr>
          <w:rFonts w:ascii="Times New Roman" w:hAnsi="Times New Roman" w:cs="Times New Roman"/>
          <w:b/>
          <w:sz w:val="24"/>
          <w:szCs w:val="24"/>
        </w:rPr>
        <w:t xml:space="preserve">2. </w:t>
      </w:r>
      <w:r w:rsidRPr="00C3434F">
        <w:rPr>
          <w:rFonts w:ascii="Times New Roman" w:eastAsia="Times New Roman" w:hAnsi="Times New Roman" w:cs="Times New Roman"/>
          <w:b/>
          <w:sz w:val="24"/>
          <w:szCs w:val="24"/>
        </w:rPr>
        <w:t xml:space="preserve">Анализ выполнения Годового плана работы </w:t>
      </w:r>
      <w:r w:rsidRPr="00A1022C">
        <w:rPr>
          <w:rFonts w:ascii="Times New Roman" w:eastAsia="Times New Roman" w:hAnsi="Times New Roman" w:cs="Times New Roman"/>
          <w:b/>
          <w:sz w:val="24"/>
          <w:szCs w:val="24"/>
        </w:rPr>
        <w:t>МАДОУ «ЦРР – д</w:t>
      </w:r>
      <w:r>
        <w:rPr>
          <w:rFonts w:ascii="Times New Roman" w:eastAsia="Times New Roman" w:hAnsi="Times New Roman" w:cs="Times New Roman"/>
          <w:b/>
          <w:sz w:val="24"/>
          <w:szCs w:val="24"/>
        </w:rPr>
        <w:t>етский сад № 417» г.</w:t>
      </w:r>
      <w:r w:rsidR="00210D19">
        <w:rPr>
          <w:rFonts w:ascii="Times New Roman" w:eastAsia="Times New Roman" w:hAnsi="Times New Roman" w:cs="Times New Roman"/>
          <w:b/>
          <w:sz w:val="24"/>
          <w:szCs w:val="24"/>
        </w:rPr>
        <w:t xml:space="preserve"> </w:t>
      </w:r>
      <w:r w:rsidR="003A360C">
        <w:rPr>
          <w:rFonts w:ascii="Times New Roman" w:eastAsia="Times New Roman" w:hAnsi="Times New Roman" w:cs="Times New Roman"/>
          <w:b/>
          <w:sz w:val="24"/>
          <w:szCs w:val="24"/>
        </w:rPr>
        <w:t>Перми в 2020 – 2021</w:t>
      </w:r>
      <w:r>
        <w:rPr>
          <w:rFonts w:ascii="Times New Roman" w:eastAsia="Times New Roman" w:hAnsi="Times New Roman" w:cs="Times New Roman"/>
          <w:b/>
          <w:sz w:val="24"/>
          <w:szCs w:val="24"/>
        </w:rPr>
        <w:t xml:space="preserve"> </w:t>
      </w:r>
      <w:r w:rsidRPr="00A1022C">
        <w:rPr>
          <w:rFonts w:ascii="Times New Roman" w:eastAsia="Times New Roman" w:hAnsi="Times New Roman" w:cs="Times New Roman"/>
          <w:b/>
          <w:sz w:val="24"/>
          <w:szCs w:val="24"/>
        </w:rPr>
        <w:t>учебном году</w:t>
      </w:r>
    </w:p>
    <w:p w:rsidR="00210D19" w:rsidRDefault="00210D19" w:rsidP="00210D19">
      <w:pPr>
        <w:tabs>
          <w:tab w:val="left" w:pos="3465"/>
        </w:tabs>
        <w:spacing w:after="0"/>
        <w:jc w:val="both"/>
        <w:rPr>
          <w:rFonts w:ascii="Times New Roman" w:hAnsi="Times New Roman" w:cs="Times New Roman"/>
          <w:b/>
          <w:sz w:val="24"/>
          <w:szCs w:val="24"/>
        </w:rPr>
      </w:pPr>
      <w:r>
        <w:rPr>
          <w:rFonts w:ascii="Times New Roman" w:hAnsi="Times New Roman" w:cs="Times New Roman"/>
          <w:b/>
          <w:sz w:val="24"/>
          <w:szCs w:val="24"/>
        </w:rPr>
        <w:t>РАЗДЕЛ  II</w:t>
      </w:r>
      <w:r w:rsidRPr="00F97C63">
        <w:rPr>
          <w:rFonts w:ascii="Times New Roman" w:hAnsi="Times New Roman" w:cs="Times New Roman"/>
          <w:b/>
          <w:sz w:val="24"/>
          <w:szCs w:val="24"/>
        </w:rPr>
        <w:t>.</w:t>
      </w:r>
      <w:r>
        <w:rPr>
          <w:rFonts w:ascii="Times New Roman" w:hAnsi="Times New Roman" w:cs="Times New Roman"/>
          <w:b/>
          <w:sz w:val="24"/>
          <w:szCs w:val="24"/>
        </w:rPr>
        <w:t xml:space="preserve"> </w:t>
      </w:r>
      <w:r w:rsidRPr="00F97C63">
        <w:rPr>
          <w:rFonts w:ascii="Times New Roman" w:hAnsi="Times New Roman" w:cs="Times New Roman"/>
          <w:b/>
          <w:sz w:val="24"/>
          <w:szCs w:val="24"/>
        </w:rPr>
        <w:t>Приоритетные зада</w:t>
      </w:r>
      <w:r w:rsidR="003A360C">
        <w:rPr>
          <w:rFonts w:ascii="Times New Roman" w:hAnsi="Times New Roman" w:cs="Times New Roman"/>
          <w:b/>
          <w:sz w:val="24"/>
          <w:szCs w:val="24"/>
        </w:rPr>
        <w:t>чи деятельности МАДОУ на 2021-2022</w:t>
      </w:r>
      <w:r w:rsidRPr="00F97C63">
        <w:rPr>
          <w:rFonts w:ascii="Times New Roman" w:hAnsi="Times New Roman" w:cs="Times New Roman"/>
          <w:b/>
          <w:sz w:val="24"/>
          <w:szCs w:val="24"/>
        </w:rPr>
        <w:t xml:space="preserve"> учебный год</w:t>
      </w:r>
    </w:p>
    <w:p w:rsidR="00210D19" w:rsidRDefault="00210D19" w:rsidP="00210D19">
      <w:pPr>
        <w:spacing w:after="0" w:line="240" w:lineRule="auto"/>
        <w:contextualSpacing/>
        <w:jc w:val="both"/>
        <w:rPr>
          <w:rFonts w:ascii="Times New Roman" w:hAnsi="Times New Roman" w:cs="Times New Roman"/>
          <w:b/>
          <w:sz w:val="24"/>
          <w:szCs w:val="24"/>
        </w:rPr>
      </w:pPr>
      <w:r w:rsidRPr="00ED6502">
        <w:rPr>
          <w:rFonts w:ascii="Times New Roman" w:hAnsi="Times New Roman" w:cs="Times New Roman"/>
          <w:b/>
          <w:sz w:val="24"/>
          <w:szCs w:val="24"/>
        </w:rPr>
        <w:t>1. Цель и задачи воспитательн</w:t>
      </w:r>
      <w:r>
        <w:rPr>
          <w:rFonts w:ascii="Times New Roman" w:hAnsi="Times New Roman" w:cs="Times New Roman"/>
          <w:b/>
          <w:sz w:val="24"/>
          <w:szCs w:val="24"/>
        </w:rPr>
        <w:t>о</w:t>
      </w:r>
      <w:r w:rsidR="003A360C">
        <w:rPr>
          <w:rFonts w:ascii="Times New Roman" w:hAnsi="Times New Roman" w:cs="Times New Roman"/>
          <w:b/>
          <w:sz w:val="24"/>
          <w:szCs w:val="24"/>
        </w:rPr>
        <w:t>-образовательной работы на 2021-2022</w:t>
      </w:r>
      <w:r w:rsidRPr="00ED6502">
        <w:rPr>
          <w:rFonts w:ascii="Times New Roman" w:hAnsi="Times New Roman" w:cs="Times New Roman"/>
          <w:b/>
          <w:sz w:val="24"/>
          <w:szCs w:val="24"/>
        </w:rPr>
        <w:t xml:space="preserve"> учебный год</w:t>
      </w:r>
    </w:p>
    <w:p w:rsidR="00210D19" w:rsidRPr="00ED6502" w:rsidRDefault="00210D19" w:rsidP="00210D19">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ED6502">
        <w:rPr>
          <w:rFonts w:ascii="Times New Roman" w:hAnsi="Times New Roman" w:cs="Times New Roman"/>
          <w:b/>
          <w:color w:val="000000"/>
          <w:sz w:val="24"/>
          <w:szCs w:val="24"/>
        </w:rPr>
        <w:t xml:space="preserve"> Программно-методическое обеспечение </w:t>
      </w:r>
      <w:proofErr w:type="spellStart"/>
      <w:r w:rsidRPr="00ED6502">
        <w:rPr>
          <w:rFonts w:ascii="Times New Roman" w:hAnsi="Times New Roman" w:cs="Times New Roman"/>
          <w:b/>
          <w:color w:val="000000"/>
          <w:sz w:val="24"/>
          <w:szCs w:val="24"/>
        </w:rPr>
        <w:t>воспитательно</w:t>
      </w:r>
      <w:proofErr w:type="spellEnd"/>
      <w:r w:rsidRPr="00ED6502">
        <w:rPr>
          <w:rFonts w:ascii="Times New Roman" w:hAnsi="Times New Roman" w:cs="Times New Roman"/>
          <w:b/>
          <w:color w:val="000000"/>
          <w:sz w:val="24"/>
          <w:szCs w:val="24"/>
        </w:rPr>
        <w:t>- образовательного процесса</w:t>
      </w:r>
    </w:p>
    <w:p w:rsidR="00210D19" w:rsidRPr="00ED6502" w:rsidRDefault="008E77D8" w:rsidP="00210D1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3. Работа с кадрами</w:t>
      </w:r>
    </w:p>
    <w:p w:rsidR="00210D19" w:rsidRDefault="008E77D8" w:rsidP="00210D19">
      <w:pPr>
        <w:tabs>
          <w:tab w:val="left" w:pos="3465"/>
        </w:tabs>
        <w:spacing w:after="0"/>
        <w:jc w:val="both"/>
        <w:rPr>
          <w:rFonts w:ascii="Times New Roman" w:hAnsi="Times New Roman" w:cs="Times New Roman"/>
          <w:b/>
          <w:sz w:val="24"/>
          <w:szCs w:val="24"/>
        </w:rPr>
      </w:pPr>
      <w:r>
        <w:rPr>
          <w:rFonts w:ascii="Times New Roman" w:hAnsi="Times New Roman" w:cs="Times New Roman"/>
          <w:b/>
          <w:sz w:val="24"/>
          <w:szCs w:val="24"/>
        </w:rPr>
        <w:t>РАЗДЕЛ  II</w:t>
      </w:r>
      <w:r>
        <w:rPr>
          <w:rFonts w:ascii="Times New Roman" w:hAnsi="Times New Roman" w:cs="Times New Roman"/>
          <w:b/>
          <w:sz w:val="24"/>
          <w:szCs w:val="24"/>
          <w:lang w:val="en-US"/>
        </w:rPr>
        <w:t>I</w:t>
      </w:r>
      <w:r>
        <w:rPr>
          <w:rFonts w:ascii="Times New Roman" w:hAnsi="Times New Roman" w:cs="Times New Roman"/>
          <w:b/>
          <w:sz w:val="24"/>
          <w:szCs w:val="24"/>
        </w:rPr>
        <w:t>. Работа с участниками образовательного процесса</w:t>
      </w:r>
    </w:p>
    <w:p w:rsidR="008E77D8" w:rsidRDefault="008E77D8" w:rsidP="00210D19">
      <w:pPr>
        <w:tabs>
          <w:tab w:val="left" w:pos="3465"/>
        </w:tabs>
        <w:spacing w:after="0"/>
        <w:jc w:val="both"/>
        <w:rPr>
          <w:rFonts w:ascii="Times New Roman" w:hAnsi="Times New Roman" w:cs="Times New Roman"/>
          <w:b/>
          <w:sz w:val="24"/>
          <w:szCs w:val="24"/>
        </w:rPr>
      </w:pPr>
      <w:r>
        <w:rPr>
          <w:rFonts w:ascii="Times New Roman" w:hAnsi="Times New Roman" w:cs="Times New Roman"/>
          <w:b/>
          <w:sz w:val="24"/>
          <w:szCs w:val="24"/>
        </w:rPr>
        <w:t>1. Работа с семьями воспитанников</w:t>
      </w:r>
    </w:p>
    <w:p w:rsidR="008E77D8" w:rsidRDefault="008E77D8" w:rsidP="00210D19">
      <w:pPr>
        <w:tabs>
          <w:tab w:val="left" w:pos="346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Pr="007A5D5E">
        <w:rPr>
          <w:rFonts w:ascii="Times New Roman" w:hAnsi="Times New Roman" w:cs="Times New Roman"/>
          <w:b/>
          <w:sz w:val="24"/>
          <w:szCs w:val="24"/>
        </w:rPr>
        <w:t>Сохранение и укрепление здоровья воспитанников</w:t>
      </w:r>
    </w:p>
    <w:p w:rsidR="008E77D8" w:rsidRDefault="008E77D8" w:rsidP="00210D19">
      <w:pPr>
        <w:tabs>
          <w:tab w:val="left" w:pos="3465"/>
        </w:tabs>
        <w:spacing w:after="0"/>
        <w:jc w:val="both"/>
        <w:rPr>
          <w:rFonts w:ascii="Times New Roman" w:hAnsi="Times New Roman" w:cs="Times New Roman"/>
          <w:b/>
          <w:sz w:val="24"/>
          <w:szCs w:val="24"/>
        </w:rPr>
      </w:pPr>
      <w:r>
        <w:rPr>
          <w:rFonts w:ascii="Times New Roman" w:hAnsi="Times New Roman" w:cs="Times New Roman"/>
          <w:b/>
          <w:sz w:val="24"/>
          <w:szCs w:val="24"/>
        </w:rPr>
        <w:t>РАЗДЕЛ  I</w:t>
      </w:r>
      <w:r>
        <w:rPr>
          <w:rFonts w:ascii="Times New Roman" w:hAnsi="Times New Roman" w:cs="Times New Roman"/>
          <w:b/>
          <w:sz w:val="24"/>
          <w:szCs w:val="24"/>
          <w:lang w:val="en-US"/>
        </w:rPr>
        <w:t>V</w:t>
      </w:r>
      <w:r>
        <w:rPr>
          <w:rFonts w:ascii="Times New Roman" w:hAnsi="Times New Roman" w:cs="Times New Roman"/>
          <w:b/>
          <w:sz w:val="24"/>
          <w:szCs w:val="24"/>
        </w:rPr>
        <w:t>. Управление и контроль</w:t>
      </w:r>
    </w:p>
    <w:p w:rsidR="008E77D8" w:rsidRPr="008E77D8" w:rsidRDefault="008E77D8" w:rsidP="00210D19">
      <w:pPr>
        <w:tabs>
          <w:tab w:val="left" w:pos="3465"/>
        </w:tabs>
        <w:spacing w:after="0"/>
        <w:jc w:val="both"/>
        <w:rPr>
          <w:rFonts w:ascii="Times New Roman" w:hAnsi="Times New Roman" w:cs="Times New Roman"/>
          <w:b/>
          <w:sz w:val="24"/>
          <w:szCs w:val="24"/>
        </w:rPr>
      </w:pPr>
      <w:r>
        <w:rPr>
          <w:rFonts w:ascii="Times New Roman" w:hAnsi="Times New Roman" w:cs="Times New Roman"/>
          <w:b/>
          <w:sz w:val="24"/>
          <w:szCs w:val="24"/>
        </w:rPr>
        <w:t>Приложение</w:t>
      </w:r>
    </w:p>
    <w:p w:rsidR="009F2E8D" w:rsidRPr="009F2E8D" w:rsidRDefault="009F2E8D" w:rsidP="00C3434F">
      <w:pPr>
        <w:jc w:val="both"/>
        <w:rPr>
          <w:rFonts w:ascii="Times New Roman" w:hAnsi="Times New Roman" w:cs="Times New Roman"/>
          <w:b/>
          <w:sz w:val="24"/>
          <w:szCs w:val="24"/>
        </w:rPr>
      </w:pPr>
    </w:p>
    <w:p w:rsidR="00573D00" w:rsidRDefault="00573D00">
      <w:pPr>
        <w:rPr>
          <w:rFonts w:ascii="Times New Roman" w:hAnsi="Times New Roman" w:cs="Times New Roman"/>
          <w:b/>
          <w:sz w:val="24"/>
          <w:szCs w:val="24"/>
        </w:rPr>
      </w:pPr>
      <w:r>
        <w:rPr>
          <w:rFonts w:ascii="Times New Roman" w:hAnsi="Times New Roman" w:cs="Times New Roman"/>
          <w:b/>
          <w:sz w:val="24"/>
          <w:szCs w:val="24"/>
        </w:rPr>
        <w:br w:type="page"/>
      </w:r>
    </w:p>
    <w:p w:rsidR="00C177FE" w:rsidRDefault="00C177FE" w:rsidP="00C177F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w:t>
      </w:r>
      <w:r w:rsidRPr="00AB0119">
        <w:rPr>
          <w:rFonts w:ascii="Times New Roman" w:hAnsi="Times New Roman" w:cs="Times New Roman"/>
          <w:b/>
          <w:sz w:val="24"/>
          <w:szCs w:val="24"/>
        </w:rPr>
        <w:t xml:space="preserve">. Анализ результатов деятельности </w:t>
      </w:r>
      <w:r w:rsidRPr="00CF6C63">
        <w:rPr>
          <w:rFonts w:ascii="Times New Roman" w:eastAsia="Times New Roman" w:hAnsi="Times New Roman" w:cs="Times New Roman"/>
          <w:b/>
          <w:sz w:val="24"/>
          <w:szCs w:val="24"/>
        </w:rPr>
        <w:t>МАДОУ «ЦРР – детский сад № 417» г.Перми</w:t>
      </w:r>
      <w:r w:rsidR="003A360C">
        <w:rPr>
          <w:rFonts w:ascii="Times New Roman" w:hAnsi="Times New Roman" w:cs="Times New Roman"/>
          <w:b/>
          <w:sz w:val="24"/>
          <w:szCs w:val="24"/>
        </w:rPr>
        <w:t xml:space="preserve"> за 2020 – 2021</w:t>
      </w:r>
      <w:r w:rsidRPr="00AB0119">
        <w:rPr>
          <w:rFonts w:ascii="Times New Roman" w:hAnsi="Times New Roman" w:cs="Times New Roman"/>
          <w:b/>
          <w:sz w:val="24"/>
          <w:szCs w:val="24"/>
        </w:rPr>
        <w:t xml:space="preserve"> учебный год</w:t>
      </w:r>
    </w:p>
    <w:p w:rsidR="00C177FE" w:rsidRDefault="00C177FE" w:rsidP="00C177FE">
      <w:pPr>
        <w:spacing w:after="0"/>
        <w:jc w:val="center"/>
        <w:rPr>
          <w:rFonts w:ascii="Times New Roman" w:hAnsi="Times New Roman" w:cs="Times New Roman"/>
          <w:b/>
          <w:sz w:val="24"/>
          <w:szCs w:val="24"/>
        </w:rPr>
      </w:pPr>
    </w:p>
    <w:p w:rsidR="00C177FE" w:rsidRPr="00AB0119" w:rsidRDefault="00C177FE" w:rsidP="00C177FE">
      <w:pPr>
        <w:spacing w:after="0"/>
        <w:rPr>
          <w:rFonts w:ascii="Times New Roman" w:hAnsi="Times New Roman" w:cs="Times New Roman"/>
          <w:sz w:val="24"/>
          <w:szCs w:val="24"/>
        </w:rPr>
      </w:pPr>
      <w:r w:rsidRPr="00AB0119">
        <w:rPr>
          <w:rFonts w:ascii="Times New Roman" w:hAnsi="Times New Roman" w:cs="Times New Roman"/>
          <w:b/>
          <w:sz w:val="24"/>
          <w:szCs w:val="24"/>
        </w:rPr>
        <w:t xml:space="preserve">Цель: </w:t>
      </w:r>
      <w:r w:rsidRPr="00AB0119">
        <w:rPr>
          <w:rFonts w:ascii="Times New Roman" w:hAnsi="Times New Roman" w:cs="Times New Roman"/>
          <w:sz w:val="24"/>
          <w:szCs w:val="24"/>
        </w:rPr>
        <w:t>подведение итогов педагогической деятельности за прошедший учебный год на основе контрольно-аналитической материалов.</w:t>
      </w:r>
    </w:p>
    <w:p w:rsidR="00C177FE" w:rsidRDefault="00C177FE" w:rsidP="00C177FE">
      <w:pPr>
        <w:spacing w:after="0"/>
      </w:pPr>
    </w:p>
    <w:p w:rsidR="00C177FE" w:rsidRPr="00CF6C63" w:rsidRDefault="00C177FE" w:rsidP="00C177FE">
      <w:pPr>
        <w:pStyle w:val="a3"/>
        <w:numPr>
          <w:ilvl w:val="0"/>
          <w:numId w:val="10"/>
        </w:numPr>
        <w:spacing w:after="15" w:line="248" w:lineRule="auto"/>
        <w:jc w:val="center"/>
        <w:rPr>
          <w:rFonts w:ascii="Times New Roman" w:eastAsia="Times New Roman" w:hAnsi="Times New Roman" w:cs="Times New Roman"/>
          <w:b/>
          <w:sz w:val="24"/>
          <w:szCs w:val="24"/>
        </w:rPr>
      </w:pPr>
      <w:r w:rsidRPr="00CF6C63">
        <w:rPr>
          <w:rFonts w:ascii="Times New Roman" w:eastAsia="Times New Roman" w:hAnsi="Times New Roman" w:cs="Times New Roman"/>
          <w:b/>
          <w:sz w:val="24"/>
          <w:szCs w:val="24"/>
        </w:rPr>
        <w:t>Краткая характеристика МАДОУ «ЦРР – детский сад № 417» г.Перми</w:t>
      </w:r>
    </w:p>
    <w:p w:rsidR="00C177FE" w:rsidRPr="00CF6C63" w:rsidRDefault="00C177FE" w:rsidP="00C177FE">
      <w:pPr>
        <w:pStyle w:val="a3"/>
        <w:spacing w:after="15" w:line="248" w:lineRule="auto"/>
        <w:ind w:left="345"/>
        <w:rPr>
          <w:sz w:val="24"/>
          <w:szCs w:val="24"/>
        </w:rPr>
      </w:pPr>
    </w:p>
    <w:p w:rsidR="00C177FE" w:rsidRDefault="00C177FE" w:rsidP="00C177FE">
      <w:pPr>
        <w:spacing w:after="15" w:line="248" w:lineRule="auto"/>
        <w:ind w:left="-5" w:hanging="10"/>
      </w:pPr>
      <w:r>
        <w:rPr>
          <w:rFonts w:ascii="Times New Roman" w:eastAsia="Times New Roman" w:hAnsi="Times New Roman" w:cs="Times New Roman"/>
          <w:b/>
          <w:sz w:val="24"/>
        </w:rPr>
        <w:t>Общие сведения о дошкольном образовательном учреждении</w:t>
      </w:r>
      <w:r>
        <w:rPr>
          <w:rFonts w:ascii="Times New Roman" w:eastAsia="Times New Roman" w:hAnsi="Times New Roman" w:cs="Times New Roman"/>
          <w:sz w:val="24"/>
        </w:rPr>
        <w:t xml:space="preserve">. </w:t>
      </w:r>
    </w:p>
    <w:p w:rsidR="00C177FE" w:rsidRDefault="00C177FE" w:rsidP="00C177FE">
      <w:pPr>
        <w:spacing w:after="16" w:line="248" w:lineRule="auto"/>
        <w:ind w:left="-5" w:right="55" w:hanging="10"/>
        <w:jc w:val="both"/>
      </w:pPr>
      <w:r>
        <w:rPr>
          <w:rFonts w:ascii="Times New Roman" w:eastAsia="Times New Roman" w:hAnsi="Times New Roman" w:cs="Times New Roman"/>
          <w:sz w:val="24"/>
        </w:rPr>
        <w:t xml:space="preserve">Муниципальное автономное дошкольное образовательное учреждение «Центр развития ребенка - детский сад № 417» г. Перми. </w:t>
      </w:r>
    </w:p>
    <w:p w:rsidR="00C177FE" w:rsidRDefault="00C177FE" w:rsidP="00C177FE">
      <w:pPr>
        <w:spacing w:after="0" w:line="245" w:lineRule="auto"/>
        <w:ind w:left="-5" w:right="2610" w:hanging="10"/>
        <w:rPr>
          <w:rFonts w:ascii="Times New Roman" w:eastAsia="Times New Roman" w:hAnsi="Times New Roman" w:cs="Times New Roman"/>
          <w:sz w:val="24"/>
        </w:rPr>
      </w:pPr>
      <w:r>
        <w:rPr>
          <w:rFonts w:ascii="Times New Roman" w:eastAsia="Times New Roman" w:hAnsi="Times New Roman" w:cs="Times New Roman"/>
          <w:b/>
          <w:sz w:val="24"/>
        </w:rPr>
        <w:t>Адрес</w:t>
      </w:r>
      <w:r>
        <w:rPr>
          <w:rFonts w:ascii="Times New Roman" w:eastAsia="Times New Roman" w:hAnsi="Times New Roman" w:cs="Times New Roman"/>
          <w:sz w:val="24"/>
        </w:rPr>
        <w:t>: 614090, Россия, Пермский край, г.Пермь, улица Вижайская,14а</w:t>
      </w:r>
    </w:p>
    <w:p w:rsidR="00C177FE" w:rsidRDefault="00C177FE" w:rsidP="00C177FE">
      <w:pPr>
        <w:spacing w:after="0" w:line="245" w:lineRule="auto"/>
        <w:ind w:left="-5" w:right="2610" w:hanging="10"/>
        <w:rPr>
          <w:rFonts w:ascii="Times New Roman" w:eastAsia="Times New Roman" w:hAnsi="Times New Roman" w:cs="Times New Roman"/>
          <w:sz w:val="24"/>
        </w:rPr>
      </w:pPr>
      <w:r>
        <w:rPr>
          <w:rFonts w:ascii="Times New Roman" w:eastAsia="Times New Roman" w:hAnsi="Times New Roman" w:cs="Times New Roman"/>
          <w:b/>
          <w:sz w:val="24"/>
        </w:rPr>
        <w:t>Телефон</w:t>
      </w:r>
      <w:r>
        <w:rPr>
          <w:rFonts w:ascii="Times New Roman" w:eastAsia="Times New Roman" w:hAnsi="Times New Roman" w:cs="Times New Roman"/>
          <w:sz w:val="24"/>
        </w:rPr>
        <w:t xml:space="preserve"> (факс): 8(342)-269-59-11</w:t>
      </w:r>
    </w:p>
    <w:p w:rsidR="00C177FE" w:rsidRPr="00031A69" w:rsidRDefault="00C177FE" w:rsidP="00C177FE">
      <w:pPr>
        <w:spacing w:after="0" w:line="245" w:lineRule="auto"/>
        <w:ind w:left="-5" w:right="2610" w:hanging="10"/>
        <w:rPr>
          <w:rFonts w:ascii="Times New Roman" w:eastAsia="Times New Roman" w:hAnsi="Times New Roman" w:cs="Times New Roman"/>
          <w:color w:val="0000FF"/>
          <w:sz w:val="24"/>
          <w:u w:val="single" w:color="0000FF"/>
        </w:rPr>
      </w:pPr>
      <w:r w:rsidRPr="00031A69">
        <w:rPr>
          <w:rFonts w:ascii="Times New Roman" w:eastAsia="Times New Roman" w:hAnsi="Times New Roman" w:cs="Times New Roman"/>
          <w:sz w:val="24"/>
        </w:rPr>
        <w:t xml:space="preserve"> </w:t>
      </w:r>
      <w:proofErr w:type="gramStart"/>
      <w:r w:rsidRPr="00CF6C63">
        <w:rPr>
          <w:rFonts w:ascii="Times New Roman" w:eastAsia="Times New Roman" w:hAnsi="Times New Roman" w:cs="Times New Roman"/>
          <w:b/>
          <w:sz w:val="24"/>
          <w:lang w:val="en-US"/>
        </w:rPr>
        <w:t>e</w:t>
      </w:r>
      <w:r w:rsidRPr="00031A69">
        <w:rPr>
          <w:rFonts w:ascii="Times New Roman" w:eastAsia="Times New Roman" w:hAnsi="Times New Roman" w:cs="Times New Roman"/>
          <w:b/>
          <w:sz w:val="24"/>
        </w:rPr>
        <w:t>-</w:t>
      </w:r>
      <w:r w:rsidRPr="00CF6C63">
        <w:rPr>
          <w:rFonts w:ascii="Times New Roman" w:eastAsia="Times New Roman" w:hAnsi="Times New Roman" w:cs="Times New Roman"/>
          <w:b/>
          <w:sz w:val="24"/>
          <w:lang w:val="en-US"/>
        </w:rPr>
        <w:t>mail</w:t>
      </w:r>
      <w:proofErr w:type="gramEnd"/>
      <w:r w:rsidRPr="00031A69">
        <w:rPr>
          <w:rFonts w:ascii="Times New Roman" w:eastAsia="Times New Roman" w:hAnsi="Times New Roman" w:cs="Times New Roman"/>
          <w:sz w:val="24"/>
        </w:rPr>
        <w:t xml:space="preserve">: </w:t>
      </w:r>
      <w:hyperlink r:id="rId6" w:history="1">
        <w:r w:rsidRPr="00CF6C63">
          <w:rPr>
            <w:rStyle w:val="aa"/>
            <w:rFonts w:ascii="Times New Roman" w:eastAsia="Times New Roman" w:hAnsi="Times New Roman" w:cs="Times New Roman"/>
            <w:sz w:val="24"/>
            <w:u w:color="0000FF"/>
            <w:lang w:val="en-US"/>
          </w:rPr>
          <w:t>d</w:t>
        </w:r>
        <w:r w:rsidRPr="0021643B">
          <w:rPr>
            <w:rStyle w:val="aa"/>
            <w:rFonts w:ascii="Times New Roman" w:eastAsia="Times New Roman" w:hAnsi="Times New Roman" w:cs="Times New Roman"/>
            <w:sz w:val="24"/>
            <w:u w:color="0000FF"/>
            <w:lang w:val="en-US"/>
          </w:rPr>
          <w:t>s</w:t>
        </w:r>
        <w:r w:rsidRPr="00031A69">
          <w:rPr>
            <w:rStyle w:val="aa"/>
            <w:rFonts w:ascii="Times New Roman" w:eastAsia="Times New Roman" w:hAnsi="Times New Roman" w:cs="Times New Roman"/>
            <w:sz w:val="24"/>
            <w:u w:color="0000FF"/>
          </w:rPr>
          <w:t>417@</w:t>
        </w:r>
        <w:r w:rsidRPr="00CF6C63">
          <w:rPr>
            <w:rStyle w:val="aa"/>
            <w:rFonts w:ascii="Times New Roman" w:eastAsia="Times New Roman" w:hAnsi="Times New Roman" w:cs="Times New Roman"/>
            <w:sz w:val="24"/>
            <w:u w:color="0000FF"/>
            <w:lang w:val="en-US"/>
          </w:rPr>
          <w:t>mail</w:t>
        </w:r>
        <w:r w:rsidRPr="00031A69">
          <w:rPr>
            <w:rStyle w:val="aa"/>
            <w:rFonts w:ascii="Times New Roman" w:eastAsia="Times New Roman" w:hAnsi="Times New Roman" w:cs="Times New Roman"/>
            <w:sz w:val="24"/>
            <w:u w:color="0000FF"/>
          </w:rPr>
          <w:t>.</w:t>
        </w:r>
        <w:r w:rsidRPr="00CF6C63">
          <w:rPr>
            <w:rStyle w:val="aa"/>
            <w:rFonts w:ascii="Times New Roman" w:eastAsia="Times New Roman" w:hAnsi="Times New Roman" w:cs="Times New Roman"/>
            <w:sz w:val="24"/>
            <w:u w:color="0000FF"/>
            <w:lang w:val="en-US"/>
          </w:rPr>
          <w:t>ru</w:t>
        </w:r>
      </w:hyperlink>
    </w:p>
    <w:p w:rsidR="00C177FE" w:rsidRPr="00031A69" w:rsidRDefault="00C177FE" w:rsidP="00C177FE">
      <w:pPr>
        <w:spacing w:after="0" w:line="245" w:lineRule="auto"/>
        <w:ind w:left="-5" w:right="2610" w:hanging="10"/>
      </w:pPr>
      <w:r w:rsidRPr="00031A69">
        <w:rPr>
          <w:rFonts w:ascii="Times New Roman" w:eastAsia="Times New Roman" w:hAnsi="Times New Roman" w:cs="Times New Roman"/>
          <w:sz w:val="24"/>
        </w:rPr>
        <w:t xml:space="preserve"> </w:t>
      </w:r>
      <w:r>
        <w:rPr>
          <w:rFonts w:ascii="Times New Roman" w:eastAsia="Times New Roman" w:hAnsi="Times New Roman" w:cs="Times New Roman"/>
          <w:b/>
          <w:sz w:val="24"/>
        </w:rPr>
        <w:t>сайт</w:t>
      </w:r>
      <w:r w:rsidRPr="00031A69">
        <w:rPr>
          <w:rFonts w:ascii="Times New Roman" w:eastAsia="Times New Roman" w:hAnsi="Times New Roman" w:cs="Times New Roman"/>
          <w:sz w:val="24"/>
        </w:rPr>
        <w:t xml:space="preserve">: </w:t>
      </w:r>
      <w:r w:rsidRPr="00CF6C63">
        <w:rPr>
          <w:rFonts w:ascii="Times New Roman" w:eastAsia="Times New Roman" w:hAnsi="Times New Roman" w:cs="Times New Roman"/>
          <w:sz w:val="24"/>
          <w:lang w:val="en-US"/>
        </w:rPr>
        <w:t>ds</w:t>
      </w:r>
      <w:r w:rsidRPr="00031A69">
        <w:rPr>
          <w:rFonts w:ascii="Times New Roman" w:eastAsia="Times New Roman" w:hAnsi="Times New Roman" w:cs="Times New Roman"/>
          <w:sz w:val="24"/>
        </w:rPr>
        <w:t>417.</w:t>
      </w:r>
      <w:proofErr w:type="spellStart"/>
      <w:r w:rsidRPr="00CF6C63">
        <w:rPr>
          <w:rFonts w:ascii="Times New Roman" w:eastAsia="Times New Roman" w:hAnsi="Times New Roman" w:cs="Times New Roman"/>
          <w:sz w:val="24"/>
          <w:lang w:val="en-US"/>
        </w:rPr>
        <w:t>ru</w:t>
      </w:r>
      <w:proofErr w:type="spellEnd"/>
      <w:r w:rsidRPr="00031A69">
        <w:rPr>
          <w:rFonts w:ascii="Times New Roman" w:eastAsia="Times New Roman" w:hAnsi="Times New Roman" w:cs="Times New Roman"/>
          <w:sz w:val="24"/>
        </w:rPr>
        <w:t xml:space="preserve"> </w:t>
      </w:r>
    </w:p>
    <w:p w:rsidR="00C177FE" w:rsidRDefault="00C177FE" w:rsidP="00C177FE">
      <w:pPr>
        <w:spacing w:after="16" w:line="248" w:lineRule="auto"/>
        <w:ind w:left="-5" w:right="55" w:hanging="10"/>
        <w:jc w:val="both"/>
      </w:pPr>
      <w:r>
        <w:rPr>
          <w:rFonts w:ascii="Times New Roman" w:eastAsia="Times New Roman" w:hAnsi="Times New Roman" w:cs="Times New Roman"/>
          <w:b/>
          <w:sz w:val="24"/>
        </w:rPr>
        <w:t>Учредитель</w:t>
      </w:r>
      <w:r>
        <w:rPr>
          <w:rFonts w:ascii="Times New Roman" w:eastAsia="Times New Roman" w:hAnsi="Times New Roman" w:cs="Times New Roman"/>
          <w:sz w:val="24"/>
        </w:rPr>
        <w:t xml:space="preserve">: департамент образования Администрации города Перми (районный отдел образования Свердловского района). </w:t>
      </w:r>
    </w:p>
    <w:p w:rsidR="00C177FE" w:rsidRDefault="00C177FE" w:rsidP="00C177FE">
      <w:pPr>
        <w:spacing w:after="12" w:line="248" w:lineRule="auto"/>
        <w:ind w:left="-5" w:right="46" w:hanging="10"/>
        <w:jc w:val="both"/>
      </w:pPr>
      <w:r>
        <w:rPr>
          <w:rFonts w:ascii="Times New Roman" w:eastAsia="Times New Roman" w:hAnsi="Times New Roman" w:cs="Times New Roman"/>
          <w:sz w:val="24"/>
        </w:rPr>
        <w:t xml:space="preserve">Детский сад продолжает </w:t>
      </w:r>
      <w:r>
        <w:rPr>
          <w:rFonts w:ascii="Times New Roman" w:eastAsia="Times New Roman" w:hAnsi="Times New Roman" w:cs="Times New Roman"/>
          <w:b/>
          <w:sz w:val="24"/>
        </w:rPr>
        <w:t>реализацию основной общеобразовательной программы дошкольного образования, разработанную с учетом программы «От рождения до школы»</w:t>
      </w:r>
      <w:r>
        <w:rPr>
          <w:rFonts w:ascii="Times New Roman" w:eastAsia="Times New Roman" w:hAnsi="Times New Roman" w:cs="Times New Roman"/>
          <w:sz w:val="24"/>
        </w:rPr>
        <w:t xml:space="preserve"> и сбалансированными с ней </w:t>
      </w:r>
      <w:r>
        <w:rPr>
          <w:rFonts w:ascii="Times New Roman" w:eastAsia="Times New Roman" w:hAnsi="Times New Roman" w:cs="Times New Roman"/>
          <w:b/>
          <w:sz w:val="24"/>
        </w:rPr>
        <w:t>парциальными программами.</w:t>
      </w:r>
      <w:r>
        <w:rPr>
          <w:rFonts w:ascii="Times New Roman" w:eastAsia="Times New Roman" w:hAnsi="Times New Roman" w:cs="Times New Roman"/>
          <w:sz w:val="24"/>
        </w:rPr>
        <w:t xml:space="preserve">  </w:t>
      </w:r>
    </w:p>
    <w:p w:rsidR="00C177FE" w:rsidRDefault="00C177FE" w:rsidP="00C177FE">
      <w:pPr>
        <w:numPr>
          <w:ilvl w:val="1"/>
          <w:numId w:val="5"/>
        </w:numPr>
        <w:spacing w:after="12" w:line="248" w:lineRule="auto"/>
        <w:ind w:right="23" w:hanging="360"/>
      </w:pPr>
      <w:r>
        <w:rPr>
          <w:rFonts w:ascii="Times New Roman" w:eastAsia="Times New Roman" w:hAnsi="Times New Roman" w:cs="Times New Roman"/>
          <w:b/>
          <w:sz w:val="24"/>
        </w:rPr>
        <w:t xml:space="preserve">Познавательное развитие детей: </w:t>
      </w:r>
    </w:p>
    <w:p w:rsidR="00C177FE" w:rsidRDefault="00C177FE" w:rsidP="00C177FE">
      <w:pPr>
        <w:numPr>
          <w:ilvl w:val="0"/>
          <w:numId w:val="5"/>
        </w:numPr>
        <w:spacing w:after="3" w:line="248" w:lineRule="auto"/>
        <w:ind w:right="54" w:hanging="144"/>
        <w:jc w:val="both"/>
      </w:pPr>
      <w:r>
        <w:rPr>
          <w:rFonts w:ascii="Times New Roman" w:eastAsia="Times New Roman" w:hAnsi="Times New Roman" w:cs="Times New Roman"/>
          <w:sz w:val="24"/>
        </w:rPr>
        <w:t>Региональная программа  экологического воспитания «Пермский край – мой родной край»</w:t>
      </w:r>
    </w:p>
    <w:p w:rsidR="00C177FE" w:rsidRDefault="00C177FE" w:rsidP="00C177FE">
      <w:pPr>
        <w:spacing w:after="3" w:line="248" w:lineRule="auto"/>
        <w:ind w:left="361" w:right="54"/>
        <w:jc w:val="both"/>
      </w:pPr>
      <w:r>
        <w:rPr>
          <w:rFonts w:ascii="Times New Roman" w:eastAsia="Times New Roman" w:hAnsi="Times New Roman" w:cs="Times New Roman"/>
          <w:sz w:val="24"/>
        </w:rPr>
        <w:t xml:space="preserve">- И.А. Лыкова «Конструирование в детском саду» </w:t>
      </w:r>
    </w:p>
    <w:p w:rsidR="00C177FE" w:rsidRDefault="00C177FE" w:rsidP="00C177FE">
      <w:pPr>
        <w:numPr>
          <w:ilvl w:val="1"/>
          <w:numId w:val="5"/>
        </w:numPr>
        <w:spacing w:after="15" w:line="248" w:lineRule="auto"/>
        <w:ind w:right="23" w:hanging="360"/>
      </w:pPr>
      <w:r>
        <w:rPr>
          <w:rFonts w:ascii="Times New Roman" w:eastAsia="Times New Roman" w:hAnsi="Times New Roman" w:cs="Times New Roman"/>
          <w:b/>
          <w:sz w:val="24"/>
        </w:rPr>
        <w:t xml:space="preserve">Речевое развитие детей: </w:t>
      </w:r>
    </w:p>
    <w:p w:rsidR="00C177FE" w:rsidRDefault="00C177FE" w:rsidP="00C177FE">
      <w:pPr>
        <w:numPr>
          <w:ilvl w:val="0"/>
          <w:numId w:val="5"/>
        </w:numPr>
        <w:spacing w:after="3" w:line="248" w:lineRule="auto"/>
        <w:ind w:right="54" w:hanging="144"/>
        <w:jc w:val="both"/>
      </w:pPr>
      <w:r>
        <w:rPr>
          <w:rFonts w:ascii="Times New Roman" w:eastAsia="Times New Roman" w:hAnsi="Times New Roman" w:cs="Times New Roman"/>
          <w:sz w:val="24"/>
        </w:rPr>
        <w:t xml:space="preserve">О.С.Ушакова «Развитие речи детей дошкольного возраста», </w:t>
      </w:r>
    </w:p>
    <w:p w:rsidR="00C177FE" w:rsidRDefault="00C177FE" w:rsidP="00C177FE">
      <w:pPr>
        <w:numPr>
          <w:ilvl w:val="0"/>
          <w:numId w:val="5"/>
        </w:numPr>
        <w:spacing w:after="16" w:line="248" w:lineRule="auto"/>
        <w:ind w:right="54" w:hanging="144"/>
        <w:jc w:val="both"/>
      </w:pPr>
      <w:r>
        <w:rPr>
          <w:rFonts w:ascii="Times New Roman" w:eastAsia="Times New Roman" w:hAnsi="Times New Roman" w:cs="Times New Roman"/>
          <w:sz w:val="24"/>
        </w:rPr>
        <w:t xml:space="preserve">Т.Б. Филичева, Г.В. Чиркина «Воспитание и обучение детей дошкольного возраста с фонетическим и фонетико-фонематическим недоразвитием речи», </w:t>
      </w:r>
    </w:p>
    <w:p w:rsidR="00C177FE" w:rsidRDefault="00C177FE" w:rsidP="00C177FE">
      <w:pPr>
        <w:numPr>
          <w:ilvl w:val="0"/>
          <w:numId w:val="5"/>
        </w:numPr>
        <w:spacing w:after="16" w:line="248" w:lineRule="auto"/>
        <w:ind w:right="54" w:hanging="144"/>
        <w:jc w:val="both"/>
      </w:pPr>
      <w:r>
        <w:rPr>
          <w:rFonts w:ascii="Times New Roman" w:eastAsia="Times New Roman" w:hAnsi="Times New Roman" w:cs="Times New Roman"/>
          <w:sz w:val="24"/>
        </w:rPr>
        <w:t xml:space="preserve">Н.В. </w:t>
      </w:r>
      <w:proofErr w:type="spellStart"/>
      <w:r>
        <w:rPr>
          <w:rFonts w:ascii="Times New Roman" w:eastAsia="Times New Roman" w:hAnsi="Times New Roman" w:cs="Times New Roman"/>
          <w:sz w:val="24"/>
        </w:rPr>
        <w:t>Нищева</w:t>
      </w:r>
      <w:proofErr w:type="spellEnd"/>
      <w:r>
        <w:rPr>
          <w:rFonts w:ascii="Times New Roman" w:eastAsia="Times New Roman" w:hAnsi="Times New Roman" w:cs="Times New Roman"/>
          <w:sz w:val="24"/>
        </w:rPr>
        <w:t xml:space="preserve"> «Программа коррекционно-развивающей работы в логопедической группе детского сада для детей с общим недоразвитием речи (4-7 лет)» </w:t>
      </w:r>
    </w:p>
    <w:p w:rsidR="00C177FE" w:rsidRDefault="00C177FE" w:rsidP="00C177FE">
      <w:pPr>
        <w:spacing w:after="12" w:line="248" w:lineRule="auto"/>
        <w:ind w:left="371" w:right="46" w:hanging="10"/>
        <w:jc w:val="both"/>
      </w:pPr>
      <w:r>
        <w:rPr>
          <w:rFonts w:ascii="Times New Roman" w:eastAsia="Times New Roman" w:hAnsi="Times New Roman" w:cs="Times New Roman"/>
          <w:b/>
          <w:sz w:val="24"/>
        </w:rPr>
        <w:t xml:space="preserve">3. Художественно-эстетическое развитие детей:  </w:t>
      </w:r>
    </w:p>
    <w:p w:rsidR="00C177FE" w:rsidRPr="00DE72F2" w:rsidRDefault="00C177FE" w:rsidP="00C177FE">
      <w:pPr>
        <w:numPr>
          <w:ilvl w:val="0"/>
          <w:numId w:val="6"/>
        </w:numPr>
        <w:spacing w:after="3" w:line="248" w:lineRule="auto"/>
        <w:ind w:right="54" w:hanging="264"/>
        <w:jc w:val="both"/>
      </w:pPr>
      <w:r>
        <w:rPr>
          <w:rFonts w:ascii="Times New Roman" w:eastAsia="Times New Roman" w:hAnsi="Times New Roman" w:cs="Times New Roman"/>
          <w:sz w:val="24"/>
        </w:rPr>
        <w:t xml:space="preserve">И.А. Лыкова «Цветные ладошки», </w:t>
      </w:r>
    </w:p>
    <w:p w:rsidR="00C177FE" w:rsidRPr="00DE72F2" w:rsidRDefault="00C177FE" w:rsidP="00C177FE">
      <w:pPr>
        <w:numPr>
          <w:ilvl w:val="0"/>
          <w:numId w:val="6"/>
        </w:numPr>
        <w:spacing w:after="3" w:line="248" w:lineRule="auto"/>
        <w:ind w:right="54" w:hanging="264"/>
        <w:jc w:val="both"/>
        <w:rPr>
          <w:rFonts w:ascii="Times New Roman" w:eastAsia="Times New Roman" w:hAnsi="Times New Roman" w:cs="Times New Roman"/>
          <w:sz w:val="24"/>
        </w:rPr>
      </w:pPr>
      <w:r w:rsidRPr="00DE72F2">
        <w:rPr>
          <w:rFonts w:ascii="Times New Roman" w:eastAsia="Times New Roman" w:hAnsi="Times New Roman" w:cs="Times New Roman"/>
          <w:sz w:val="24"/>
        </w:rPr>
        <w:t xml:space="preserve">И. </w:t>
      </w:r>
      <w:proofErr w:type="spellStart"/>
      <w:r w:rsidRPr="00DE72F2">
        <w:rPr>
          <w:rFonts w:ascii="Times New Roman" w:eastAsia="Times New Roman" w:hAnsi="Times New Roman" w:cs="Times New Roman"/>
          <w:sz w:val="24"/>
        </w:rPr>
        <w:t>Новоскольцева</w:t>
      </w:r>
      <w:proofErr w:type="spellEnd"/>
      <w:r w:rsidRPr="00DE72F2">
        <w:rPr>
          <w:rFonts w:ascii="Times New Roman" w:eastAsia="Times New Roman" w:hAnsi="Times New Roman" w:cs="Times New Roman"/>
          <w:sz w:val="24"/>
        </w:rPr>
        <w:t>, И. Копылова «Ладушки»</w:t>
      </w:r>
    </w:p>
    <w:p w:rsidR="00C177FE" w:rsidRDefault="00C177FE" w:rsidP="00C177FE">
      <w:pPr>
        <w:spacing w:after="12" w:line="248" w:lineRule="auto"/>
        <w:ind w:left="371" w:right="46" w:hanging="10"/>
        <w:jc w:val="both"/>
      </w:pPr>
      <w:r>
        <w:rPr>
          <w:rFonts w:ascii="Times New Roman" w:eastAsia="Times New Roman" w:hAnsi="Times New Roman" w:cs="Times New Roman"/>
          <w:b/>
          <w:sz w:val="24"/>
        </w:rPr>
        <w:t>4.  Социально-коммуникативное развитие детей</w:t>
      </w:r>
      <w:r>
        <w:rPr>
          <w:rFonts w:ascii="Times New Roman" w:eastAsia="Times New Roman" w:hAnsi="Times New Roman" w:cs="Times New Roman"/>
          <w:sz w:val="24"/>
        </w:rPr>
        <w:t xml:space="preserve">:  </w:t>
      </w:r>
    </w:p>
    <w:p w:rsidR="00C177FE" w:rsidRDefault="00C177FE" w:rsidP="00C177FE">
      <w:pPr>
        <w:spacing w:after="16" w:line="248" w:lineRule="auto"/>
        <w:ind w:left="371" w:right="55" w:hanging="10"/>
        <w:jc w:val="both"/>
      </w:pPr>
      <w:r>
        <w:rPr>
          <w:rFonts w:ascii="Times New Roman" w:eastAsia="Times New Roman" w:hAnsi="Times New Roman" w:cs="Times New Roman"/>
          <w:sz w:val="24"/>
        </w:rPr>
        <w:t xml:space="preserve">- Н.Н. Авдеева, О.Л. Князева, Р.Б. </w:t>
      </w:r>
      <w:proofErr w:type="spellStart"/>
      <w:r>
        <w:rPr>
          <w:rFonts w:ascii="Times New Roman" w:eastAsia="Times New Roman" w:hAnsi="Times New Roman" w:cs="Times New Roman"/>
          <w:sz w:val="24"/>
        </w:rPr>
        <w:t>Стеркина</w:t>
      </w:r>
      <w:proofErr w:type="spellEnd"/>
      <w:r>
        <w:rPr>
          <w:rFonts w:ascii="Times New Roman" w:eastAsia="Times New Roman" w:hAnsi="Times New Roman" w:cs="Times New Roman"/>
          <w:sz w:val="24"/>
        </w:rPr>
        <w:t xml:space="preserve"> «Безопасность» </w:t>
      </w:r>
    </w:p>
    <w:p w:rsidR="00C177FE" w:rsidRDefault="00C177FE" w:rsidP="00C177FE">
      <w:pPr>
        <w:spacing w:after="12" w:line="248" w:lineRule="auto"/>
        <w:ind w:left="371" w:right="46" w:hanging="10"/>
        <w:jc w:val="both"/>
      </w:pP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r>
        <w:rPr>
          <w:rFonts w:ascii="Times New Roman" w:eastAsia="Times New Roman" w:hAnsi="Times New Roman" w:cs="Times New Roman"/>
          <w:b/>
          <w:sz w:val="24"/>
        </w:rPr>
        <w:t>Физическое развитие детей</w:t>
      </w:r>
      <w:r>
        <w:rPr>
          <w:rFonts w:ascii="Times New Roman" w:eastAsia="Times New Roman" w:hAnsi="Times New Roman" w:cs="Times New Roman"/>
          <w:sz w:val="24"/>
        </w:rPr>
        <w:t xml:space="preserve">  </w:t>
      </w:r>
    </w:p>
    <w:p w:rsidR="00C177FE" w:rsidRDefault="00C177FE" w:rsidP="00C177FE">
      <w:pPr>
        <w:numPr>
          <w:ilvl w:val="0"/>
          <w:numId w:val="7"/>
        </w:numPr>
        <w:spacing w:after="3" w:line="248" w:lineRule="auto"/>
        <w:ind w:right="55" w:hanging="206"/>
        <w:jc w:val="both"/>
      </w:pPr>
      <w:r>
        <w:rPr>
          <w:rFonts w:ascii="Times New Roman" w:eastAsia="Times New Roman" w:hAnsi="Times New Roman" w:cs="Times New Roman"/>
          <w:sz w:val="24"/>
        </w:rPr>
        <w:t xml:space="preserve">Т.Э. </w:t>
      </w:r>
      <w:proofErr w:type="spellStart"/>
      <w:r>
        <w:rPr>
          <w:rFonts w:ascii="Times New Roman" w:eastAsia="Times New Roman" w:hAnsi="Times New Roman" w:cs="Times New Roman"/>
          <w:sz w:val="24"/>
        </w:rPr>
        <w:t>Токаева</w:t>
      </w:r>
      <w:proofErr w:type="spellEnd"/>
      <w:r>
        <w:rPr>
          <w:rFonts w:ascii="Times New Roman" w:eastAsia="Times New Roman" w:hAnsi="Times New Roman" w:cs="Times New Roman"/>
          <w:sz w:val="24"/>
        </w:rPr>
        <w:t xml:space="preserve"> «Азбука здоровья» и «Парная гимнастика для дошкольников и их родителей» </w:t>
      </w:r>
    </w:p>
    <w:p w:rsidR="00C177FE" w:rsidRDefault="00C177FE" w:rsidP="00C177FE">
      <w:pPr>
        <w:spacing w:after="16" w:line="248" w:lineRule="auto"/>
        <w:ind w:left="-5" w:right="55" w:hanging="10"/>
        <w:jc w:val="both"/>
      </w:pPr>
      <w:r>
        <w:rPr>
          <w:rFonts w:ascii="Times New Roman" w:eastAsia="Times New Roman" w:hAnsi="Times New Roman" w:cs="Times New Roman"/>
          <w:sz w:val="24"/>
        </w:rPr>
        <w:t xml:space="preserve">     Задачи работы на учебный год определяются законом  РФ №273-ФЗ «Об образовании в Российской Федерации», законом Пермского края «Об образовании Пермской области», инструктивно-методическими документами Министерства образования РФ, приказом №1155 от 17 октября 2013 г. «Об утверждении федерального государственного образовательного стандарта дошкольного образования»</w:t>
      </w:r>
      <w:r>
        <w:rPr>
          <w:rFonts w:ascii="Times New Roman" w:eastAsia="Times New Roman" w:hAnsi="Times New Roman" w:cs="Times New Roman"/>
          <w:b/>
          <w:sz w:val="24"/>
        </w:rPr>
        <w:t>,</w:t>
      </w:r>
      <w:r>
        <w:rPr>
          <w:rFonts w:ascii="Times New Roman" w:eastAsia="Times New Roman" w:hAnsi="Times New Roman" w:cs="Times New Roman"/>
          <w:sz w:val="24"/>
        </w:rPr>
        <w:t xml:space="preserve"> а также планом работы Департамента образования администрации  г. Перми.   </w:t>
      </w:r>
    </w:p>
    <w:p w:rsidR="00C177FE" w:rsidRDefault="00C177FE" w:rsidP="00C177FE">
      <w:pPr>
        <w:spacing w:after="16" w:line="248" w:lineRule="auto"/>
        <w:ind w:left="-5" w:right="55" w:hanging="10"/>
        <w:jc w:val="both"/>
      </w:pPr>
      <w:r>
        <w:rPr>
          <w:rFonts w:ascii="Times New Roman" w:eastAsia="Times New Roman" w:hAnsi="Times New Roman" w:cs="Times New Roman"/>
          <w:sz w:val="24"/>
        </w:rPr>
        <w:t xml:space="preserve">Направления воспитательно-образовательной работы ДОУ определяются из реализации </w:t>
      </w:r>
    </w:p>
    <w:p w:rsidR="00C177FE" w:rsidRDefault="00C177FE" w:rsidP="00C177FE">
      <w:pPr>
        <w:spacing w:after="16" w:line="248" w:lineRule="auto"/>
        <w:ind w:left="-5" w:right="55" w:hanging="10"/>
        <w:jc w:val="both"/>
      </w:pPr>
      <w:r>
        <w:rPr>
          <w:rFonts w:ascii="Times New Roman" w:eastAsia="Times New Roman" w:hAnsi="Times New Roman" w:cs="Times New Roman"/>
          <w:sz w:val="24"/>
        </w:rPr>
        <w:t>«Основной общеобразовательной программы дошкольного образования МАДОУ «ЦРР -детский сад № 417</w:t>
      </w:r>
      <w:proofErr w:type="gramStart"/>
      <w:r>
        <w:rPr>
          <w:rFonts w:ascii="Times New Roman" w:eastAsia="Times New Roman" w:hAnsi="Times New Roman" w:cs="Times New Roman"/>
          <w:sz w:val="24"/>
        </w:rPr>
        <w:t>»,  ориентированной</w:t>
      </w:r>
      <w:proofErr w:type="gramEnd"/>
      <w:r>
        <w:rPr>
          <w:rFonts w:ascii="Times New Roman" w:eastAsia="Times New Roman" w:hAnsi="Times New Roman" w:cs="Times New Roman"/>
          <w:sz w:val="24"/>
        </w:rPr>
        <w:t xml:space="preserve"> на выполнение требований к воспитанию и обучению детей программы «От рождения до школы», ФГОС ДО: </w:t>
      </w:r>
    </w:p>
    <w:p w:rsidR="00C177FE" w:rsidRDefault="00C177FE" w:rsidP="00C177FE">
      <w:pPr>
        <w:numPr>
          <w:ilvl w:val="0"/>
          <w:numId w:val="7"/>
        </w:numPr>
        <w:spacing w:after="16" w:line="248" w:lineRule="auto"/>
        <w:ind w:right="55" w:hanging="206"/>
        <w:jc w:val="both"/>
      </w:pPr>
      <w:r>
        <w:rPr>
          <w:rFonts w:ascii="Times New Roman" w:eastAsia="Times New Roman" w:hAnsi="Times New Roman" w:cs="Times New Roman"/>
          <w:sz w:val="24"/>
        </w:rPr>
        <w:t xml:space="preserve">социально-коммуникативное, </w:t>
      </w:r>
    </w:p>
    <w:p w:rsidR="00C177FE" w:rsidRDefault="00C177FE" w:rsidP="00C177FE">
      <w:pPr>
        <w:numPr>
          <w:ilvl w:val="0"/>
          <w:numId w:val="7"/>
        </w:numPr>
        <w:spacing w:after="16" w:line="248" w:lineRule="auto"/>
        <w:ind w:right="55" w:hanging="206"/>
        <w:jc w:val="both"/>
      </w:pPr>
      <w:r>
        <w:rPr>
          <w:rFonts w:ascii="Times New Roman" w:eastAsia="Times New Roman" w:hAnsi="Times New Roman" w:cs="Times New Roman"/>
          <w:sz w:val="24"/>
        </w:rPr>
        <w:t xml:space="preserve">познавательное, </w:t>
      </w:r>
    </w:p>
    <w:p w:rsidR="00C177FE" w:rsidRDefault="00C177FE" w:rsidP="00C177FE">
      <w:pPr>
        <w:numPr>
          <w:ilvl w:val="0"/>
          <w:numId w:val="7"/>
        </w:numPr>
        <w:spacing w:after="16" w:line="248" w:lineRule="auto"/>
        <w:ind w:right="55" w:hanging="206"/>
        <w:jc w:val="both"/>
      </w:pPr>
      <w:r>
        <w:rPr>
          <w:rFonts w:ascii="Times New Roman" w:eastAsia="Times New Roman" w:hAnsi="Times New Roman" w:cs="Times New Roman"/>
          <w:sz w:val="24"/>
        </w:rPr>
        <w:t xml:space="preserve">речевое, </w:t>
      </w:r>
    </w:p>
    <w:p w:rsidR="00C177FE" w:rsidRDefault="00C177FE" w:rsidP="00C177FE">
      <w:pPr>
        <w:numPr>
          <w:ilvl w:val="0"/>
          <w:numId w:val="7"/>
        </w:numPr>
        <w:spacing w:after="16" w:line="248" w:lineRule="auto"/>
        <w:ind w:right="55" w:hanging="206"/>
        <w:jc w:val="both"/>
      </w:pPr>
      <w:r>
        <w:rPr>
          <w:rFonts w:ascii="Times New Roman" w:eastAsia="Times New Roman" w:hAnsi="Times New Roman" w:cs="Times New Roman"/>
          <w:sz w:val="24"/>
        </w:rPr>
        <w:t xml:space="preserve">физическое, </w:t>
      </w:r>
    </w:p>
    <w:p w:rsidR="00C177FE" w:rsidRPr="00A1022C" w:rsidRDefault="00C177FE" w:rsidP="00C177FE">
      <w:pPr>
        <w:numPr>
          <w:ilvl w:val="0"/>
          <w:numId w:val="7"/>
        </w:numPr>
        <w:spacing w:after="16" w:line="248" w:lineRule="auto"/>
        <w:ind w:right="55" w:hanging="206"/>
        <w:jc w:val="both"/>
      </w:pPr>
      <w:r>
        <w:rPr>
          <w:rFonts w:ascii="Times New Roman" w:eastAsia="Times New Roman" w:hAnsi="Times New Roman" w:cs="Times New Roman"/>
          <w:sz w:val="24"/>
        </w:rPr>
        <w:t xml:space="preserve">художественно-эстетическое.    </w:t>
      </w:r>
    </w:p>
    <w:p w:rsidR="00C177FE" w:rsidRPr="00817CD2" w:rsidRDefault="00C177FE" w:rsidP="00C177FE">
      <w:pPr>
        <w:spacing w:after="16" w:line="248" w:lineRule="auto"/>
        <w:ind w:left="749" w:right="55"/>
        <w:jc w:val="both"/>
      </w:pPr>
    </w:p>
    <w:p w:rsidR="00C177FE" w:rsidRPr="00A1022C" w:rsidRDefault="00C177FE" w:rsidP="00C177FE">
      <w:pPr>
        <w:pStyle w:val="a3"/>
        <w:numPr>
          <w:ilvl w:val="0"/>
          <w:numId w:val="10"/>
        </w:numPr>
        <w:spacing w:after="15" w:line="248" w:lineRule="auto"/>
        <w:jc w:val="center"/>
        <w:rPr>
          <w:rFonts w:ascii="Times New Roman" w:eastAsia="Times New Roman" w:hAnsi="Times New Roman" w:cs="Times New Roman"/>
          <w:b/>
          <w:sz w:val="24"/>
          <w:szCs w:val="24"/>
        </w:rPr>
      </w:pPr>
      <w:r w:rsidRPr="00A1022C">
        <w:rPr>
          <w:rFonts w:ascii="Times New Roman" w:eastAsia="Times New Roman" w:hAnsi="Times New Roman" w:cs="Times New Roman"/>
          <w:b/>
          <w:sz w:val="24"/>
          <w:szCs w:val="24"/>
        </w:rPr>
        <w:lastRenderedPageBreak/>
        <w:t xml:space="preserve">Анализ выполнения Годового плана работы </w:t>
      </w:r>
    </w:p>
    <w:p w:rsidR="00C177FE" w:rsidRPr="00AE36AC" w:rsidRDefault="00C177FE" w:rsidP="00C177FE">
      <w:pPr>
        <w:spacing w:after="15" w:line="248" w:lineRule="auto"/>
        <w:ind w:left="-5" w:hanging="10"/>
        <w:jc w:val="center"/>
        <w:rPr>
          <w:rFonts w:ascii="Times New Roman" w:eastAsia="Times New Roman" w:hAnsi="Times New Roman" w:cs="Times New Roman"/>
          <w:b/>
          <w:sz w:val="28"/>
          <w:szCs w:val="28"/>
        </w:rPr>
      </w:pPr>
      <w:r w:rsidRPr="00A1022C">
        <w:rPr>
          <w:rFonts w:ascii="Times New Roman" w:eastAsia="Times New Roman" w:hAnsi="Times New Roman" w:cs="Times New Roman"/>
          <w:b/>
          <w:sz w:val="24"/>
          <w:szCs w:val="24"/>
        </w:rPr>
        <w:t>МАДОУ «ЦРР – д</w:t>
      </w:r>
      <w:r>
        <w:rPr>
          <w:rFonts w:ascii="Times New Roman" w:eastAsia="Times New Roman" w:hAnsi="Times New Roman" w:cs="Times New Roman"/>
          <w:b/>
          <w:sz w:val="24"/>
          <w:szCs w:val="24"/>
        </w:rPr>
        <w:t>етский сад № 417» г.</w:t>
      </w:r>
      <w:r w:rsidR="00210D19">
        <w:rPr>
          <w:rFonts w:ascii="Times New Roman" w:eastAsia="Times New Roman" w:hAnsi="Times New Roman" w:cs="Times New Roman"/>
          <w:b/>
          <w:sz w:val="24"/>
          <w:szCs w:val="24"/>
        </w:rPr>
        <w:t xml:space="preserve"> </w:t>
      </w:r>
      <w:r w:rsidR="003A360C">
        <w:rPr>
          <w:rFonts w:ascii="Times New Roman" w:eastAsia="Times New Roman" w:hAnsi="Times New Roman" w:cs="Times New Roman"/>
          <w:b/>
          <w:sz w:val="24"/>
          <w:szCs w:val="24"/>
        </w:rPr>
        <w:t>Перми в 2020 – 2021</w:t>
      </w:r>
      <w:r>
        <w:rPr>
          <w:rFonts w:ascii="Times New Roman" w:eastAsia="Times New Roman" w:hAnsi="Times New Roman" w:cs="Times New Roman"/>
          <w:b/>
          <w:sz w:val="24"/>
          <w:szCs w:val="24"/>
        </w:rPr>
        <w:t xml:space="preserve"> </w:t>
      </w:r>
      <w:r w:rsidRPr="00A1022C">
        <w:rPr>
          <w:rFonts w:ascii="Times New Roman" w:eastAsia="Times New Roman" w:hAnsi="Times New Roman" w:cs="Times New Roman"/>
          <w:b/>
          <w:sz w:val="24"/>
          <w:szCs w:val="24"/>
        </w:rPr>
        <w:t>учебном году</w:t>
      </w:r>
      <w:r w:rsidRPr="00AE36AC">
        <w:rPr>
          <w:rFonts w:ascii="Times New Roman" w:eastAsia="Times New Roman" w:hAnsi="Times New Roman" w:cs="Times New Roman"/>
          <w:b/>
          <w:sz w:val="28"/>
          <w:szCs w:val="28"/>
        </w:rPr>
        <w:t>.</w:t>
      </w:r>
    </w:p>
    <w:p w:rsidR="00C177FE" w:rsidRDefault="00C177FE" w:rsidP="00C177FE">
      <w:pPr>
        <w:spacing w:after="15" w:line="248" w:lineRule="auto"/>
        <w:ind w:left="-5" w:hanging="10"/>
        <w:jc w:val="center"/>
      </w:pPr>
    </w:p>
    <w:p w:rsidR="00C177FE" w:rsidRDefault="003A360C" w:rsidP="00C177FE">
      <w:pPr>
        <w:spacing w:after="0" w:line="248" w:lineRule="auto"/>
        <w:ind w:left="553" w:right="54" w:hanging="10"/>
        <w:jc w:val="both"/>
      </w:pPr>
      <w:r>
        <w:rPr>
          <w:rFonts w:ascii="Times New Roman" w:eastAsia="Times New Roman" w:hAnsi="Times New Roman" w:cs="Times New Roman"/>
          <w:sz w:val="24"/>
        </w:rPr>
        <w:t>Перед сотрудниками ДОУ на 2020 - 2021</w:t>
      </w:r>
      <w:r w:rsidR="00C177FE">
        <w:rPr>
          <w:rFonts w:ascii="Times New Roman" w:eastAsia="Times New Roman" w:hAnsi="Times New Roman" w:cs="Times New Roman"/>
          <w:sz w:val="24"/>
        </w:rPr>
        <w:t xml:space="preserve"> учебный год стояли следующие задачи</w:t>
      </w:r>
      <w:r w:rsidR="00C177FE">
        <w:rPr>
          <w:rFonts w:ascii="Times New Roman" w:eastAsia="Times New Roman" w:hAnsi="Times New Roman" w:cs="Times New Roman"/>
          <w:color w:val="FF0000"/>
          <w:sz w:val="24"/>
        </w:rPr>
        <w:t xml:space="preserve">: </w:t>
      </w:r>
    </w:p>
    <w:p w:rsidR="00C177FE" w:rsidRPr="00C177FE" w:rsidRDefault="0085316D" w:rsidP="00C177FE">
      <w:pPr>
        <w:numPr>
          <w:ilvl w:val="0"/>
          <w:numId w:val="8"/>
        </w:numPr>
        <w:spacing w:after="0" w:line="240" w:lineRule="auto"/>
        <w:ind w:right="55"/>
        <w:jc w:val="both"/>
      </w:pPr>
      <w:r>
        <w:rPr>
          <w:rFonts w:ascii="Times New Roman" w:eastAsia="Times New Roman" w:hAnsi="Times New Roman" w:cs="Times New Roman"/>
          <w:sz w:val="24"/>
        </w:rPr>
        <w:t>С</w:t>
      </w:r>
      <w:r w:rsidR="00C177FE" w:rsidRPr="00C177FE">
        <w:rPr>
          <w:rFonts w:ascii="Times New Roman" w:eastAsia="Times New Roman" w:hAnsi="Times New Roman" w:cs="Times New Roman"/>
          <w:sz w:val="24"/>
        </w:rPr>
        <w:t>оздание условий для оптимального функционирования и эффективной де</w:t>
      </w:r>
      <w:r w:rsidR="00C177FE">
        <w:rPr>
          <w:rFonts w:ascii="Times New Roman" w:eastAsia="Times New Roman" w:hAnsi="Times New Roman" w:cs="Times New Roman"/>
          <w:sz w:val="24"/>
        </w:rPr>
        <w:t xml:space="preserve">ятельности в </w:t>
      </w:r>
      <w:r>
        <w:rPr>
          <w:rFonts w:ascii="Times New Roman" w:eastAsia="Times New Roman" w:hAnsi="Times New Roman" w:cs="Times New Roman"/>
          <w:sz w:val="24"/>
        </w:rPr>
        <w:t>реализации ООП ДОУ через:</w:t>
      </w:r>
    </w:p>
    <w:p w:rsidR="00C177FE" w:rsidRPr="0085316D" w:rsidRDefault="0085316D" w:rsidP="0085316D">
      <w:pPr>
        <w:pStyle w:val="a3"/>
        <w:numPr>
          <w:ilvl w:val="0"/>
          <w:numId w:val="17"/>
        </w:numPr>
        <w:spacing w:after="0" w:line="240" w:lineRule="auto"/>
        <w:ind w:right="55"/>
        <w:jc w:val="both"/>
        <w:rPr>
          <w:rFonts w:ascii="Times New Roman" w:hAnsi="Times New Roman" w:cs="Times New Roman"/>
          <w:sz w:val="24"/>
          <w:szCs w:val="24"/>
        </w:rPr>
      </w:pPr>
      <w:r w:rsidRPr="0085316D">
        <w:rPr>
          <w:rFonts w:ascii="Times New Roman" w:hAnsi="Times New Roman" w:cs="Times New Roman"/>
          <w:sz w:val="24"/>
          <w:szCs w:val="24"/>
        </w:rPr>
        <w:t>Организацию изучения</w:t>
      </w:r>
      <w:r w:rsidR="00C177FE" w:rsidRPr="0085316D">
        <w:rPr>
          <w:rFonts w:ascii="Times New Roman" w:hAnsi="Times New Roman" w:cs="Times New Roman"/>
          <w:sz w:val="24"/>
          <w:szCs w:val="24"/>
        </w:rPr>
        <w:t xml:space="preserve"> нормативно-правовой базы регламентирующей содержание дошкольного образования  и определить перспективы развития ДОУ.</w:t>
      </w:r>
    </w:p>
    <w:p w:rsidR="00C177FE" w:rsidRPr="0085316D" w:rsidRDefault="0085316D" w:rsidP="0085316D">
      <w:pPr>
        <w:pStyle w:val="a3"/>
        <w:numPr>
          <w:ilvl w:val="0"/>
          <w:numId w:val="17"/>
        </w:numPr>
        <w:spacing w:after="0" w:line="240" w:lineRule="auto"/>
        <w:ind w:right="55"/>
        <w:jc w:val="both"/>
        <w:rPr>
          <w:rFonts w:ascii="Times New Roman" w:hAnsi="Times New Roman" w:cs="Times New Roman"/>
          <w:sz w:val="24"/>
          <w:szCs w:val="24"/>
        </w:rPr>
      </w:pPr>
      <w:r w:rsidRPr="0085316D">
        <w:rPr>
          <w:rFonts w:ascii="Times New Roman" w:hAnsi="Times New Roman" w:cs="Times New Roman"/>
          <w:sz w:val="24"/>
          <w:szCs w:val="24"/>
        </w:rPr>
        <w:t>Обеспечение целенаправленного взаимодействия</w:t>
      </w:r>
      <w:r w:rsidR="00C177FE" w:rsidRPr="0085316D">
        <w:rPr>
          <w:rFonts w:ascii="Times New Roman" w:hAnsi="Times New Roman" w:cs="Times New Roman"/>
          <w:sz w:val="24"/>
          <w:szCs w:val="24"/>
        </w:rPr>
        <w:t xml:space="preserve"> всех </w:t>
      </w:r>
      <w:proofErr w:type="gramStart"/>
      <w:r w:rsidR="00C177FE" w:rsidRPr="0085316D">
        <w:rPr>
          <w:rFonts w:ascii="Times New Roman" w:hAnsi="Times New Roman" w:cs="Times New Roman"/>
          <w:sz w:val="24"/>
          <w:szCs w:val="24"/>
        </w:rPr>
        <w:t>служб  для</w:t>
      </w:r>
      <w:proofErr w:type="gramEnd"/>
      <w:r w:rsidR="00C177FE" w:rsidRPr="0085316D">
        <w:rPr>
          <w:rFonts w:ascii="Times New Roman" w:hAnsi="Times New Roman" w:cs="Times New Roman"/>
          <w:sz w:val="24"/>
          <w:szCs w:val="24"/>
        </w:rPr>
        <w:t xml:space="preserve"> реализации задач годового плана и  реализации ООП ДО.</w:t>
      </w:r>
    </w:p>
    <w:p w:rsidR="00C177FE" w:rsidRPr="0085316D" w:rsidRDefault="0085316D" w:rsidP="0085316D">
      <w:pPr>
        <w:pStyle w:val="a3"/>
        <w:numPr>
          <w:ilvl w:val="0"/>
          <w:numId w:val="17"/>
        </w:numPr>
        <w:spacing w:after="0" w:line="240" w:lineRule="auto"/>
        <w:ind w:right="55"/>
        <w:jc w:val="both"/>
        <w:rPr>
          <w:rFonts w:ascii="Times New Roman" w:hAnsi="Times New Roman" w:cs="Times New Roman"/>
          <w:sz w:val="24"/>
          <w:szCs w:val="24"/>
        </w:rPr>
      </w:pPr>
      <w:r w:rsidRPr="0085316D">
        <w:rPr>
          <w:rFonts w:ascii="Times New Roman" w:hAnsi="Times New Roman" w:cs="Times New Roman"/>
          <w:sz w:val="24"/>
          <w:szCs w:val="24"/>
        </w:rPr>
        <w:t>Координацию деятельности</w:t>
      </w:r>
      <w:r w:rsidR="00C177FE" w:rsidRPr="0085316D">
        <w:rPr>
          <w:rFonts w:ascii="Times New Roman" w:hAnsi="Times New Roman" w:cs="Times New Roman"/>
          <w:sz w:val="24"/>
          <w:szCs w:val="24"/>
        </w:rPr>
        <w:t xml:space="preserve"> всех служб  по охране  жизни и здоровья детей.</w:t>
      </w:r>
    </w:p>
    <w:p w:rsidR="00C177FE" w:rsidRPr="0085316D" w:rsidRDefault="0085316D" w:rsidP="0085316D">
      <w:pPr>
        <w:pStyle w:val="a3"/>
        <w:numPr>
          <w:ilvl w:val="0"/>
          <w:numId w:val="17"/>
        </w:numPr>
        <w:spacing w:after="0" w:line="240" w:lineRule="auto"/>
        <w:ind w:right="55"/>
        <w:jc w:val="both"/>
        <w:rPr>
          <w:rFonts w:ascii="Times New Roman" w:hAnsi="Times New Roman" w:cs="Times New Roman"/>
          <w:sz w:val="24"/>
          <w:szCs w:val="24"/>
        </w:rPr>
      </w:pPr>
      <w:r w:rsidRPr="0085316D">
        <w:rPr>
          <w:rFonts w:ascii="Times New Roman" w:hAnsi="Times New Roman" w:cs="Times New Roman"/>
          <w:sz w:val="24"/>
          <w:szCs w:val="24"/>
        </w:rPr>
        <w:t>Создание финансово-экономических условий</w:t>
      </w:r>
      <w:r w:rsidR="00C177FE" w:rsidRPr="0085316D">
        <w:rPr>
          <w:rFonts w:ascii="Times New Roman" w:hAnsi="Times New Roman" w:cs="Times New Roman"/>
          <w:sz w:val="24"/>
          <w:szCs w:val="24"/>
        </w:rPr>
        <w:t xml:space="preserve"> для обеспечения выполнения требований стандарта к условиям реализации ООП ДО</w:t>
      </w:r>
    </w:p>
    <w:p w:rsidR="00C177FE" w:rsidRPr="0085316D" w:rsidRDefault="0085316D" w:rsidP="0085316D">
      <w:pPr>
        <w:pStyle w:val="a3"/>
        <w:numPr>
          <w:ilvl w:val="0"/>
          <w:numId w:val="17"/>
        </w:numPr>
        <w:spacing w:after="0" w:line="240" w:lineRule="auto"/>
        <w:ind w:right="55"/>
        <w:jc w:val="both"/>
        <w:rPr>
          <w:rFonts w:ascii="Times New Roman" w:hAnsi="Times New Roman" w:cs="Times New Roman"/>
          <w:sz w:val="24"/>
          <w:szCs w:val="24"/>
        </w:rPr>
      </w:pPr>
      <w:r w:rsidRPr="0085316D">
        <w:rPr>
          <w:rFonts w:ascii="Times New Roman" w:hAnsi="Times New Roman" w:cs="Times New Roman"/>
          <w:sz w:val="24"/>
          <w:szCs w:val="24"/>
        </w:rPr>
        <w:t>Пополнение материально-технической базы</w:t>
      </w:r>
      <w:r w:rsidR="00C177FE" w:rsidRPr="0085316D">
        <w:rPr>
          <w:rFonts w:ascii="Times New Roman" w:hAnsi="Times New Roman" w:cs="Times New Roman"/>
          <w:sz w:val="24"/>
          <w:szCs w:val="24"/>
        </w:rPr>
        <w:t xml:space="preserve"> ДОУ.</w:t>
      </w:r>
    </w:p>
    <w:p w:rsidR="00C177FE" w:rsidRPr="0085316D" w:rsidRDefault="0085316D" w:rsidP="0085316D">
      <w:pPr>
        <w:pStyle w:val="a3"/>
        <w:numPr>
          <w:ilvl w:val="0"/>
          <w:numId w:val="17"/>
        </w:numPr>
        <w:spacing w:after="0" w:line="240" w:lineRule="auto"/>
        <w:ind w:right="55"/>
        <w:jc w:val="both"/>
        <w:rPr>
          <w:rFonts w:ascii="Times New Roman" w:hAnsi="Times New Roman" w:cs="Times New Roman"/>
          <w:sz w:val="24"/>
          <w:szCs w:val="24"/>
        </w:rPr>
      </w:pPr>
      <w:r w:rsidRPr="0085316D">
        <w:rPr>
          <w:rFonts w:ascii="Times New Roman" w:hAnsi="Times New Roman" w:cs="Times New Roman"/>
          <w:sz w:val="24"/>
          <w:szCs w:val="24"/>
        </w:rPr>
        <w:t>Использование возможностей</w:t>
      </w:r>
      <w:r w:rsidR="00C177FE" w:rsidRPr="0085316D">
        <w:rPr>
          <w:rFonts w:ascii="Times New Roman" w:hAnsi="Times New Roman" w:cs="Times New Roman"/>
          <w:sz w:val="24"/>
          <w:szCs w:val="24"/>
        </w:rPr>
        <w:t xml:space="preserve"> всех социальных институтов детства в реализации задач ДОУ.</w:t>
      </w:r>
    </w:p>
    <w:p w:rsidR="00C177FE" w:rsidRPr="0085316D" w:rsidRDefault="00C177FE" w:rsidP="00C177FE">
      <w:pPr>
        <w:spacing w:after="0" w:line="240" w:lineRule="auto"/>
        <w:ind w:left="361" w:right="55"/>
        <w:jc w:val="both"/>
        <w:rPr>
          <w:sz w:val="24"/>
          <w:szCs w:val="24"/>
        </w:rPr>
      </w:pPr>
    </w:p>
    <w:p w:rsidR="00C177FE" w:rsidRPr="0085316D" w:rsidRDefault="00C177FE" w:rsidP="003574B8">
      <w:pPr>
        <w:pStyle w:val="a3"/>
        <w:numPr>
          <w:ilvl w:val="0"/>
          <w:numId w:val="8"/>
        </w:numPr>
        <w:spacing w:after="16" w:line="248" w:lineRule="auto"/>
        <w:ind w:right="55"/>
        <w:jc w:val="both"/>
      </w:pPr>
      <w:r w:rsidRPr="003574B8">
        <w:rPr>
          <w:rFonts w:ascii="Times New Roman" w:eastAsia="Times New Roman" w:hAnsi="Times New Roman" w:cs="Times New Roman"/>
          <w:sz w:val="24"/>
        </w:rPr>
        <w:t xml:space="preserve">Повышение социальной активности и </w:t>
      </w:r>
      <w:proofErr w:type="gramStart"/>
      <w:r w:rsidRPr="003574B8">
        <w:rPr>
          <w:rFonts w:ascii="Times New Roman" w:eastAsia="Times New Roman" w:hAnsi="Times New Roman" w:cs="Times New Roman"/>
          <w:sz w:val="24"/>
        </w:rPr>
        <w:t>пр</w:t>
      </w:r>
      <w:r w:rsidR="0085316D" w:rsidRPr="003574B8">
        <w:rPr>
          <w:rFonts w:ascii="Times New Roman" w:eastAsia="Times New Roman" w:hAnsi="Times New Roman" w:cs="Times New Roman"/>
          <w:sz w:val="24"/>
        </w:rPr>
        <w:t>офессионализма  педагогов</w:t>
      </w:r>
      <w:proofErr w:type="gramEnd"/>
      <w:r w:rsidR="0085316D" w:rsidRPr="003574B8">
        <w:rPr>
          <w:rFonts w:ascii="Times New Roman" w:eastAsia="Times New Roman" w:hAnsi="Times New Roman" w:cs="Times New Roman"/>
          <w:sz w:val="24"/>
        </w:rPr>
        <w:t xml:space="preserve">  через:</w:t>
      </w:r>
    </w:p>
    <w:p w:rsidR="0085316D" w:rsidRPr="0085316D" w:rsidRDefault="0085316D" w:rsidP="0085316D">
      <w:pPr>
        <w:pStyle w:val="a3"/>
        <w:numPr>
          <w:ilvl w:val="0"/>
          <w:numId w:val="1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Формирование мотивационной готовности</w:t>
      </w:r>
      <w:r w:rsidRPr="0085316D">
        <w:rPr>
          <w:rFonts w:ascii="Times New Roman" w:hAnsi="Times New Roman" w:cs="Times New Roman"/>
          <w:sz w:val="24"/>
          <w:szCs w:val="24"/>
        </w:rPr>
        <w:t xml:space="preserve"> педагогов работать    в инновационном режиме. </w:t>
      </w:r>
    </w:p>
    <w:p w:rsidR="0085316D" w:rsidRPr="0085316D" w:rsidRDefault="0085316D" w:rsidP="0085316D">
      <w:pPr>
        <w:pStyle w:val="a3"/>
        <w:numPr>
          <w:ilvl w:val="0"/>
          <w:numId w:val="1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Совершенствование теоретического и практического уровней</w:t>
      </w:r>
      <w:r w:rsidRPr="0085316D">
        <w:rPr>
          <w:rFonts w:ascii="Times New Roman" w:hAnsi="Times New Roman" w:cs="Times New Roman"/>
          <w:sz w:val="24"/>
          <w:szCs w:val="24"/>
        </w:rPr>
        <w:t xml:space="preserve"> профессиональной компетентности педагогов для успешной реализации ООП ДО. </w:t>
      </w:r>
    </w:p>
    <w:p w:rsidR="0085316D" w:rsidRPr="0085316D" w:rsidRDefault="0085316D" w:rsidP="0085316D">
      <w:pPr>
        <w:pStyle w:val="a3"/>
        <w:numPr>
          <w:ilvl w:val="0"/>
          <w:numId w:val="1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Повышение</w:t>
      </w:r>
      <w:r w:rsidRPr="0085316D">
        <w:rPr>
          <w:rFonts w:ascii="Times New Roman" w:hAnsi="Times New Roman" w:cs="Times New Roman"/>
          <w:sz w:val="24"/>
          <w:szCs w:val="24"/>
        </w:rPr>
        <w:t xml:space="preserve"> профессионализм</w:t>
      </w:r>
      <w:r>
        <w:rPr>
          <w:rFonts w:ascii="Times New Roman" w:hAnsi="Times New Roman" w:cs="Times New Roman"/>
          <w:sz w:val="24"/>
          <w:szCs w:val="24"/>
        </w:rPr>
        <w:t>а</w:t>
      </w:r>
      <w:r w:rsidRPr="0085316D">
        <w:rPr>
          <w:rFonts w:ascii="Times New Roman" w:hAnsi="Times New Roman" w:cs="Times New Roman"/>
          <w:sz w:val="24"/>
          <w:szCs w:val="24"/>
        </w:rPr>
        <w:t xml:space="preserve"> педагогов ДОУ по вопросам организации развивающей предметно-пространственной среды в группах в условиях реализации </w:t>
      </w:r>
      <w:proofErr w:type="gramStart"/>
      <w:r w:rsidRPr="0085316D">
        <w:rPr>
          <w:rFonts w:ascii="Times New Roman" w:hAnsi="Times New Roman" w:cs="Times New Roman"/>
          <w:sz w:val="24"/>
          <w:szCs w:val="24"/>
        </w:rPr>
        <w:t>ООП  ДО</w:t>
      </w:r>
      <w:proofErr w:type="gramEnd"/>
    </w:p>
    <w:p w:rsidR="0085316D" w:rsidRPr="0085316D" w:rsidRDefault="0085316D" w:rsidP="0085316D">
      <w:pPr>
        <w:pStyle w:val="a3"/>
        <w:numPr>
          <w:ilvl w:val="0"/>
          <w:numId w:val="1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Организация методического сопровождения</w:t>
      </w:r>
      <w:r w:rsidRPr="0085316D">
        <w:rPr>
          <w:rFonts w:ascii="Times New Roman" w:hAnsi="Times New Roman" w:cs="Times New Roman"/>
          <w:sz w:val="24"/>
          <w:szCs w:val="24"/>
        </w:rPr>
        <w:t xml:space="preserve"> процесса подготовки  педагога к аттестации</w:t>
      </w:r>
    </w:p>
    <w:p w:rsidR="0085316D" w:rsidRPr="0085316D" w:rsidRDefault="0085316D" w:rsidP="0085316D">
      <w:pPr>
        <w:pStyle w:val="a3"/>
        <w:numPr>
          <w:ilvl w:val="0"/>
          <w:numId w:val="1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профессиональной мотивации, развитие профессиональных</w:t>
      </w:r>
      <w:r w:rsidRPr="0085316D">
        <w:rPr>
          <w:rFonts w:ascii="Times New Roman" w:hAnsi="Times New Roman" w:cs="Times New Roman"/>
          <w:sz w:val="24"/>
          <w:szCs w:val="24"/>
        </w:rPr>
        <w:t xml:space="preserve"> качества молодых специалистов.</w:t>
      </w:r>
    </w:p>
    <w:p w:rsidR="0085316D" w:rsidRPr="00C177FE" w:rsidRDefault="0085316D" w:rsidP="0085316D">
      <w:pPr>
        <w:spacing w:after="16" w:line="248" w:lineRule="auto"/>
        <w:ind w:left="361" w:right="55"/>
        <w:jc w:val="both"/>
      </w:pPr>
    </w:p>
    <w:p w:rsidR="0085316D" w:rsidRPr="0085316D" w:rsidRDefault="0085316D" w:rsidP="003574B8">
      <w:pPr>
        <w:pStyle w:val="a3"/>
        <w:numPr>
          <w:ilvl w:val="0"/>
          <w:numId w:val="8"/>
        </w:numPr>
        <w:spacing w:after="16" w:line="248" w:lineRule="auto"/>
        <w:ind w:right="55"/>
        <w:jc w:val="both"/>
      </w:pPr>
      <w:r w:rsidRPr="003574B8">
        <w:rPr>
          <w:rFonts w:ascii="Times New Roman" w:eastAsia="Times New Roman" w:hAnsi="Times New Roman" w:cs="Times New Roman"/>
          <w:sz w:val="24"/>
        </w:rPr>
        <w:t>Методическое сопровождение реализации части ООП, формируемой участника образовательных отношений через:</w:t>
      </w:r>
    </w:p>
    <w:p w:rsidR="003574B8" w:rsidRPr="003574B8" w:rsidRDefault="003574B8" w:rsidP="003574B8">
      <w:pPr>
        <w:pStyle w:val="a3"/>
        <w:numPr>
          <w:ilvl w:val="0"/>
          <w:numId w:val="19"/>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В</w:t>
      </w:r>
      <w:r w:rsidRPr="003574B8">
        <w:rPr>
          <w:rFonts w:ascii="Times New Roman" w:hAnsi="Times New Roman" w:cs="Times New Roman"/>
          <w:sz w:val="24"/>
          <w:szCs w:val="24"/>
        </w:rPr>
        <w:t xml:space="preserve">недрение КОП практику работы ДОУ. </w:t>
      </w:r>
    </w:p>
    <w:p w:rsidR="003574B8" w:rsidRPr="003574B8" w:rsidRDefault="003574B8" w:rsidP="003574B8">
      <w:pPr>
        <w:pStyle w:val="a3"/>
        <w:numPr>
          <w:ilvl w:val="0"/>
          <w:numId w:val="19"/>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Р</w:t>
      </w:r>
      <w:r w:rsidRPr="003574B8">
        <w:rPr>
          <w:rFonts w:ascii="Times New Roman" w:hAnsi="Times New Roman" w:cs="Times New Roman"/>
          <w:sz w:val="24"/>
          <w:szCs w:val="24"/>
        </w:rPr>
        <w:t>аботу по внедрению электронной системы «Личный кабинет дошкольника» в практику работы ДОУ</w:t>
      </w:r>
    </w:p>
    <w:p w:rsidR="003574B8" w:rsidRPr="003574B8" w:rsidRDefault="003574B8" w:rsidP="003574B8">
      <w:pPr>
        <w:pStyle w:val="a3"/>
        <w:numPr>
          <w:ilvl w:val="0"/>
          <w:numId w:val="19"/>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Обеспечение реализации</w:t>
      </w:r>
      <w:r w:rsidRPr="003574B8">
        <w:rPr>
          <w:rFonts w:ascii="Times New Roman" w:hAnsi="Times New Roman" w:cs="Times New Roman"/>
          <w:sz w:val="24"/>
          <w:szCs w:val="24"/>
        </w:rPr>
        <w:t xml:space="preserve"> программы «Пермячок.ru».</w:t>
      </w:r>
    </w:p>
    <w:p w:rsidR="003574B8" w:rsidRPr="003574B8" w:rsidRDefault="003574B8" w:rsidP="003574B8">
      <w:pPr>
        <w:pStyle w:val="a3"/>
        <w:numPr>
          <w:ilvl w:val="0"/>
          <w:numId w:val="19"/>
        </w:numPr>
        <w:spacing w:after="16" w:line="248" w:lineRule="auto"/>
        <w:ind w:right="55"/>
        <w:jc w:val="both"/>
        <w:rPr>
          <w:rFonts w:ascii="Times New Roman" w:hAnsi="Times New Roman" w:cs="Times New Roman"/>
          <w:sz w:val="24"/>
          <w:szCs w:val="24"/>
        </w:rPr>
      </w:pPr>
      <w:r w:rsidRPr="003574B8">
        <w:rPr>
          <w:rFonts w:ascii="Times New Roman" w:hAnsi="Times New Roman" w:cs="Times New Roman"/>
          <w:sz w:val="24"/>
          <w:szCs w:val="24"/>
        </w:rPr>
        <w:t>Внедрение в практику работы ДОУ приоритетных направлений развития системы дошкольного образования г. Перми: курсы «</w:t>
      </w:r>
      <w:proofErr w:type="spellStart"/>
      <w:r w:rsidRPr="003574B8">
        <w:rPr>
          <w:rFonts w:ascii="Times New Roman" w:hAnsi="Times New Roman" w:cs="Times New Roman"/>
          <w:sz w:val="24"/>
          <w:szCs w:val="24"/>
        </w:rPr>
        <w:t>Роботроник</w:t>
      </w:r>
      <w:proofErr w:type="spellEnd"/>
      <w:r w:rsidRPr="003574B8">
        <w:rPr>
          <w:rFonts w:ascii="Times New Roman" w:hAnsi="Times New Roman" w:cs="Times New Roman"/>
          <w:sz w:val="24"/>
          <w:szCs w:val="24"/>
        </w:rPr>
        <w:t>», «</w:t>
      </w:r>
      <w:proofErr w:type="spellStart"/>
      <w:r w:rsidRPr="003574B8">
        <w:rPr>
          <w:rFonts w:ascii="Times New Roman" w:hAnsi="Times New Roman" w:cs="Times New Roman"/>
          <w:sz w:val="24"/>
          <w:szCs w:val="24"/>
        </w:rPr>
        <w:t>Профикоп</w:t>
      </w:r>
      <w:proofErr w:type="spellEnd"/>
      <w:r w:rsidRPr="003574B8">
        <w:rPr>
          <w:rFonts w:ascii="Times New Roman" w:hAnsi="Times New Roman" w:cs="Times New Roman"/>
          <w:sz w:val="24"/>
          <w:szCs w:val="24"/>
        </w:rPr>
        <w:t>», «</w:t>
      </w:r>
      <w:proofErr w:type="spellStart"/>
      <w:r w:rsidRPr="003574B8">
        <w:rPr>
          <w:rFonts w:ascii="Times New Roman" w:hAnsi="Times New Roman" w:cs="Times New Roman"/>
          <w:sz w:val="24"/>
          <w:szCs w:val="24"/>
        </w:rPr>
        <w:t>Речевик</w:t>
      </w:r>
      <w:proofErr w:type="spellEnd"/>
      <w:r w:rsidRPr="003574B8">
        <w:rPr>
          <w:rFonts w:ascii="Times New Roman" w:hAnsi="Times New Roman" w:cs="Times New Roman"/>
          <w:sz w:val="24"/>
          <w:szCs w:val="24"/>
        </w:rPr>
        <w:t>» для детей старшего дошкольного возраста</w:t>
      </w:r>
    </w:p>
    <w:p w:rsidR="003574B8" w:rsidRPr="003574B8" w:rsidRDefault="003574B8" w:rsidP="003574B8">
      <w:pPr>
        <w:pStyle w:val="a3"/>
        <w:numPr>
          <w:ilvl w:val="0"/>
          <w:numId w:val="19"/>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 xml:space="preserve">Повышение компетентности </w:t>
      </w:r>
      <w:r w:rsidRPr="003574B8">
        <w:rPr>
          <w:rFonts w:ascii="Times New Roman" w:hAnsi="Times New Roman" w:cs="Times New Roman"/>
          <w:sz w:val="24"/>
          <w:szCs w:val="24"/>
        </w:rPr>
        <w:t>педагогов по организации воспитательно-образовательного процесса на основе внедрения в практику различных организационных образовательных форм</w:t>
      </w:r>
    </w:p>
    <w:p w:rsidR="003574B8" w:rsidRPr="003574B8" w:rsidRDefault="003574B8" w:rsidP="003574B8">
      <w:pPr>
        <w:pStyle w:val="a3"/>
        <w:numPr>
          <w:ilvl w:val="0"/>
          <w:numId w:val="19"/>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Р</w:t>
      </w:r>
      <w:r w:rsidRPr="003574B8">
        <w:rPr>
          <w:rFonts w:ascii="Times New Roman" w:hAnsi="Times New Roman" w:cs="Times New Roman"/>
          <w:sz w:val="24"/>
          <w:szCs w:val="24"/>
        </w:rPr>
        <w:t>аботу ВТК  «Система  современных форм выстраивания партнерских отношений с родителями  как активными участниками образовательных отношений»</w:t>
      </w:r>
    </w:p>
    <w:p w:rsidR="003574B8" w:rsidRDefault="003574B8" w:rsidP="003574B8">
      <w:pPr>
        <w:pStyle w:val="a3"/>
        <w:numPr>
          <w:ilvl w:val="0"/>
          <w:numId w:val="19"/>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Расширение</w:t>
      </w:r>
      <w:r w:rsidRPr="003574B8">
        <w:rPr>
          <w:rFonts w:ascii="Times New Roman" w:hAnsi="Times New Roman" w:cs="Times New Roman"/>
          <w:sz w:val="24"/>
          <w:szCs w:val="24"/>
        </w:rPr>
        <w:t xml:space="preserve"> спектр</w:t>
      </w:r>
      <w:r>
        <w:rPr>
          <w:rFonts w:ascii="Times New Roman" w:hAnsi="Times New Roman" w:cs="Times New Roman"/>
          <w:sz w:val="24"/>
          <w:szCs w:val="24"/>
        </w:rPr>
        <w:t>а</w:t>
      </w:r>
      <w:r w:rsidRPr="003574B8">
        <w:rPr>
          <w:rFonts w:ascii="Times New Roman" w:hAnsi="Times New Roman" w:cs="Times New Roman"/>
          <w:sz w:val="24"/>
          <w:szCs w:val="24"/>
        </w:rPr>
        <w:t xml:space="preserve"> дополнительных образовательных услуг</w:t>
      </w:r>
    </w:p>
    <w:p w:rsidR="003574B8" w:rsidRDefault="003574B8" w:rsidP="003574B8">
      <w:pPr>
        <w:spacing w:after="16" w:line="248" w:lineRule="auto"/>
        <w:ind w:right="55"/>
        <w:jc w:val="both"/>
        <w:rPr>
          <w:rFonts w:ascii="Times New Roman" w:hAnsi="Times New Roman" w:cs="Times New Roman"/>
          <w:sz w:val="24"/>
          <w:szCs w:val="24"/>
        </w:rPr>
      </w:pPr>
    </w:p>
    <w:p w:rsidR="003574B8" w:rsidRDefault="003574B8" w:rsidP="003574B8">
      <w:pPr>
        <w:pStyle w:val="a3"/>
        <w:numPr>
          <w:ilvl w:val="0"/>
          <w:numId w:val="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А</w:t>
      </w:r>
      <w:r w:rsidRPr="003574B8">
        <w:rPr>
          <w:rFonts w:ascii="Times New Roman" w:hAnsi="Times New Roman" w:cs="Times New Roman"/>
          <w:sz w:val="24"/>
          <w:szCs w:val="24"/>
        </w:rPr>
        <w:t>ктуализация знаний педагогов по вопросам развития конструктивной деятельности и техни</w:t>
      </w:r>
      <w:r>
        <w:rPr>
          <w:rFonts w:ascii="Times New Roman" w:hAnsi="Times New Roman" w:cs="Times New Roman"/>
          <w:sz w:val="24"/>
          <w:szCs w:val="24"/>
        </w:rPr>
        <w:t>ческого творчества дошкольников через:</w:t>
      </w:r>
    </w:p>
    <w:p w:rsidR="003574B8" w:rsidRDefault="003574B8" w:rsidP="003574B8">
      <w:pPr>
        <w:pStyle w:val="a3"/>
        <w:numPr>
          <w:ilvl w:val="0"/>
          <w:numId w:val="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С</w:t>
      </w:r>
      <w:r w:rsidRPr="003574B8">
        <w:rPr>
          <w:rFonts w:ascii="Times New Roman" w:hAnsi="Times New Roman" w:cs="Times New Roman"/>
          <w:sz w:val="24"/>
          <w:szCs w:val="24"/>
        </w:rPr>
        <w:t>овершенствование педагогического процесса и обеспечение условий для качественной реализации содержания ООП ДО</w:t>
      </w:r>
      <w:r>
        <w:rPr>
          <w:rFonts w:ascii="Times New Roman" w:hAnsi="Times New Roman" w:cs="Times New Roman"/>
          <w:sz w:val="24"/>
          <w:szCs w:val="24"/>
        </w:rPr>
        <w:t>.</w:t>
      </w:r>
    </w:p>
    <w:p w:rsidR="003574B8" w:rsidRDefault="003574B8" w:rsidP="003574B8">
      <w:pPr>
        <w:pStyle w:val="a3"/>
        <w:numPr>
          <w:ilvl w:val="0"/>
          <w:numId w:val="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У</w:t>
      </w:r>
      <w:r w:rsidRPr="003574B8">
        <w:rPr>
          <w:rFonts w:ascii="Times New Roman" w:hAnsi="Times New Roman" w:cs="Times New Roman"/>
          <w:sz w:val="24"/>
          <w:szCs w:val="24"/>
        </w:rPr>
        <w:t>становление преемственности между ДОУ и школой для сохранения непрерывной  системы образования, создание условий для легкой адаптации выпускников к школьному обучению.</w:t>
      </w:r>
    </w:p>
    <w:p w:rsidR="003574B8" w:rsidRDefault="003574B8" w:rsidP="003574B8">
      <w:pPr>
        <w:pStyle w:val="a3"/>
        <w:numPr>
          <w:ilvl w:val="0"/>
          <w:numId w:val="8"/>
        </w:numPr>
        <w:spacing w:after="16" w:line="248" w:lineRule="auto"/>
        <w:ind w:right="55"/>
        <w:jc w:val="both"/>
        <w:rPr>
          <w:rFonts w:ascii="Times New Roman" w:hAnsi="Times New Roman" w:cs="Times New Roman"/>
          <w:sz w:val="24"/>
          <w:szCs w:val="24"/>
        </w:rPr>
      </w:pPr>
      <w:r w:rsidRPr="003574B8">
        <w:rPr>
          <w:rFonts w:ascii="Times New Roman" w:hAnsi="Times New Roman" w:cs="Times New Roman"/>
          <w:sz w:val="24"/>
          <w:szCs w:val="24"/>
        </w:rPr>
        <w:t>Совершенствование системы взаимодействия с семьей по формированию педагогической и психологической компетентности в вопросах воспитания и развития, ранней социализации дошкольников.</w:t>
      </w:r>
    </w:p>
    <w:p w:rsidR="003574B8" w:rsidRPr="003574B8" w:rsidRDefault="003574B8" w:rsidP="003574B8">
      <w:pPr>
        <w:pStyle w:val="a3"/>
        <w:numPr>
          <w:ilvl w:val="0"/>
          <w:numId w:val="8"/>
        </w:numPr>
        <w:spacing w:after="16" w:line="248" w:lineRule="auto"/>
        <w:ind w:right="55"/>
        <w:jc w:val="both"/>
        <w:rPr>
          <w:rFonts w:ascii="Times New Roman" w:hAnsi="Times New Roman" w:cs="Times New Roman"/>
          <w:sz w:val="24"/>
          <w:szCs w:val="24"/>
        </w:rPr>
      </w:pPr>
    </w:p>
    <w:p w:rsidR="00C177FE" w:rsidRDefault="00C177FE" w:rsidP="00C177FE">
      <w:pPr>
        <w:spacing w:after="16" w:line="248" w:lineRule="auto"/>
        <w:ind w:left="-15" w:right="55" w:firstLine="543"/>
        <w:jc w:val="both"/>
      </w:pPr>
      <w:r>
        <w:rPr>
          <w:rFonts w:ascii="Times New Roman" w:eastAsia="Times New Roman" w:hAnsi="Times New Roman" w:cs="Times New Roman"/>
          <w:sz w:val="24"/>
        </w:rPr>
        <w:lastRenderedPageBreak/>
        <w:t>Для оценки деятельности ДОУ был пр</w:t>
      </w:r>
      <w:r w:rsidR="007256DA">
        <w:rPr>
          <w:rFonts w:ascii="Times New Roman" w:eastAsia="Times New Roman" w:hAnsi="Times New Roman" w:cs="Times New Roman"/>
          <w:sz w:val="24"/>
        </w:rPr>
        <w:t xml:space="preserve">оведено </w:t>
      </w:r>
      <w:proofErr w:type="spellStart"/>
      <w:r w:rsidR="007256DA">
        <w:rPr>
          <w:rFonts w:ascii="Times New Roman" w:eastAsia="Times New Roman" w:hAnsi="Times New Roman" w:cs="Times New Roman"/>
          <w:sz w:val="24"/>
        </w:rPr>
        <w:t>самообследование</w:t>
      </w:r>
      <w:proofErr w:type="spellEnd"/>
      <w:r w:rsidR="007256DA">
        <w:rPr>
          <w:rFonts w:ascii="Times New Roman" w:eastAsia="Times New Roman" w:hAnsi="Times New Roman" w:cs="Times New Roman"/>
          <w:sz w:val="24"/>
        </w:rPr>
        <w:t xml:space="preserve"> за 201</w:t>
      </w:r>
      <w:r w:rsidR="003574B8">
        <w:rPr>
          <w:rFonts w:ascii="Times New Roman" w:eastAsia="Times New Roman" w:hAnsi="Times New Roman" w:cs="Times New Roman"/>
          <w:sz w:val="24"/>
        </w:rPr>
        <w:t>9</w:t>
      </w:r>
      <w:r>
        <w:rPr>
          <w:rFonts w:ascii="Times New Roman" w:eastAsia="Times New Roman" w:hAnsi="Times New Roman" w:cs="Times New Roman"/>
          <w:sz w:val="24"/>
        </w:rPr>
        <w:t xml:space="preserve"> год. Данное обследование показало, что задачи, поставленные перед коллективом, выполнены полностью. Об этом свидетельствуют следующие факты. </w:t>
      </w:r>
    </w:p>
    <w:p w:rsidR="00C177FE" w:rsidRDefault="00C177FE" w:rsidP="00C177FE">
      <w:pPr>
        <w:spacing w:after="0"/>
        <w:ind w:left="543"/>
      </w:pPr>
      <w:r>
        <w:rPr>
          <w:rFonts w:ascii="Times New Roman" w:eastAsia="Times New Roman" w:hAnsi="Times New Roman" w:cs="Times New Roman"/>
          <w:sz w:val="24"/>
        </w:rPr>
        <w:t xml:space="preserve"> </w:t>
      </w:r>
    </w:p>
    <w:p w:rsidR="00C177FE" w:rsidRPr="00AE36AC" w:rsidRDefault="00C177FE" w:rsidP="00C177FE">
      <w:pPr>
        <w:pStyle w:val="a3"/>
        <w:numPr>
          <w:ilvl w:val="0"/>
          <w:numId w:val="15"/>
        </w:numPr>
        <w:spacing w:after="3" w:line="248" w:lineRule="auto"/>
        <w:ind w:right="4088"/>
        <w:jc w:val="both"/>
        <w:rPr>
          <w:rFonts w:ascii="Times New Roman" w:eastAsia="Times New Roman" w:hAnsi="Times New Roman" w:cs="Times New Roman"/>
          <w:b/>
          <w:sz w:val="24"/>
        </w:rPr>
      </w:pPr>
      <w:r w:rsidRPr="00AE36AC">
        <w:rPr>
          <w:rFonts w:ascii="Times New Roman" w:eastAsia="Times New Roman" w:hAnsi="Times New Roman" w:cs="Times New Roman"/>
          <w:b/>
          <w:sz w:val="24"/>
        </w:rPr>
        <w:t>Выполнение задач Годового плана</w:t>
      </w:r>
    </w:p>
    <w:p w:rsidR="00C177FE" w:rsidRDefault="00C177FE" w:rsidP="00C177FE">
      <w:pPr>
        <w:spacing w:after="3" w:line="248" w:lineRule="auto"/>
        <w:ind w:right="4088"/>
        <w:jc w:val="both"/>
      </w:pPr>
      <w:r w:rsidRPr="00AE36AC">
        <w:rPr>
          <w:rFonts w:ascii="Times New Roman" w:eastAsia="Times New Roman" w:hAnsi="Times New Roman" w:cs="Times New Roman"/>
          <w:b/>
          <w:sz w:val="24"/>
        </w:rPr>
        <w:t xml:space="preserve"> </w:t>
      </w:r>
      <w:r w:rsidR="007256DA">
        <w:rPr>
          <w:rFonts w:ascii="Times New Roman" w:eastAsia="Times New Roman" w:hAnsi="Times New Roman" w:cs="Times New Roman"/>
          <w:b/>
          <w:sz w:val="24"/>
        </w:rPr>
        <w:t xml:space="preserve">         </w:t>
      </w:r>
      <w:r w:rsidRPr="00AE36AC">
        <w:rPr>
          <w:rFonts w:ascii="Times New Roman" w:eastAsia="Times New Roman" w:hAnsi="Times New Roman" w:cs="Times New Roman"/>
          <w:sz w:val="24"/>
        </w:rPr>
        <w:t xml:space="preserve">Задачи Годового плана реализованы. </w:t>
      </w:r>
    </w:p>
    <w:p w:rsidR="00C177FE" w:rsidRDefault="00C177FE" w:rsidP="00C177FE">
      <w:pPr>
        <w:spacing w:after="16" w:line="248" w:lineRule="auto"/>
        <w:ind w:left="-15" w:right="55" w:firstLine="543"/>
        <w:jc w:val="both"/>
      </w:pPr>
      <w:r>
        <w:rPr>
          <w:rFonts w:ascii="Times New Roman" w:eastAsia="Times New Roman" w:hAnsi="Times New Roman" w:cs="Times New Roman"/>
          <w:sz w:val="24"/>
        </w:rPr>
        <w:t xml:space="preserve"> Основная общеобразовательная программа МАДОУ «ЦРР - детский сад № 417» реализована полностью. Данный вывод можно сделать по анализу итоговой внутренней оценки качества  образования, диагностированию детских достижений. Воспитательно-образовательная работа  с детьми организуется на основе систематических наблюдений за детьми, диагностирования. Педагоги ДОУ составляют индивидуальные маршруты сопровождения семей детей, которым необходима помощь, ведут индивидуальную работу с воспитанниками. Данная деятельность показывает достаточно высокий уровень самоконтроля и самоанализа воспитательно-образовательной работы педагогов ДОУ. </w:t>
      </w:r>
    </w:p>
    <w:p w:rsidR="00C177FE" w:rsidRDefault="00C177FE" w:rsidP="00C177FE">
      <w:pPr>
        <w:spacing w:after="16" w:line="248" w:lineRule="auto"/>
        <w:ind w:left="-15" w:right="55" w:firstLine="543"/>
        <w:jc w:val="both"/>
      </w:pPr>
      <w:r>
        <w:rPr>
          <w:rFonts w:ascii="Times New Roman" w:eastAsia="Times New Roman" w:hAnsi="Times New Roman" w:cs="Times New Roman"/>
          <w:sz w:val="24"/>
        </w:rPr>
        <w:t>Педагоги ДОУ ежегодно составляют планы самообразования, заполняют диагностические листы, оценивая собственные профессиональные возможности. На основе полученных данных и планов самообразования составляется план повышения квалификации педагогов, подготовки к аттестации, участию в работ</w:t>
      </w:r>
      <w:r w:rsidR="00F65174">
        <w:rPr>
          <w:rFonts w:ascii="Times New Roman" w:eastAsia="Times New Roman" w:hAnsi="Times New Roman" w:cs="Times New Roman"/>
          <w:sz w:val="24"/>
        </w:rPr>
        <w:t>е</w:t>
      </w:r>
      <w:r w:rsidR="007256DA">
        <w:rPr>
          <w:rFonts w:ascii="Times New Roman" w:eastAsia="Times New Roman" w:hAnsi="Times New Roman" w:cs="Times New Roman"/>
          <w:sz w:val="24"/>
        </w:rPr>
        <w:t xml:space="preserve"> МО. План, составленный на 2019-</w:t>
      </w:r>
      <w:r w:rsidR="00F65174">
        <w:rPr>
          <w:rFonts w:ascii="Times New Roman" w:eastAsia="Times New Roman" w:hAnsi="Times New Roman" w:cs="Times New Roman"/>
          <w:sz w:val="24"/>
        </w:rPr>
        <w:t>20</w:t>
      </w:r>
      <w:r>
        <w:rPr>
          <w:rFonts w:ascii="Times New Roman" w:eastAsia="Times New Roman" w:hAnsi="Times New Roman" w:cs="Times New Roman"/>
          <w:sz w:val="24"/>
        </w:rPr>
        <w:t xml:space="preserve"> учебный год, реализован полностью.  </w:t>
      </w:r>
    </w:p>
    <w:p w:rsidR="00C177FE" w:rsidRDefault="00C177FE" w:rsidP="00C177FE">
      <w:pPr>
        <w:spacing w:after="16" w:line="248" w:lineRule="auto"/>
        <w:ind w:left="-15" w:right="55" w:firstLine="543"/>
        <w:jc w:val="both"/>
      </w:pPr>
      <w:r>
        <w:rPr>
          <w:rFonts w:ascii="Times New Roman" w:eastAsia="Times New Roman" w:hAnsi="Times New Roman" w:cs="Times New Roman"/>
          <w:sz w:val="24"/>
        </w:rPr>
        <w:t xml:space="preserve">В соответствии с приказом заведующего № </w:t>
      </w:r>
      <w:r w:rsidR="00E54521">
        <w:rPr>
          <w:rFonts w:ascii="Times New Roman" w:eastAsia="Times New Roman" w:hAnsi="Times New Roman" w:cs="Times New Roman"/>
          <w:sz w:val="24"/>
        </w:rPr>
        <w:t xml:space="preserve">12 от 29.11.2019 </w:t>
      </w:r>
      <w:r w:rsidRPr="00E54521">
        <w:rPr>
          <w:rFonts w:ascii="Times New Roman" w:eastAsia="Times New Roman" w:hAnsi="Times New Roman" w:cs="Times New Roman"/>
          <w:sz w:val="24"/>
        </w:rPr>
        <w:t>г</w:t>
      </w:r>
      <w:r>
        <w:rPr>
          <w:rFonts w:ascii="Times New Roman" w:eastAsia="Times New Roman" w:hAnsi="Times New Roman" w:cs="Times New Roman"/>
          <w:sz w:val="24"/>
        </w:rPr>
        <w:t xml:space="preserve">. «Об утверждении Положений, аттестационной комиссии и проблемной группы» была сформирована аттестационная комиссия МАДОУ «ЦРР -детский сад № 417» г.Перми с целью установления соответствия занимаемой должности педагогов из высоко квалифицированных специалистов. В аттестационную комиссию входят: </w:t>
      </w:r>
    </w:p>
    <w:p w:rsidR="00C177FE" w:rsidRDefault="00F65174" w:rsidP="00C177FE">
      <w:pPr>
        <w:numPr>
          <w:ilvl w:val="1"/>
          <w:numId w:val="11"/>
        </w:numPr>
        <w:spacing w:after="16" w:line="248" w:lineRule="auto"/>
        <w:ind w:right="55" w:firstLine="543"/>
        <w:jc w:val="both"/>
      </w:pPr>
      <w:r>
        <w:rPr>
          <w:rFonts w:ascii="Times New Roman" w:eastAsia="Times New Roman" w:hAnsi="Times New Roman" w:cs="Times New Roman"/>
          <w:sz w:val="24"/>
        </w:rPr>
        <w:t xml:space="preserve">председатель – </w:t>
      </w:r>
      <w:proofErr w:type="spellStart"/>
      <w:r>
        <w:rPr>
          <w:rFonts w:ascii="Times New Roman" w:eastAsia="Times New Roman" w:hAnsi="Times New Roman" w:cs="Times New Roman"/>
          <w:sz w:val="24"/>
        </w:rPr>
        <w:t>Трубинова</w:t>
      </w:r>
      <w:proofErr w:type="spellEnd"/>
      <w:r>
        <w:rPr>
          <w:rFonts w:ascii="Times New Roman" w:eastAsia="Times New Roman" w:hAnsi="Times New Roman" w:cs="Times New Roman"/>
          <w:sz w:val="24"/>
        </w:rPr>
        <w:t xml:space="preserve"> А.С.</w:t>
      </w:r>
      <w:r w:rsidR="00C177FE">
        <w:rPr>
          <w:rFonts w:ascii="Times New Roman" w:eastAsia="Times New Roman" w:hAnsi="Times New Roman" w:cs="Times New Roman"/>
          <w:sz w:val="24"/>
        </w:rPr>
        <w:t xml:space="preserve">, </w:t>
      </w:r>
    </w:p>
    <w:p w:rsidR="00C177FE" w:rsidRPr="006D3ECF" w:rsidRDefault="00C177FE" w:rsidP="00C177FE">
      <w:pPr>
        <w:numPr>
          <w:ilvl w:val="1"/>
          <w:numId w:val="11"/>
        </w:numPr>
        <w:spacing w:after="16" w:line="248" w:lineRule="auto"/>
        <w:ind w:right="55" w:firstLine="543"/>
        <w:jc w:val="both"/>
      </w:pPr>
      <w:proofErr w:type="gramStart"/>
      <w:r>
        <w:rPr>
          <w:rFonts w:ascii="Times New Roman" w:eastAsia="Times New Roman" w:hAnsi="Times New Roman" w:cs="Times New Roman"/>
          <w:sz w:val="24"/>
        </w:rPr>
        <w:t>члены</w:t>
      </w:r>
      <w:proofErr w:type="gramEnd"/>
      <w:r>
        <w:rPr>
          <w:rFonts w:ascii="Times New Roman" w:eastAsia="Times New Roman" w:hAnsi="Times New Roman" w:cs="Times New Roman"/>
          <w:sz w:val="24"/>
        </w:rPr>
        <w:t xml:space="preserve"> комиссии –Суетина Л.А., Исаева А.И., </w:t>
      </w:r>
      <w:proofErr w:type="spellStart"/>
      <w:r>
        <w:rPr>
          <w:rFonts w:ascii="Times New Roman" w:eastAsia="Times New Roman" w:hAnsi="Times New Roman" w:cs="Times New Roman"/>
          <w:sz w:val="24"/>
        </w:rPr>
        <w:t>Златина</w:t>
      </w:r>
      <w:proofErr w:type="spellEnd"/>
      <w:r>
        <w:rPr>
          <w:rFonts w:ascii="Times New Roman" w:eastAsia="Times New Roman" w:hAnsi="Times New Roman" w:cs="Times New Roman"/>
          <w:sz w:val="24"/>
        </w:rPr>
        <w:t xml:space="preserve"> Т.В., Тетерина И.И., Власова </w:t>
      </w:r>
      <w:r w:rsidR="00F65174">
        <w:rPr>
          <w:rFonts w:ascii="Times New Roman" w:eastAsia="Times New Roman" w:hAnsi="Times New Roman" w:cs="Times New Roman"/>
          <w:sz w:val="24"/>
        </w:rPr>
        <w:t xml:space="preserve">   </w:t>
      </w:r>
      <w:r>
        <w:rPr>
          <w:rFonts w:ascii="Times New Roman" w:eastAsia="Times New Roman" w:hAnsi="Times New Roman" w:cs="Times New Roman"/>
          <w:sz w:val="24"/>
        </w:rPr>
        <w:t>Н.П., Ковальчук С.Ю.</w:t>
      </w:r>
    </w:p>
    <w:p w:rsidR="00C177FE" w:rsidRPr="00F65174" w:rsidRDefault="00F65174" w:rsidP="00F65174">
      <w:pPr>
        <w:spacing w:after="16" w:line="248" w:lineRule="auto"/>
        <w:ind w:right="55"/>
        <w:jc w:val="both"/>
      </w:pPr>
      <w:r>
        <w:rPr>
          <w:rFonts w:ascii="Times New Roman" w:eastAsia="Times New Roman" w:hAnsi="Times New Roman" w:cs="Times New Roman"/>
          <w:sz w:val="24"/>
        </w:rPr>
        <w:t xml:space="preserve">   </w:t>
      </w:r>
      <w:r w:rsidR="007256D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C177FE">
        <w:rPr>
          <w:rFonts w:ascii="Times New Roman" w:eastAsia="Times New Roman" w:hAnsi="Times New Roman" w:cs="Times New Roman"/>
          <w:sz w:val="24"/>
        </w:rPr>
        <w:t>Был составлен план деятельности комиссии, который реализован полностью. Процедуру аттестации на соответствие занимаемой должнос</w:t>
      </w:r>
      <w:r>
        <w:rPr>
          <w:rFonts w:ascii="Times New Roman" w:eastAsia="Times New Roman" w:hAnsi="Times New Roman" w:cs="Times New Roman"/>
          <w:sz w:val="24"/>
        </w:rPr>
        <w:t>ти в этом учебном году проходила</w:t>
      </w:r>
      <w:r w:rsidR="00C177FE">
        <w:rPr>
          <w:rFonts w:ascii="Times New Roman" w:eastAsia="Times New Roman" w:hAnsi="Times New Roman" w:cs="Times New Roman"/>
          <w:sz w:val="24"/>
        </w:rPr>
        <w:t xml:space="preserve"> </w:t>
      </w:r>
      <w:r>
        <w:rPr>
          <w:rFonts w:ascii="Times New Roman" w:eastAsia="Times New Roman" w:hAnsi="Times New Roman" w:cs="Times New Roman"/>
          <w:sz w:val="24"/>
        </w:rPr>
        <w:t>Филиппова А.Н.</w:t>
      </w:r>
      <w:r w:rsidR="00C177FE">
        <w:rPr>
          <w:rFonts w:ascii="Times New Roman" w:eastAsia="Times New Roman" w:hAnsi="Times New Roman" w:cs="Times New Roman"/>
          <w:sz w:val="24"/>
        </w:rPr>
        <w:t xml:space="preserve">(в соответствии с Положением). </w:t>
      </w:r>
      <w:r w:rsidR="00C177FE">
        <w:rPr>
          <w:rFonts w:ascii="Times New Roman" w:eastAsia="Times New Roman" w:hAnsi="Times New Roman" w:cs="Times New Roman"/>
          <w:b/>
          <w:sz w:val="24"/>
        </w:rPr>
        <w:t xml:space="preserve"> </w:t>
      </w:r>
    </w:p>
    <w:p w:rsidR="007256DA" w:rsidRDefault="00F65174" w:rsidP="00F65174">
      <w:p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 xml:space="preserve">   </w:t>
      </w:r>
      <w:r w:rsidR="0072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5174">
        <w:rPr>
          <w:rFonts w:ascii="Times New Roman" w:hAnsi="Times New Roman" w:cs="Times New Roman"/>
          <w:sz w:val="24"/>
          <w:szCs w:val="24"/>
        </w:rPr>
        <w:t>С целью повышения собственной квалификации и уровня профессионального мастерства педагоги ДОУ ведут индивидуальные портфолио, в которых находит отражение методическая работа по самообразованию, участие в мероприя</w:t>
      </w:r>
      <w:r>
        <w:rPr>
          <w:rFonts w:ascii="Times New Roman" w:hAnsi="Times New Roman" w:cs="Times New Roman"/>
          <w:sz w:val="24"/>
          <w:szCs w:val="24"/>
        </w:rPr>
        <w:t>тиях разного уровня. Все педагог (58</w:t>
      </w:r>
      <w:r w:rsidRPr="00F65174">
        <w:rPr>
          <w:rFonts w:ascii="Times New Roman" w:hAnsi="Times New Roman" w:cs="Times New Roman"/>
          <w:sz w:val="24"/>
          <w:szCs w:val="24"/>
        </w:rPr>
        <w:t xml:space="preserve"> человек) ведут портфолио на сайте portfolioperm-edu.ru, регулярно его пополняют. Необходимо продолжать вести портфолио, так как это является основанием аттестации педагогов </w:t>
      </w:r>
      <w:r>
        <w:rPr>
          <w:rFonts w:ascii="Times New Roman" w:hAnsi="Times New Roman" w:cs="Times New Roman"/>
          <w:sz w:val="24"/>
          <w:szCs w:val="24"/>
        </w:rPr>
        <w:t xml:space="preserve">на квалификационные категории. </w:t>
      </w:r>
      <w:r w:rsidR="007256DA">
        <w:rPr>
          <w:rFonts w:ascii="Times New Roman" w:hAnsi="Times New Roman" w:cs="Times New Roman"/>
          <w:sz w:val="24"/>
          <w:szCs w:val="24"/>
        </w:rPr>
        <w:t>3</w:t>
      </w:r>
      <w:r w:rsidRPr="00F65174">
        <w:rPr>
          <w:rFonts w:ascii="Times New Roman" w:hAnsi="Times New Roman" w:cs="Times New Roman"/>
          <w:sz w:val="24"/>
          <w:szCs w:val="24"/>
        </w:rPr>
        <w:t xml:space="preserve"> педагога ДО</w:t>
      </w:r>
      <w:r>
        <w:rPr>
          <w:rFonts w:ascii="Times New Roman" w:hAnsi="Times New Roman" w:cs="Times New Roman"/>
          <w:sz w:val="24"/>
          <w:szCs w:val="24"/>
        </w:rPr>
        <w:t xml:space="preserve">У в 2019-2020 учебном </w:t>
      </w:r>
      <w:r w:rsidRPr="00F65174">
        <w:rPr>
          <w:rFonts w:ascii="Times New Roman" w:hAnsi="Times New Roman" w:cs="Times New Roman"/>
          <w:sz w:val="24"/>
          <w:szCs w:val="24"/>
        </w:rPr>
        <w:t xml:space="preserve">году успешно прошли аттестацию на </w:t>
      </w:r>
      <w:r w:rsidR="007256DA">
        <w:rPr>
          <w:rFonts w:ascii="Times New Roman" w:hAnsi="Times New Roman" w:cs="Times New Roman"/>
          <w:sz w:val="24"/>
          <w:szCs w:val="24"/>
        </w:rPr>
        <w:t xml:space="preserve">высшую категорию: Исаева А.И., Тетерина И.И., </w:t>
      </w:r>
      <w:proofErr w:type="spellStart"/>
      <w:r w:rsidR="007256DA">
        <w:rPr>
          <w:rFonts w:ascii="Times New Roman" w:hAnsi="Times New Roman" w:cs="Times New Roman"/>
          <w:sz w:val="24"/>
          <w:szCs w:val="24"/>
        </w:rPr>
        <w:t>Златина</w:t>
      </w:r>
      <w:proofErr w:type="spellEnd"/>
      <w:r w:rsidR="007256DA">
        <w:rPr>
          <w:rFonts w:ascii="Times New Roman" w:hAnsi="Times New Roman" w:cs="Times New Roman"/>
          <w:sz w:val="24"/>
          <w:szCs w:val="24"/>
        </w:rPr>
        <w:t xml:space="preserve"> Т.В., на 1 категорию аттестовались 16 человек: </w:t>
      </w:r>
      <w:proofErr w:type="spellStart"/>
      <w:r w:rsidR="007256DA">
        <w:rPr>
          <w:rFonts w:ascii="Times New Roman" w:hAnsi="Times New Roman" w:cs="Times New Roman"/>
          <w:sz w:val="24"/>
          <w:szCs w:val="24"/>
        </w:rPr>
        <w:t>Бурылова</w:t>
      </w:r>
      <w:proofErr w:type="spellEnd"/>
      <w:r w:rsidR="007256DA">
        <w:rPr>
          <w:rFonts w:ascii="Times New Roman" w:hAnsi="Times New Roman" w:cs="Times New Roman"/>
          <w:sz w:val="24"/>
          <w:szCs w:val="24"/>
        </w:rPr>
        <w:t xml:space="preserve"> И.В., </w:t>
      </w:r>
      <w:proofErr w:type="spellStart"/>
      <w:r w:rsidR="007256DA">
        <w:rPr>
          <w:rFonts w:ascii="Times New Roman" w:hAnsi="Times New Roman" w:cs="Times New Roman"/>
          <w:sz w:val="24"/>
          <w:szCs w:val="24"/>
        </w:rPr>
        <w:t>Тодирец</w:t>
      </w:r>
      <w:proofErr w:type="spellEnd"/>
      <w:r w:rsidR="007256DA">
        <w:rPr>
          <w:rFonts w:ascii="Times New Roman" w:hAnsi="Times New Roman" w:cs="Times New Roman"/>
          <w:sz w:val="24"/>
          <w:szCs w:val="24"/>
        </w:rPr>
        <w:t xml:space="preserve"> Н.В., </w:t>
      </w:r>
      <w:proofErr w:type="spellStart"/>
      <w:r w:rsidR="007256DA">
        <w:rPr>
          <w:rFonts w:ascii="Times New Roman" w:hAnsi="Times New Roman" w:cs="Times New Roman"/>
          <w:sz w:val="24"/>
          <w:szCs w:val="24"/>
        </w:rPr>
        <w:t>Сандракова</w:t>
      </w:r>
      <w:proofErr w:type="spellEnd"/>
      <w:r w:rsidR="007256DA">
        <w:rPr>
          <w:rFonts w:ascii="Times New Roman" w:hAnsi="Times New Roman" w:cs="Times New Roman"/>
          <w:sz w:val="24"/>
          <w:szCs w:val="24"/>
        </w:rPr>
        <w:t xml:space="preserve"> С.Р., Ковальчук С.Ю., Плешивых Н.В., </w:t>
      </w:r>
      <w:proofErr w:type="spellStart"/>
      <w:r w:rsidR="007256DA">
        <w:rPr>
          <w:rFonts w:ascii="Times New Roman" w:hAnsi="Times New Roman" w:cs="Times New Roman"/>
          <w:sz w:val="24"/>
          <w:szCs w:val="24"/>
        </w:rPr>
        <w:t>Караулова</w:t>
      </w:r>
      <w:proofErr w:type="spellEnd"/>
      <w:r w:rsidR="007256DA">
        <w:rPr>
          <w:rFonts w:ascii="Times New Roman" w:hAnsi="Times New Roman" w:cs="Times New Roman"/>
          <w:sz w:val="24"/>
          <w:szCs w:val="24"/>
        </w:rPr>
        <w:t xml:space="preserve"> Ю.В., Елисеева Р.Я., Опарина О.А., </w:t>
      </w:r>
      <w:proofErr w:type="spellStart"/>
      <w:r w:rsidR="007256DA">
        <w:rPr>
          <w:rFonts w:ascii="Times New Roman" w:hAnsi="Times New Roman" w:cs="Times New Roman"/>
          <w:sz w:val="24"/>
          <w:szCs w:val="24"/>
        </w:rPr>
        <w:t>Голубкова</w:t>
      </w:r>
      <w:proofErr w:type="spellEnd"/>
      <w:r w:rsidR="007256DA">
        <w:rPr>
          <w:rFonts w:ascii="Times New Roman" w:hAnsi="Times New Roman" w:cs="Times New Roman"/>
          <w:sz w:val="24"/>
          <w:szCs w:val="24"/>
        </w:rPr>
        <w:t xml:space="preserve"> И.И., </w:t>
      </w:r>
      <w:proofErr w:type="spellStart"/>
      <w:r w:rsidR="007256DA">
        <w:rPr>
          <w:rFonts w:ascii="Times New Roman" w:hAnsi="Times New Roman" w:cs="Times New Roman"/>
          <w:sz w:val="24"/>
          <w:szCs w:val="24"/>
        </w:rPr>
        <w:t>Кустова</w:t>
      </w:r>
      <w:proofErr w:type="spellEnd"/>
      <w:r w:rsidR="007256DA">
        <w:rPr>
          <w:rFonts w:ascii="Times New Roman" w:hAnsi="Times New Roman" w:cs="Times New Roman"/>
          <w:sz w:val="24"/>
          <w:szCs w:val="24"/>
        </w:rPr>
        <w:t xml:space="preserve"> Л.Н., Теплякова Н.В., Анкудинова Е.В., Янкович Л.И., Куликова О.А., Давыдова Л.П., </w:t>
      </w:r>
      <w:proofErr w:type="spellStart"/>
      <w:r w:rsidR="007256DA">
        <w:rPr>
          <w:rFonts w:ascii="Times New Roman" w:hAnsi="Times New Roman" w:cs="Times New Roman"/>
          <w:sz w:val="24"/>
          <w:szCs w:val="24"/>
        </w:rPr>
        <w:t>Шайдурова</w:t>
      </w:r>
      <w:proofErr w:type="spellEnd"/>
      <w:r w:rsidR="007256DA">
        <w:rPr>
          <w:rFonts w:ascii="Times New Roman" w:hAnsi="Times New Roman" w:cs="Times New Roman"/>
          <w:sz w:val="24"/>
          <w:szCs w:val="24"/>
        </w:rPr>
        <w:t xml:space="preserve"> И.Е.</w:t>
      </w:r>
    </w:p>
    <w:p w:rsidR="00F65174" w:rsidRPr="00F65174" w:rsidRDefault="007256DA" w:rsidP="00F65174">
      <w:p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 xml:space="preserve">         </w:t>
      </w:r>
      <w:r w:rsidR="00F65174" w:rsidRPr="00F65174">
        <w:rPr>
          <w:rFonts w:ascii="Times New Roman" w:hAnsi="Times New Roman" w:cs="Times New Roman"/>
          <w:sz w:val="24"/>
          <w:szCs w:val="24"/>
        </w:rPr>
        <w:t>Таким образом, сотрудники ДОУ имеют возможность повышать свою профессиональную компетентность соответственно требованиям, предъявляемым к работнику должностной инструкцией, законодательством РФ, транслировать собственный педагогический опыт.</w:t>
      </w:r>
    </w:p>
    <w:p w:rsidR="00C177FE" w:rsidRDefault="00F65174" w:rsidP="00C177FE">
      <w:pPr>
        <w:spacing w:after="16" w:line="248" w:lineRule="auto"/>
        <w:ind w:left="-15" w:right="55" w:firstLine="543"/>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годовым планом работы и приказом </w:t>
      </w:r>
      <w:r w:rsidRPr="00F65174">
        <w:rPr>
          <w:rFonts w:ascii="Times New Roman" w:eastAsia="Times New Roman" w:hAnsi="Times New Roman" w:cs="Times New Roman"/>
          <w:sz w:val="24"/>
        </w:rPr>
        <w:t>№ 119-5</w:t>
      </w:r>
      <w:r>
        <w:rPr>
          <w:rFonts w:ascii="Times New Roman" w:eastAsia="Times New Roman" w:hAnsi="Times New Roman" w:cs="Times New Roman"/>
          <w:sz w:val="24"/>
        </w:rPr>
        <w:t xml:space="preserve"> от </w:t>
      </w:r>
      <w:r w:rsidRPr="00F65174">
        <w:rPr>
          <w:rFonts w:ascii="Times New Roman" w:eastAsia="Times New Roman" w:hAnsi="Times New Roman" w:cs="Times New Roman"/>
          <w:sz w:val="24"/>
        </w:rPr>
        <w:t xml:space="preserve">01.10.2019 г </w:t>
      </w:r>
      <w:r>
        <w:rPr>
          <w:rFonts w:ascii="Times New Roman" w:eastAsia="Times New Roman" w:hAnsi="Times New Roman" w:cs="Times New Roman"/>
          <w:sz w:val="24"/>
        </w:rPr>
        <w:t>в ДОУ функционировали творческие группы:</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w:t>
      </w:r>
      <w:r w:rsidRPr="00F65174">
        <w:rPr>
          <w:rFonts w:ascii="Times New Roman" w:eastAsia="Times New Roman" w:hAnsi="Times New Roman" w:cs="Times New Roman"/>
          <w:sz w:val="24"/>
        </w:rPr>
        <w:t>.</w:t>
      </w:r>
      <w:proofErr w:type="gramEnd"/>
      <w:r w:rsidRPr="00F65174">
        <w:rPr>
          <w:rFonts w:ascii="Times New Roman" w:eastAsia="Times New Roman" w:hAnsi="Times New Roman" w:cs="Times New Roman"/>
          <w:sz w:val="24"/>
        </w:rPr>
        <w:t>«Реализация краткосрочных образовательных практик по выбору»: корпус №</w:t>
      </w:r>
      <w:r w:rsidR="007256DA">
        <w:rPr>
          <w:rFonts w:ascii="Times New Roman" w:eastAsia="Times New Roman" w:hAnsi="Times New Roman" w:cs="Times New Roman"/>
          <w:sz w:val="24"/>
        </w:rPr>
        <w:t xml:space="preserve"> </w:t>
      </w:r>
      <w:r w:rsidRPr="00F65174">
        <w:rPr>
          <w:rFonts w:ascii="Times New Roman" w:eastAsia="Times New Roman" w:hAnsi="Times New Roman" w:cs="Times New Roman"/>
          <w:sz w:val="24"/>
        </w:rPr>
        <w:t xml:space="preserve">1: методист Некрасова Г.П., педагоги ДОУ Плешивых Н.В. Крапивина Е.А., </w:t>
      </w:r>
      <w:proofErr w:type="spellStart"/>
      <w:r w:rsidRPr="00F65174">
        <w:rPr>
          <w:rFonts w:ascii="Times New Roman" w:eastAsia="Times New Roman" w:hAnsi="Times New Roman" w:cs="Times New Roman"/>
          <w:sz w:val="24"/>
        </w:rPr>
        <w:t>Гетежаева</w:t>
      </w:r>
      <w:proofErr w:type="spellEnd"/>
      <w:r w:rsidRPr="00F65174">
        <w:rPr>
          <w:rFonts w:ascii="Times New Roman" w:eastAsia="Times New Roman" w:hAnsi="Times New Roman" w:cs="Times New Roman"/>
          <w:sz w:val="24"/>
        </w:rPr>
        <w:t xml:space="preserve"> А.В. ,  корпус №2 : методист Суетина Л.А., педагоги ДОУ </w:t>
      </w:r>
      <w:proofErr w:type="spellStart"/>
      <w:r w:rsidRPr="00F65174">
        <w:rPr>
          <w:rFonts w:ascii="Times New Roman" w:eastAsia="Times New Roman" w:hAnsi="Times New Roman" w:cs="Times New Roman"/>
          <w:sz w:val="24"/>
        </w:rPr>
        <w:t>Ямалдинова</w:t>
      </w:r>
      <w:proofErr w:type="spellEnd"/>
      <w:r w:rsidRPr="00F65174">
        <w:rPr>
          <w:rFonts w:ascii="Times New Roman" w:eastAsia="Times New Roman" w:hAnsi="Times New Roman" w:cs="Times New Roman"/>
          <w:sz w:val="24"/>
        </w:rPr>
        <w:t xml:space="preserve"> Л.Ф., </w:t>
      </w:r>
      <w:proofErr w:type="spellStart"/>
      <w:r w:rsidRPr="00F65174">
        <w:rPr>
          <w:rFonts w:ascii="Times New Roman" w:eastAsia="Times New Roman" w:hAnsi="Times New Roman" w:cs="Times New Roman"/>
          <w:sz w:val="24"/>
        </w:rPr>
        <w:t>Пищеркова</w:t>
      </w:r>
      <w:proofErr w:type="spellEnd"/>
      <w:r w:rsidRPr="00F65174">
        <w:rPr>
          <w:rFonts w:ascii="Times New Roman" w:eastAsia="Times New Roman" w:hAnsi="Times New Roman" w:cs="Times New Roman"/>
          <w:sz w:val="24"/>
        </w:rPr>
        <w:t xml:space="preserve"> М.Н., </w:t>
      </w:r>
      <w:proofErr w:type="spellStart"/>
      <w:r w:rsidRPr="00F65174">
        <w:rPr>
          <w:rFonts w:ascii="Times New Roman" w:eastAsia="Times New Roman" w:hAnsi="Times New Roman" w:cs="Times New Roman"/>
          <w:sz w:val="24"/>
        </w:rPr>
        <w:t>Српотова</w:t>
      </w:r>
      <w:proofErr w:type="spellEnd"/>
      <w:r w:rsidRPr="00F65174">
        <w:rPr>
          <w:rFonts w:ascii="Times New Roman" w:eastAsia="Times New Roman" w:hAnsi="Times New Roman" w:cs="Times New Roman"/>
          <w:sz w:val="24"/>
        </w:rPr>
        <w:t xml:space="preserve"> О.В. </w:t>
      </w:r>
      <w:proofErr w:type="spellStart"/>
      <w:r w:rsidRPr="00F65174">
        <w:rPr>
          <w:rFonts w:ascii="Times New Roman" w:eastAsia="Times New Roman" w:hAnsi="Times New Roman" w:cs="Times New Roman"/>
          <w:sz w:val="24"/>
        </w:rPr>
        <w:t>Маракова</w:t>
      </w:r>
      <w:proofErr w:type="spellEnd"/>
      <w:r w:rsidRPr="00F65174">
        <w:rPr>
          <w:rFonts w:ascii="Times New Roman" w:eastAsia="Times New Roman" w:hAnsi="Times New Roman" w:cs="Times New Roman"/>
          <w:sz w:val="24"/>
        </w:rPr>
        <w:t xml:space="preserve"> Т.В.; корпус № 3:методист  Софьина И.А. педагоги ДОУ Матвеева С.Г., Горбунова М.Ю., </w:t>
      </w:r>
      <w:proofErr w:type="spellStart"/>
      <w:r w:rsidRPr="00F65174">
        <w:rPr>
          <w:rFonts w:ascii="Times New Roman" w:eastAsia="Times New Roman" w:hAnsi="Times New Roman" w:cs="Times New Roman"/>
          <w:sz w:val="24"/>
        </w:rPr>
        <w:t>Букреева</w:t>
      </w:r>
      <w:proofErr w:type="spellEnd"/>
      <w:r w:rsidRPr="00F65174">
        <w:rPr>
          <w:rFonts w:ascii="Times New Roman" w:eastAsia="Times New Roman" w:hAnsi="Times New Roman" w:cs="Times New Roman"/>
          <w:sz w:val="24"/>
        </w:rPr>
        <w:t xml:space="preserve"> Е.С., Андреева Н.Д., </w:t>
      </w:r>
      <w:proofErr w:type="spellStart"/>
      <w:r w:rsidRPr="00F65174">
        <w:rPr>
          <w:rFonts w:ascii="Times New Roman" w:eastAsia="Times New Roman" w:hAnsi="Times New Roman" w:cs="Times New Roman"/>
          <w:sz w:val="24"/>
        </w:rPr>
        <w:t>Ковачевич</w:t>
      </w:r>
      <w:proofErr w:type="spellEnd"/>
      <w:r w:rsidRPr="00F65174">
        <w:rPr>
          <w:rFonts w:ascii="Times New Roman" w:eastAsia="Times New Roman" w:hAnsi="Times New Roman" w:cs="Times New Roman"/>
          <w:sz w:val="24"/>
        </w:rPr>
        <w:t xml:space="preserve"> С.Г., Янкович Л.И.; </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r w:rsidRPr="00F65174">
        <w:rPr>
          <w:rFonts w:ascii="Times New Roman" w:eastAsia="Times New Roman" w:hAnsi="Times New Roman" w:cs="Times New Roman"/>
          <w:sz w:val="24"/>
        </w:rPr>
        <w:t xml:space="preserve">2.«Создание условий для речевого развития дошкольников»: методист Некрасова Г.П., педагоги ДОУ </w:t>
      </w:r>
      <w:proofErr w:type="spellStart"/>
      <w:r w:rsidRPr="00F65174">
        <w:rPr>
          <w:rFonts w:ascii="Times New Roman" w:eastAsia="Times New Roman" w:hAnsi="Times New Roman" w:cs="Times New Roman"/>
          <w:sz w:val="24"/>
        </w:rPr>
        <w:t>Анкудиноап</w:t>
      </w:r>
      <w:proofErr w:type="spellEnd"/>
      <w:r w:rsidRPr="00F65174">
        <w:rPr>
          <w:rFonts w:ascii="Times New Roman" w:eastAsia="Times New Roman" w:hAnsi="Times New Roman" w:cs="Times New Roman"/>
          <w:sz w:val="24"/>
        </w:rPr>
        <w:t xml:space="preserve"> Е.В.., Гаврилова М.Ф.,</w:t>
      </w:r>
      <w:proofErr w:type="spellStart"/>
      <w:r w:rsidRPr="00F65174">
        <w:rPr>
          <w:rFonts w:ascii="Times New Roman" w:eastAsia="Times New Roman" w:hAnsi="Times New Roman" w:cs="Times New Roman"/>
          <w:sz w:val="24"/>
        </w:rPr>
        <w:t>Дудецкая</w:t>
      </w:r>
      <w:proofErr w:type="spellEnd"/>
      <w:r w:rsidRPr="00F65174">
        <w:rPr>
          <w:rFonts w:ascii="Times New Roman" w:eastAsia="Times New Roman" w:hAnsi="Times New Roman" w:cs="Times New Roman"/>
          <w:sz w:val="24"/>
        </w:rPr>
        <w:t xml:space="preserve"> Н.В., Тетерина И.И.,  </w:t>
      </w:r>
      <w:proofErr w:type="spellStart"/>
      <w:r w:rsidRPr="00F65174">
        <w:rPr>
          <w:rFonts w:ascii="Times New Roman" w:eastAsia="Times New Roman" w:hAnsi="Times New Roman" w:cs="Times New Roman"/>
          <w:sz w:val="24"/>
        </w:rPr>
        <w:t>Златина</w:t>
      </w:r>
      <w:proofErr w:type="spellEnd"/>
      <w:r w:rsidRPr="00F65174">
        <w:rPr>
          <w:rFonts w:ascii="Times New Roman" w:eastAsia="Times New Roman" w:hAnsi="Times New Roman" w:cs="Times New Roman"/>
          <w:sz w:val="24"/>
        </w:rPr>
        <w:t xml:space="preserve"> Т.В., Иванова С.С., Исаева </w:t>
      </w:r>
      <w:proofErr w:type="spellStart"/>
      <w:r w:rsidRPr="00F65174">
        <w:rPr>
          <w:rFonts w:ascii="Times New Roman" w:eastAsia="Times New Roman" w:hAnsi="Times New Roman" w:cs="Times New Roman"/>
          <w:sz w:val="24"/>
        </w:rPr>
        <w:t>А.И.;Куликова</w:t>
      </w:r>
      <w:proofErr w:type="spellEnd"/>
      <w:r w:rsidRPr="00F65174">
        <w:rPr>
          <w:rFonts w:ascii="Times New Roman" w:eastAsia="Times New Roman" w:hAnsi="Times New Roman" w:cs="Times New Roman"/>
          <w:sz w:val="24"/>
        </w:rPr>
        <w:t xml:space="preserve"> О.А., </w:t>
      </w:r>
      <w:proofErr w:type="spellStart"/>
      <w:r w:rsidRPr="00F65174">
        <w:rPr>
          <w:rFonts w:ascii="Times New Roman" w:eastAsia="Times New Roman" w:hAnsi="Times New Roman" w:cs="Times New Roman"/>
          <w:sz w:val="24"/>
        </w:rPr>
        <w:t>Кустова</w:t>
      </w:r>
      <w:proofErr w:type="spellEnd"/>
      <w:r w:rsidRPr="00F65174">
        <w:rPr>
          <w:rFonts w:ascii="Times New Roman" w:eastAsia="Times New Roman" w:hAnsi="Times New Roman" w:cs="Times New Roman"/>
          <w:sz w:val="24"/>
        </w:rPr>
        <w:t xml:space="preserve"> Л.Н. </w:t>
      </w:r>
      <w:proofErr w:type="spellStart"/>
      <w:r w:rsidRPr="00F65174">
        <w:rPr>
          <w:rFonts w:ascii="Times New Roman" w:eastAsia="Times New Roman" w:hAnsi="Times New Roman" w:cs="Times New Roman"/>
          <w:sz w:val="24"/>
        </w:rPr>
        <w:t>Шайдурова</w:t>
      </w:r>
      <w:proofErr w:type="spellEnd"/>
      <w:r w:rsidRPr="00F65174">
        <w:rPr>
          <w:rFonts w:ascii="Times New Roman" w:eastAsia="Times New Roman" w:hAnsi="Times New Roman" w:cs="Times New Roman"/>
          <w:sz w:val="24"/>
        </w:rPr>
        <w:t xml:space="preserve"> И.Е., </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r w:rsidRPr="00F65174">
        <w:rPr>
          <w:rFonts w:ascii="Times New Roman" w:eastAsia="Times New Roman" w:hAnsi="Times New Roman" w:cs="Times New Roman"/>
          <w:sz w:val="24"/>
        </w:rPr>
        <w:lastRenderedPageBreak/>
        <w:t xml:space="preserve">3. «Внедрение и реализация основной образовательной программы «Теремок» для детей раннего возраста»: методист Некрасова Г.П., педагоги ДОУ Давыдова Л.П., </w:t>
      </w:r>
      <w:proofErr w:type="spellStart"/>
      <w:r w:rsidRPr="00F65174">
        <w:rPr>
          <w:rFonts w:ascii="Times New Roman" w:eastAsia="Times New Roman" w:hAnsi="Times New Roman" w:cs="Times New Roman"/>
          <w:sz w:val="24"/>
        </w:rPr>
        <w:t>Зеленкина</w:t>
      </w:r>
      <w:proofErr w:type="spellEnd"/>
      <w:r w:rsidRPr="00F65174">
        <w:rPr>
          <w:rFonts w:ascii="Times New Roman" w:eastAsia="Times New Roman" w:hAnsi="Times New Roman" w:cs="Times New Roman"/>
          <w:sz w:val="24"/>
        </w:rPr>
        <w:t xml:space="preserve"> Л.А. Ковальчук С.Ю., Никитина Г.И. Плешивых Н.В.;</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r w:rsidRPr="00F65174">
        <w:rPr>
          <w:rFonts w:ascii="Times New Roman" w:eastAsia="Times New Roman" w:hAnsi="Times New Roman" w:cs="Times New Roman"/>
          <w:sz w:val="24"/>
        </w:rPr>
        <w:t xml:space="preserve">4.«Создание условий для ознакомления дошкольников с творчеством и произведениями известных писателей»: методист Некрасова Г.П., педагоги ДОУ </w:t>
      </w:r>
      <w:proofErr w:type="spellStart"/>
      <w:r w:rsidRPr="00F65174">
        <w:rPr>
          <w:rFonts w:ascii="Times New Roman" w:eastAsia="Times New Roman" w:hAnsi="Times New Roman" w:cs="Times New Roman"/>
          <w:sz w:val="24"/>
        </w:rPr>
        <w:t>Сандракова</w:t>
      </w:r>
      <w:proofErr w:type="spellEnd"/>
      <w:r w:rsidRPr="00F65174">
        <w:rPr>
          <w:rFonts w:ascii="Times New Roman" w:eastAsia="Times New Roman" w:hAnsi="Times New Roman" w:cs="Times New Roman"/>
          <w:sz w:val="24"/>
        </w:rPr>
        <w:t xml:space="preserve"> С.Р., </w:t>
      </w:r>
      <w:proofErr w:type="spellStart"/>
      <w:r w:rsidRPr="00F65174">
        <w:rPr>
          <w:rFonts w:ascii="Times New Roman" w:eastAsia="Times New Roman" w:hAnsi="Times New Roman" w:cs="Times New Roman"/>
          <w:sz w:val="24"/>
        </w:rPr>
        <w:t>Шайдурова</w:t>
      </w:r>
      <w:proofErr w:type="spellEnd"/>
      <w:r w:rsidRPr="00F65174">
        <w:rPr>
          <w:rFonts w:ascii="Times New Roman" w:eastAsia="Times New Roman" w:hAnsi="Times New Roman" w:cs="Times New Roman"/>
          <w:sz w:val="24"/>
        </w:rPr>
        <w:t xml:space="preserve"> И.Е., </w:t>
      </w:r>
      <w:proofErr w:type="spellStart"/>
      <w:r w:rsidRPr="00F65174">
        <w:rPr>
          <w:rFonts w:ascii="Times New Roman" w:eastAsia="Times New Roman" w:hAnsi="Times New Roman" w:cs="Times New Roman"/>
          <w:sz w:val="24"/>
        </w:rPr>
        <w:t>Тодирец</w:t>
      </w:r>
      <w:proofErr w:type="spellEnd"/>
      <w:r w:rsidRPr="00F65174">
        <w:rPr>
          <w:rFonts w:ascii="Times New Roman" w:eastAsia="Times New Roman" w:hAnsi="Times New Roman" w:cs="Times New Roman"/>
          <w:sz w:val="24"/>
        </w:rPr>
        <w:t xml:space="preserve"> Н.В.;</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r w:rsidRPr="00F65174">
        <w:rPr>
          <w:rFonts w:ascii="Times New Roman" w:eastAsia="Times New Roman" w:hAnsi="Times New Roman" w:cs="Times New Roman"/>
          <w:sz w:val="24"/>
        </w:rPr>
        <w:t xml:space="preserve">5.«Создание условий для организации сюжетно-ролевой игры дошкольников»: методист Суетина Л.А., педагоги ДОУ Теплякова Н.В., Попова О.В., Елисеева Р.Я., </w:t>
      </w:r>
      <w:proofErr w:type="spellStart"/>
      <w:r w:rsidRPr="00F65174">
        <w:rPr>
          <w:rFonts w:ascii="Times New Roman" w:eastAsia="Times New Roman" w:hAnsi="Times New Roman" w:cs="Times New Roman"/>
          <w:sz w:val="24"/>
        </w:rPr>
        <w:t>Патрукова</w:t>
      </w:r>
      <w:proofErr w:type="spellEnd"/>
      <w:r w:rsidRPr="00F65174">
        <w:rPr>
          <w:rFonts w:ascii="Times New Roman" w:eastAsia="Times New Roman" w:hAnsi="Times New Roman" w:cs="Times New Roman"/>
          <w:sz w:val="24"/>
        </w:rPr>
        <w:t xml:space="preserve"> С.С.;</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r w:rsidRPr="00F65174">
        <w:rPr>
          <w:rFonts w:ascii="Times New Roman" w:eastAsia="Times New Roman" w:hAnsi="Times New Roman" w:cs="Times New Roman"/>
          <w:sz w:val="24"/>
        </w:rPr>
        <w:t xml:space="preserve">6.«Создание условий для организации познавательно-исследовательской деятельности дошкольников»: методист Суетина Л.А., педагоги ДОУ Власова Н.П.,  </w:t>
      </w:r>
      <w:proofErr w:type="spellStart"/>
      <w:r w:rsidRPr="00F65174">
        <w:rPr>
          <w:rFonts w:ascii="Times New Roman" w:eastAsia="Times New Roman" w:hAnsi="Times New Roman" w:cs="Times New Roman"/>
          <w:sz w:val="24"/>
        </w:rPr>
        <w:t>Караулова</w:t>
      </w:r>
      <w:proofErr w:type="spellEnd"/>
      <w:r w:rsidRPr="00F65174">
        <w:rPr>
          <w:rFonts w:ascii="Times New Roman" w:eastAsia="Times New Roman" w:hAnsi="Times New Roman" w:cs="Times New Roman"/>
          <w:sz w:val="24"/>
        </w:rPr>
        <w:t xml:space="preserve"> Ю.В., </w:t>
      </w:r>
      <w:proofErr w:type="spellStart"/>
      <w:r w:rsidRPr="00F65174">
        <w:rPr>
          <w:rFonts w:ascii="Times New Roman" w:eastAsia="Times New Roman" w:hAnsi="Times New Roman" w:cs="Times New Roman"/>
          <w:sz w:val="24"/>
        </w:rPr>
        <w:t>Жаркова</w:t>
      </w:r>
      <w:proofErr w:type="spellEnd"/>
      <w:r w:rsidRPr="00F65174">
        <w:rPr>
          <w:rFonts w:ascii="Times New Roman" w:eastAsia="Times New Roman" w:hAnsi="Times New Roman" w:cs="Times New Roman"/>
          <w:sz w:val="24"/>
        </w:rPr>
        <w:t xml:space="preserve"> М.С., Антипова А.В.;</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r w:rsidRPr="00F65174">
        <w:rPr>
          <w:rFonts w:ascii="Times New Roman" w:eastAsia="Times New Roman" w:hAnsi="Times New Roman" w:cs="Times New Roman"/>
          <w:sz w:val="24"/>
        </w:rPr>
        <w:t xml:space="preserve">7.«Создание условий для организации прогулок детей дошкольного возраста»: методист Софьина И.А., педагоги ДОУ Власова Ю.П., </w:t>
      </w:r>
      <w:proofErr w:type="spellStart"/>
      <w:r w:rsidRPr="00F65174">
        <w:rPr>
          <w:rFonts w:ascii="Times New Roman" w:eastAsia="Times New Roman" w:hAnsi="Times New Roman" w:cs="Times New Roman"/>
          <w:sz w:val="24"/>
        </w:rPr>
        <w:t>Букреева</w:t>
      </w:r>
      <w:proofErr w:type="spellEnd"/>
      <w:r w:rsidRPr="00F65174">
        <w:rPr>
          <w:rFonts w:ascii="Times New Roman" w:eastAsia="Times New Roman" w:hAnsi="Times New Roman" w:cs="Times New Roman"/>
          <w:sz w:val="24"/>
        </w:rPr>
        <w:t xml:space="preserve"> Е.С., Филиппова А.Н., Матвеева С.Г.;</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r w:rsidRPr="00F65174">
        <w:rPr>
          <w:rFonts w:ascii="Times New Roman" w:eastAsia="Times New Roman" w:hAnsi="Times New Roman" w:cs="Times New Roman"/>
          <w:sz w:val="24"/>
        </w:rPr>
        <w:t>8</w:t>
      </w:r>
      <w:proofErr w:type="gramStart"/>
      <w:r w:rsidRPr="00F65174">
        <w:rPr>
          <w:rFonts w:ascii="Times New Roman" w:eastAsia="Times New Roman" w:hAnsi="Times New Roman" w:cs="Times New Roman"/>
          <w:sz w:val="24"/>
        </w:rPr>
        <w:tab/>
        <w:t>«</w:t>
      </w:r>
      <w:proofErr w:type="gramEnd"/>
      <w:r w:rsidRPr="00F65174">
        <w:rPr>
          <w:rFonts w:ascii="Times New Roman" w:eastAsia="Times New Roman" w:hAnsi="Times New Roman" w:cs="Times New Roman"/>
          <w:sz w:val="24"/>
        </w:rPr>
        <w:t>Реализация программы «</w:t>
      </w:r>
      <w:proofErr w:type="spellStart"/>
      <w:r w:rsidRPr="00F65174">
        <w:rPr>
          <w:rFonts w:ascii="Times New Roman" w:eastAsia="Times New Roman" w:hAnsi="Times New Roman" w:cs="Times New Roman"/>
          <w:sz w:val="24"/>
        </w:rPr>
        <w:t>Профикопы</w:t>
      </w:r>
      <w:proofErr w:type="spellEnd"/>
      <w:r w:rsidRPr="00F65174">
        <w:rPr>
          <w:rFonts w:ascii="Times New Roman" w:eastAsia="Times New Roman" w:hAnsi="Times New Roman" w:cs="Times New Roman"/>
          <w:sz w:val="24"/>
        </w:rPr>
        <w:t xml:space="preserve">» : методист Софьина И.А., педагоги ДОУ Никитина Т.Ю., </w:t>
      </w:r>
      <w:proofErr w:type="spellStart"/>
      <w:r w:rsidRPr="00F65174">
        <w:rPr>
          <w:rFonts w:ascii="Times New Roman" w:eastAsia="Times New Roman" w:hAnsi="Times New Roman" w:cs="Times New Roman"/>
          <w:sz w:val="24"/>
        </w:rPr>
        <w:t>Ковачевич</w:t>
      </w:r>
      <w:proofErr w:type="spellEnd"/>
      <w:r w:rsidRPr="00F65174">
        <w:rPr>
          <w:rFonts w:ascii="Times New Roman" w:eastAsia="Times New Roman" w:hAnsi="Times New Roman" w:cs="Times New Roman"/>
          <w:sz w:val="24"/>
        </w:rPr>
        <w:t xml:space="preserve"> С.Г., Зуева И.А., </w:t>
      </w:r>
      <w:proofErr w:type="spellStart"/>
      <w:r w:rsidRPr="00F65174">
        <w:rPr>
          <w:rFonts w:ascii="Times New Roman" w:eastAsia="Times New Roman" w:hAnsi="Times New Roman" w:cs="Times New Roman"/>
          <w:sz w:val="24"/>
        </w:rPr>
        <w:t>Голубкова</w:t>
      </w:r>
      <w:proofErr w:type="spellEnd"/>
      <w:r w:rsidRPr="00F65174">
        <w:rPr>
          <w:rFonts w:ascii="Times New Roman" w:eastAsia="Times New Roman" w:hAnsi="Times New Roman" w:cs="Times New Roman"/>
          <w:sz w:val="24"/>
        </w:rPr>
        <w:t xml:space="preserve"> И.И..</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r w:rsidRPr="00F65174">
        <w:rPr>
          <w:rFonts w:ascii="Times New Roman" w:eastAsia="Times New Roman" w:hAnsi="Times New Roman" w:cs="Times New Roman"/>
          <w:sz w:val="24"/>
        </w:rPr>
        <w:t>9</w:t>
      </w:r>
      <w:proofErr w:type="gramStart"/>
      <w:r w:rsidRPr="00F65174">
        <w:rPr>
          <w:rFonts w:ascii="Times New Roman" w:eastAsia="Times New Roman" w:hAnsi="Times New Roman" w:cs="Times New Roman"/>
          <w:sz w:val="24"/>
        </w:rPr>
        <w:tab/>
        <w:t>«</w:t>
      </w:r>
      <w:proofErr w:type="gramEnd"/>
      <w:r w:rsidRPr="00F65174">
        <w:rPr>
          <w:rFonts w:ascii="Times New Roman" w:eastAsia="Times New Roman" w:hAnsi="Times New Roman" w:cs="Times New Roman"/>
          <w:sz w:val="24"/>
        </w:rPr>
        <w:t xml:space="preserve">Внедрение в практику работы ДОУ </w:t>
      </w:r>
      <w:proofErr w:type="spellStart"/>
      <w:r w:rsidRPr="00F65174">
        <w:rPr>
          <w:rFonts w:ascii="Times New Roman" w:eastAsia="Times New Roman" w:hAnsi="Times New Roman" w:cs="Times New Roman"/>
          <w:sz w:val="24"/>
        </w:rPr>
        <w:t>геймификации</w:t>
      </w:r>
      <w:proofErr w:type="spellEnd"/>
      <w:r w:rsidRPr="00F65174">
        <w:rPr>
          <w:rFonts w:ascii="Times New Roman" w:eastAsia="Times New Roman" w:hAnsi="Times New Roman" w:cs="Times New Roman"/>
          <w:sz w:val="24"/>
        </w:rPr>
        <w:t xml:space="preserve"> - технологии использования игровых элементов и игрового мышления детей дошкольного возраста» : методист Некрасова Г.П, педагоги ДОУ </w:t>
      </w:r>
      <w:proofErr w:type="spellStart"/>
      <w:r w:rsidRPr="00F65174">
        <w:rPr>
          <w:rFonts w:ascii="Times New Roman" w:eastAsia="Times New Roman" w:hAnsi="Times New Roman" w:cs="Times New Roman"/>
          <w:sz w:val="24"/>
        </w:rPr>
        <w:t>Бурылова</w:t>
      </w:r>
      <w:proofErr w:type="spellEnd"/>
      <w:r w:rsidRPr="00F65174">
        <w:rPr>
          <w:rFonts w:ascii="Times New Roman" w:eastAsia="Times New Roman" w:hAnsi="Times New Roman" w:cs="Times New Roman"/>
          <w:sz w:val="24"/>
        </w:rPr>
        <w:t xml:space="preserve"> И.В., Опарина О.А., </w:t>
      </w:r>
      <w:proofErr w:type="spellStart"/>
      <w:r w:rsidRPr="00F65174">
        <w:rPr>
          <w:rFonts w:ascii="Times New Roman" w:eastAsia="Times New Roman" w:hAnsi="Times New Roman" w:cs="Times New Roman"/>
          <w:sz w:val="24"/>
        </w:rPr>
        <w:t>Ланцева</w:t>
      </w:r>
      <w:proofErr w:type="spellEnd"/>
      <w:r w:rsidRPr="00F65174">
        <w:rPr>
          <w:rFonts w:ascii="Times New Roman" w:eastAsia="Times New Roman" w:hAnsi="Times New Roman" w:cs="Times New Roman"/>
          <w:sz w:val="24"/>
        </w:rPr>
        <w:t xml:space="preserve"> Ю.Е.. </w:t>
      </w:r>
      <w:proofErr w:type="spellStart"/>
      <w:r w:rsidRPr="00F65174">
        <w:rPr>
          <w:rFonts w:ascii="Times New Roman" w:eastAsia="Times New Roman" w:hAnsi="Times New Roman" w:cs="Times New Roman"/>
          <w:sz w:val="24"/>
        </w:rPr>
        <w:t>Сандракова</w:t>
      </w:r>
      <w:proofErr w:type="spellEnd"/>
      <w:r w:rsidRPr="00F65174">
        <w:rPr>
          <w:rFonts w:ascii="Times New Roman" w:eastAsia="Times New Roman" w:hAnsi="Times New Roman" w:cs="Times New Roman"/>
          <w:sz w:val="24"/>
        </w:rPr>
        <w:t xml:space="preserve"> С.Р.</w:t>
      </w:r>
    </w:p>
    <w:p w:rsidR="00C177FE" w:rsidRDefault="00C177FE" w:rsidP="00C177FE">
      <w:pPr>
        <w:spacing w:after="16" w:line="248" w:lineRule="auto"/>
        <w:ind w:left="553" w:right="55" w:hanging="10"/>
        <w:jc w:val="both"/>
      </w:pPr>
      <w:r>
        <w:rPr>
          <w:rFonts w:ascii="Times New Roman" w:eastAsia="Times New Roman" w:hAnsi="Times New Roman" w:cs="Times New Roman"/>
          <w:sz w:val="24"/>
        </w:rPr>
        <w:t>Пед</w:t>
      </w:r>
      <w:r w:rsidR="00F65174">
        <w:rPr>
          <w:rFonts w:ascii="Times New Roman" w:eastAsia="Times New Roman" w:hAnsi="Times New Roman" w:cs="Times New Roman"/>
          <w:sz w:val="24"/>
        </w:rPr>
        <w:t xml:space="preserve">агогами ДОУ деятельность групп </w:t>
      </w:r>
      <w:r>
        <w:rPr>
          <w:rFonts w:ascii="Times New Roman" w:eastAsia="Times New Roman" w:hAnsi="Times New Roman" w:cs="Times New Roman"/>
          <w:sz w:val="24"/>
        </w:rPr>
        <w:t xml:space="preserve">оценивается положительно. </w:t>
      </w:r>
    </w:p>
    <w:p w:rsidR="00C177FE" w:rsidRDefault="00C177FE" w:rsidP="00C177FE">
      <w:pPr>
        <w:spacing w:after="16" w:line="248" w:lineRule="auto"/>
        <w:ind w:left="-15" w:right="55" w:firstLine="543"/>
        <w:jc w:val="both"/>
      </w:pPr>
      <w:r>
        <w:rPr>
          <w:rFonts w:ascii="Times New Roman" w:eastAsia="Times New Roman" w:hAnsi="Times New Roman" w:cs="Times New Roman"/>
          <w:sz w:val="24"/>
        </w:rPr>
        <w:t xml:space="preserve">С целью совершенствования системы стимулирования развития педагогов, в МАДОУ на общем собрании трудового коллектива было принято «Положение о заработной плате», одной из частей которой составляет приложение о стимулирующих выплатах. Над приложением работала творческая группа педагогов. Группа определила критерии стимулирования, наиболее эффективные по мнению разработчиков и представила их на общем собрании трудового коллектива. Сотрудники ДОУ ознакомились с предложенными критериями и внесли ряд изменений. Обновленное положение о материальном стимулировании было принято общим голосованием. </w:t>
      </w:r>
    </w:p>
    <w:p w:rsidR="00C177FE" w:rsidRDefault="00C177FE" w:rsidP="00C177FE">
      <w:pPr>
        <w:spacing w:after="3" w:line="248" w:lineRule="auto"/>
        <w:ind w:left="-15" w:right="54" w:firstLine="543"/>
        <w:jc w:val="both"/>
      </w:pPr>
      <w:r>
        <w:rPr>
          <w:rFonts w:ascii="Times New Roman" w:eastAsia="Times New Roman" w:hAnsi="Times New Roman" w:cs="Times New Roman"/>
          <w:sz w:val="24"/>
        </w:rPr>
        <w:t xml:space="preserve">Развивающая предметно-пространственная среда в ДОУ соответствует предъявляемым к ней требованиям (Приказ </w:t>
      </w:r>
      <w:proofErr w:type="spellStart"/>
      <w:r>
        <w:rPr>
          <w:rFonts w:ascii="Times New Roman" w:eastAsia="Times New Roman" w:hAnsi="Times New Roman" w:cs="Times New Roman"/>
          <w:sz w:val="24"/>
        </w:rPr>
        <w:t>Минобрнауки</w:t>
      </w:r>
      <w:proofErr w:type="spellEnd"/>
      <w:r>
        <w:rPr>
          <w:rFonts w:ascii="Times New Roman" w:eastAsia="Times New Roman" w:hAnsi="Times New Roman" w:cs="Times New Roman"/>
          <w:sz w:val="24"/>
        </w:rPr>
        <w:t xml:space="preserve"> №1155, СанПиН). РППС учреждения оценивалась как внутренней системой оценки качества образования (в проверке «Готовность к новому учебному году»), так и комиссией ДО администрации г.Перми. Результатом конкурсов стало обновление и коррекция развивающей среды всех возрастных групп, оборудования для организации детских прогулок, презентация лучших пособий на совещании педагогов.  </w:t>
      </w:r>
    </w:p>
    <w:p w:rsidR="00C177FE" w:rsidRDefault="00C177FE" w:rsidP="00C177FE">
      <w:pPr>
        <w:spacing w:after="16" w:line="248" w:lineRule="auto"/>
        <w:ind w:left="-15" w:right="55" w:firstLine="543"/>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В 2017/18 учебном году педагогами ДОУ решалась задача по расширению использования краткосрочных образовательных практик по выбору детей старшего дошкольного возраста через</w:t>
      </w:r>
      <w:r>
        <w:rPr>
          <w:rFonts w:ascii="Times New Roman" w:eastAsia="Times New Roman" w:hAnsi="Times New Roman" w:cs="Times New Roman"/>
          <w:color w:val="FF0000"/>
          <w:sz w:val="24"/>
        </w:rPr>
        <w:t xml:space="preserve">: </w:t>
      </w:r>
    </w:p>
    <w:p w:rsidR="007256DA" w:rsidRPr="007256DA" w:rsidRDefault="007256DA" w:rsidP="00C177FE">
      <w:pPr>
        <w:spacing w:after="16" w:line="248" w:lineRule="auto"/>
        <w:ind w:left="-15" w:right="55" w:firstLine="543"/>
        <w:jc w:val="both"/>
        <w:rPr>
          <w:rFonts w:ascii="Times New Roman" w:hAnsi="Times New Roman" w:cs="Times New Roman"/>
          <w:sz w:val="24"/>
          <w:szCs w:val="24"/>
        </w:rPr>
      </w:pPr>
      <w:r w:rsidRPr="007256DA">
        <w:t>•</w:t>
      </w:r>
      <w:r w:rsidRPr="007256DA">
        <w:tab/>
      </w:r>
      <w:r w:rsidRPr="007256DA">
        <w:rPr>
          <w:rFonts w:ascii="Times New Roman" w:hAnsi="Times New Roman" w:cs="Times New Roman"/>
          <w:sz w:val="24"/>
          <w:szCs w:val="24"/>
        </w:rPr>
        <w:t xml:space="preserve">КОП по выбору детей </w:t>
      </w:r>
      <w:r>
        <w:rPr>
          <w:rFonts w:ascii="Times New Roman" w:hAnsi="Times New Roman" w:cs="Times New Roman"/>
          <w:sz w:val="24"/>
          <w:szCs w:val="24"/>
        </w:rPr>
        <w:t xml:space="preserve">технического </w:t>
      </w:r>
      <w:r w:rsidRPr="007256DA">
        <w:rPr>
          <w:rFonts w:ascii="Times New Roman" w:hAnsi="Times New Roman" w:cs="Times New Roman"/>
          <w:sz w:val="24"/>
          <w:szCs w:val="24"/>
        </w:rPr>
        <w:t>направления развития</w:t>
      </w:r>
    </w:p>
    <w:p w:rsidR="00C177FE" w:rsidRDefault="00C177FE" w:rsidP="00C177FE">
      <w:pPr>
        <w:numPr>
          <w:ilvl w:val="0"/>
          <w:numId w:val="12"/>
        </w:numPr>
        <w:spacing w:after="16" w:line="248" w:lineRule="auto"/>
        <w:ind w:right="55" w:hanging="139"/>
        <w:jc w:val="both"/>
      </w:pPr>
      <w:r>
        <w:rPr>
          <w:rFonts w:ascii="Times New Roman" w:eastAsia="Times New Roman" w:hAnsi="Times New Roman" w:cs="Times New Roman"/>
          <w:sz w:val="24"/>
        </w:rPr>
        <w:t xml:space="preserve">КОП по выбору детей художественно-эстетического направления развития, </w:t>
      </w:r>
    </w:p>
    <w:p w:rsidR="00C177FE" w:rsidRDefault="00C177FE" w:rsidP="00C177FE">
      <w:pPr>
        <w:numPr>
          <w:ilvl w:val="0"/>
          <w:numId w:val="12"/>
        </w:numPr>
        <w:spacing w:after="16" w:line="248" w:lineRule="auto"/>
        <w:ind w:right="55" w:hanging="139"/>
        <w:jc w:val="both"/>
      </w:pPr>
      <w:r>
        <w:rPr>
          <w:rFonts w:ascii="Times New Roman" w:eastAsia="Times New Roman" w:hAnsi="Times New Roman" w:cs="Times New Roman"/>
          <w:sz w:val="24"/>
        </w:rPr>
        <w:t xml:space="preserve">КОП по выбору детей социально-коммуникативного направления развития, </w:t>
      </w:r>
    </w:p>
    <w:p w:rsidR="00C177FE" w:rsidRPr="002B4CAA" w:rsidRDefault="00C177FE" w:rsidP="00C177FE">
      <w:pPr>
        <w:numPr>
          <w:ilvl w:val="0"/>
          <w:numId w:val="12"/>
        </w:numPr>
        <w:spacing w:after="16" w:line="248" w:lineRule="auto"/>
        <w:ind w:right="55" w:hanging="139"/>
        <w:jc w:val="both"/>
      </w:pPr>
      <w:r>
        <w:rPr>
          <w:rFonts w:ascii="Times New Roman" w:eastAsia="Times New Roman" w:hAnsi="Times New Roman" w:cs="Times New Roman"/>
          <w:sz w:val="24"/>
        </w:rPr>
        <w:t xml:space="preserve">КОП по выбору детей познавательного направления развития, </w:t>
      </w:r>
    </w:p>
    <w:p w:rsidR="00C177FE" w:rsidRDefault="00C177FE" w:rsidP="00C177FE">
      <w:pPr>
        <w:numPr>
          <w:ilvl w:val="0"/>
          <w:numId w:val="12"/>
        </w:numPr>
        <w:spacing w:after="16" w:line="248" w:lineRule="auto"/>
        <w:ind w:right="55" w:hanging="139"/>
        <w:jc w:val="both"/>
      </w:pPr>
      <w:r>
        <w:rPr>
          <w:rFonts w:ascii="Arial" w:eastAsia="Arial" w:hAnsi="Arial" w:cs="Arial"/>
          <w:sz w:val="24"/>
        </w:rPr>
        <w:t xml:space="preserve"> </w:t>
      </w:r>
      <w:r>
        <w:rPr>
          <w:rFonts w:ascii="Times New Roman" w:eastAsia="Times New Roman" w:hAnsi="Times New Roman" w:cs="Times New Roman"/>
          <w:sz w:val="24"/>
        </w:rPr>
        <w:t xml:space="preserve">КОП по выбору детей речевого направления развития, </w:t>
      </w:r>
    </w:p>
    <w:p w:rsidR="00C177FE" w:rsidRDefault="007256DA" w:rsidP="00C177FE">
      <w:pPr>
        <w:spacing w:after="3" w:line="248" w:lineRule="auto"/>
        <w:ind w:left="-15" w:right="54" w:firstLine="543"/>
        <w:jc w:val="both"/>
      </w:pPr>
      <w:r>
        <w:rPr>
          <w:rFonts w:ascii="Times New Roman" w:eastAsia="Times New Roman" w:hAnsi="Times New Roman" w:cs="Times New Roman"/>
          <w:sz w:val="24"/>
        </w:rPr>
        <w:t xml:space="preserve"> </w:t>
      </w:r>
      <w:r w:rsidR="00C177FE">
        <w:rPr>
          <w:rFonts w:ascii="Times New Roman" w:eastAsia="Times New Roman" w:hAnsi="Times New Roman" w:cs="Times New Roman"/>
          <w:sz w:val="24"/>
        </w:rPr>
        <w:t xml:space="preserve">Педагоги ДОУ разработали и внедрили в жизнь КОП разных направлений развития. </w:t>
      </w:r>
      <w:r>
        <w:rPr>
          <w:rFonts w:ascii="Times New Roman" w:eastAsia="Times New Roman" w:hAnsi="Times New Roman" w:cs="Times New Roman"/>
          <w:sz w:val="24"/>
        </w:rPr>
        <w:t>«</w:t>
      </w:r>
      <w:r w:rsidR="00C177FE">
        <w:rPr>
          <w:rFonts w:ascii="Times New Roman" w:eastAsia="Times New Roman" w:hAnsi="Times New Roman" w:cs="Times New Roman"/>
          <w:sz w:val="24"/>
        </w:rPr>
        <w:t>Ярмарки КОП</w:t>
      </w:r>
      <w:r>
        <w:rPr>
          <w:rFonts w:ascii="Times New Roman" w:eastAsia="Times New Roman" w:hAnsi="Times New Roman" w:cs="Times New Roman"/>
          <w:sz w:val="24"/>
        </w:rPr>
        <w:t>»</w:t>
      </w:r>
      <w:r w:rsidR="00C177FE">
        <w:rPr>
          <w:rFonts w:ascii="Times New Roman" w:eastAsia="Times New Roman" w:hAnsi="Times New Roman" w:cs="Times New Roman"/>
          <w:sz w:val="24"/>
        </w:rPr>
        <w:t xml:space="preserve"> </w:t>
      </w:r>
      <w:r>
        <w:rPr>
          <w:rFonts w:ascii="Times New Roman" w:eastAsia="Times New Roman" w:hAnsi="Times New Roman" w:cs="Times New Roman"/>
          <w:sz w:val="24"/>
        </w:rPr>
        <w:t>и «Ярмарки достижений»</w:t>
      </w:r>
      <w:r w:rsidR="00C177FE">
        <w:rPr>
          <w:rFonts w:ascii="Times New Roman" w:eastAsia="Times New Roman" w:hAnsi="Times New Roman" w:cs="Times New Roman"/>
          <w:sz w:val="24"/>
        </w:rPr>
        <w:t xml:space="preserve"> получили положительную оценку воспитателей ДОУ. Было решено утвердить </w:t>
      </w:r>
      <w:r>
        <w:rPr>
          <w:rFonts w:ascii="Times New Roman" w:eastAsia="Times New Roman" w:hAnsi="Times New Roman" w:cs="Times New Roman"/>
          <w:sz w:val="24"/>
        </w:rPr>
        <w:t xml:space="preserve">кейс </w:t>
      </w:r>
      <w:r w:rsidR="00C177FE">
        <w:rPr>
          <w:rFonts w:ascii="Times New Roman" w:eastAsia="Times New Roman" w:hAnsi="Times New Roman" w:cs="Times New Roman"/>
          <w:sz w:val="24"/>
        </w:rPr>
        <w:t>КОП и внести</w:t>
      </w:r>
      <w:r>
        <w:rPr>
          <w:rFonts w:ascii="Times New Roman" w:eastAsia="Times New Roman" w:hAnsi="Times New Roman" w:cs="Times New Roman"/>
          <w:sz w:val="24"/>
        </w:rPr>
        <w:t xml:space="preserve"> его в реестр КОП на следующий учебный год</w:t>
      </w:r>
      <w:r w:rsidR="00C177FE">
        <w:rPr>
          <w:rFonts w:ascii="Times New Roman" w:eastAsia="Times New Roman" w:hAnsi="Times New Roman" w:cs="Times New Roman"/>
          <w:sz w:val="24"/>
        </w:rPr>
        <w:t xml:space="preserve">. По мнению педагогов предложенные КОП будут востребованы как среди воспитанников, так и среди родителей.    </w:t>
      </w:r>
    </w:p>
    <w:p w:rsidR="00C177FE" w:rsidRDefault="00C177FE" w:rsidP="00C177FE">
      <w:pPr>
        <w:spacing w:after="16" w:line="248" w:lineRule="auto"/>
        <w:ind w:left="-15" w:right="55" w:firstLine="543"/>
        <w:jc w:val="both"/>
      </w:pPr>
      <w:r>
        <w:rPr>
          <w:rFonts w:ascii="Times New Roman" w:eastAsia="Times New Roman" w:hAnsi="Times New Roman" w:cs="Times New Roman"/>
          <w:sz w:val="24"/>
        </w:rPr>
        <w:t xml:space="preserve">Таким образом, задача годового плана по задача по расширению использования краткосрочных образовательных практик по выбору детей старшего дошкольного возраста   решена полностью. </w:t>
      </w:r>
    </w:p>
    <w:p w:rsidR="00C177FE" w:rsidRDefault="008D05E9" w:rsidP="00C177FE">
      <w:pPr>
        <w:spacing w:after="16" w:line="248" w:lineRule="auto"/>
        <w:ind w:left="-15" w:right="55" w:firstLine="543"/>
        <w:jc w:val="both"/>
      </w:pPr>
      <w:r>
        <w:rPr>
          <w:rFonts w:ascii="Times New Roman" w:eastAsia="Times New Roman" w:hAnsi="Times New Roman" w:cs="Times New Roman"/>
          <w:sz w:val="24"/>
        </w:rPr>
        <w:t xml:space="preserve"> Также в 2020</w:t>
      </w:r>
      <w:r w:rsidR="007256DA">
        <w:rPr>
          <w:rFonts w:ascii="Times New Roman" w:eastAsia="Times New Roman" w:hAnsi="Times New Roman" w:cs="Times New Roman"/>
          <w:sz w:val="24"/>
        </w:rPr>
        <w:t>-20</w:t>
      </w:r>
      <w:r>
        <w:rPr>
          <w:rFonts w:ascii="Times New Roman" w:eastAsia="Times New Roman" w:hAnsi="Times New Roman" w:cs="Times New Roman"/>
          <w:sz w:val="24"/>
        </w:rPr>
        <w:t>21</w:t>
      </w:r>
      <w:r w:rsidR="00C177FE">
        <w:rPr>
          <w:rFonts w:ascii="Times New Roman" w:eastAsia="Times New Roman" w:hAnsi="Times New Roman" w:cs="Times New Roman"/>
          <w:sz w:val="24"/>
        </w:rPr>
        <w:t xml:space="preserve"> учебном году педагогическим коллективом была решена задача по  совершенствованию взаимодействия с семьями детей, расширение сферы участия родителей в организации жизни сада, направленной на решение задач развития и воспитания дошкольников.  </w:t>
      </w:r>
    </w:p>
    <w:p w:rsidR="00C177FE" w:rsidRDefault="00C177FE" w:rsidP="00C177FE">
      <w:pPr>
        <w:spacing w:after="3" w:line="248" w:lineRule="auto"/>
        <w:ind w:left="-15" w:right="54" w:firstLine="543"/>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Педагоги всех групп в течение учебного года активно работали с семьями воспитанников, подробно изучали методическую литературу по этому вопросу. С целью повышения уровня компетентности педагогов, обмена опытом регулярно проводились различные теоретические и практические мероприятия, контроль за реализацией задачи в практической деятельности. </w:t>
      </w:r>
    </w:p>
    <w:p w:rsidR="00C177FE" w:rsidRDefault="00C177FE" w:rsidP="00C177FE">
      <w:pPr>
        <w:spacing w:after="0"/>
      </w:pPr>
      <w:r>
        <w:rPr>
          <w:rFonts w:ascii="Times New Roman" w:eastAsia="Times New Roman" w:hAnsi="Times New Roman" w:cs="Times New Roman"/>
          <w:color w:val="FF0000"/>
          <w:sz w:val="24"/>
        </w:rPr>
        <w:lastRenderedPageBreak/>
        <w:t xml:space="preserve">        </w:t>
      </w:r>
      <w:r>
        <w:rPr>
          <w:rFonts w:ascii="Times New Roman" w:eastAsia="Times New Roman" w:hAnsi="Times New Roman" w:cs="Times New Roman"/>
          <w:sz w:val="24"/>
        </w:rPr>
        <w:t xml:space="preserve">Таким образом, задача по совершенствованию взаимодействия с семьями детей, расширение сферы участия родителей в организации жизни сада, направленной на решение задач развития и воспитания дошкольников реализована полностью. </w:t>
      </w:r>
    </w:p>
    <w:p w:rsidR="00C177FE" w:rsidRDefault="00C177FE" w:rsidP="00C177FE">
      <w:pPr>
        <w:spacing w:after="3" w:line="248" w:lineRule="auto"/>
        <w:ind w:left="-15" w:right="54" w:firstLine="543"/>
        <w:jc w:val="both"/>
      </w:pPr>
      <w:r>
        <w:rPr>
          <w:rFonts w:ascii="Times New Roman" w:eastAsia="Times New Roman" w:hAnsi="Times New Roman" w:cs="Times New Roman"/>
          <w:color w:val="00195E"/>
          <w:sz w:val="24"/>
        </w:rPr>
        <w:t xml:space="preserve"> </w:t>
      </w:r>
      <w:r>
        <w:rPr>
          <w:rFonts w:ascii="Times New Roman" w:eastAsia="Times New Roman" w:hAnsi="Times New Roman" w:cs="Times New Roman"/>
          <w:sz w:val="24"/>
        </w:rPr>
        <w:t xml:space="preserve">Была решена задача по повышению профессиональной компетентности педагогов </w:t>
      </w:r>
      <w:r w:rsidR="007547A0">
        <w:rPr>
          <w:rFonts w:ascii="Times New Roman" w:eastAsia="Times New Roman" w:hAnsi="Times New Roman" w:cs="Times New Roman"/>
          <w:sz w:val="24"/>
        </w:rPr>
        <w:t xml:space="preserve">средней, </w:t>
      </w:r>
      <w:r>
        <w:rPr>
          <w:rFonts w:ascii="Times New Roman" w:eastAsia="Times New Roman" w:hAnsi="Times New Roman" w:cs="Times New Roman"/>
          <w:sz w:val="24"/>
        </w:rPr>
        <w:t xml:space="preserve">старшей и подготовительной групп в вопросах ведения личного кабинета дошкольника.  </w:t>
      </w:r>
    </w:p>
    <w:p w:rsidR="00C177FE" w:rsidRDefault="00C177FE" w:rsidP="007547A0">
      <w:pPr>
        <w:spacing w:after="3" w:line="248" w:lineRule="auto"/>
        <w:ind w:left="-15" w:right="54" w:firstLine="543"/>
        <w:jc w:val="both"/>
      </w:pPr>
      <w:r>
        <w:rPr>
          <w:rFonts w:ascii="Times New Roman" w:eastAsia="Times New Roman" w:hAnsi="Times New Roman" w:cs="Times New Roman"/>
          <w:sz w:val="24"/>
        </w:rPr>
        <w:t xml:space="preserve">Педагоги старшей и подготовительной  групп в течение учебного года активно работали с семьями воспитанников. Администратором «Личного кабинета дошкольника» Суетиной Л.А. была разработана памятка для родителей, проведены индивидуальные консультации, подготовлено выступление на родительском собрании в подготовительной группе по теме «Что такое личный кабинет дошкольника». </w:t>
      </w:r>
    </w:p>
    <w:p w:rsidR="00C177FE" w:rsidRDefault="00C177FE" w:rsidP="00C177FE">
      <w:pPr>
        <w:spacing w:after="3" w:line="248" w:lineRule="auto"/>
        <w:ind w:left="-15" w:right="54" w:firstLine="543"/>
        <w:jc w:val="both"/>
      </w:pPr>
      <w:r>
        <w:rPr>
          <w:rFonts w:ascii="Times New Roman" w:eastAsia="Times New Roman" w:hAnsi="Times New Roman" w:cs="Times New Roman"/>
          <w:sz w:val="24"/>
        </w:rPr>
        <w:t xml:space="preserve">Таким образом, задача по повышению профессиональной компетентности педагогов </w:t>
      </w:r>
      <w:r w:rsidR="007547A0">
        <w:rPr>
          <w:rFonts w:ascii="Times New Roman" w:eastAsia="Times New Roman" w:hAnsi="Times New Roman" w:cs="Times New Roman"/>
          <w:sz w:val="24"/>
        </w:rPr>
        <w:t xml:space="preserve">средней, </w:t>
      </w:r>
      <w:r>
        <w:rPr>
          <w:rFonts w:ascii="Times New Roman" w:eastAsia="Times New Roman" w:hAnsi="Times New Roman" w:cs="Times New Roman"/>
          <w:sz w:val="24"/>
        </w:rPr>
        <w:t xml:space="preserve">старшей и подготовительной групп в вопросах ведения личного кабинета дошкольника  реализована полностью. </w:t>
      </w:r>
    </w:p>
    <w:p w:rsidR="00C177FE" w:rsidRDefault="00C177FE" w:rsidP="00C177FE">
      <w:pPr>
        <w:spacing w:after="3" w:line="248" w:lineRule="auto"/>
        <w:ind w:left="-15" w:right="54" w:firstLine="543"/>
        <w:jc w:val="both"/>
      </w:pPr>
      <w:r>
        <w:rPr>
          <w:rFonts w:ascii="Times New Roman" w:eastAsia="Times New Roman" w:hAnsi="Times New Roman" w:cs="Times New Roman"/>
          <w:sz w:val="24"/>
        </w:rPr>
        <w:t xml:space="preserve">Необходимо продолжать работу по обеспечению качества воспитательно-образовательного процесса в соответствии с современными требованиями, направлениями развития дошкольного образования (как муниципальной модели, так и общими тенденциями развития РФ).   </w:t>
      </w:r>
    </w:p>
    <w:p w:rsidR="00C177FE" w:rsidRDefault="00C177FE" w:rsidP="007547A0">
      <w:pPr>
        <w:spacing w:after="3" w:line="248" w:lineRule="auto"/>
        <w:ind w:left="-15" w:right="54" w:firstLine="543"/>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Педагоги ДОУ в этом учебном году приняли участие в конкурсах профессионального мастерства. </w:t>
      </w:r>
      <w:r w:rsidR="00FF09EE">
        <w:rPr>
          <w:rFonts w:ascii="Times New Roman" w:eastAsia="Times New Roman" w:hAnsi="Times New Roman" w:cs="Times New Roman"/>
          <w:sz w:val="24"/>
        </w:rPr>
        <w:t xml:space="preserve"> </w:t>
      </w:r>
      <w:r w:rsidR="003D73F0">
        <w:rPr>
          <w:rFonts w:ascii="Times New Roman" w:eastAsia="Times New Roman" w:hAnsi="Times New Roman" w:cs="Times New Roman"/>
          <w:sz w:val="24"/>
        </w:rPr>
        <w:t xml:space="preserve">Также повысилась </w:t>
      </w:r>
      <w:r w:rsidR="008D05E9">
        <w:rPr>
          <w:rFonts w:ascii="Times New Roman" w:eastAsia="Times New Roman" w:hAnsi="Times New Roman" w:cs="Times New Roman"/>
          <w:sz w:val="24"/>
        </w:rPr>
        <w:t xml:space="preserve">результативный итог при участии в конкурсах. </w:t>
      </w:r>
    </w:p>
    <w:p w:rsidR="00FF09EE" w:rsidRPr="000E2CC4" w:rsidRDefault="00FF09EE" w:rsidP="00FF09EE">
      <w:pPr>
        <w:jc w:val="center"/>
        <w:rPr>
          <w:rFonts w:ascii="Times New Roman" w:hAnsi="Times New Roman" w:cs="Times New Roman"/>
          <w:b/>
          <w:sz w:val="24"/>
          <w:szCs w:val="24"/>
        </w:rPr>
      </w:pPr>
      <w:r w:rsidRPr="000E2CC4">
        <w:rPr>
          <w:rFonts w:ascii="Times New Roman" w:hAnsi="Times New Roman" w:cs="Times New Roman"/>
          <w:b/>
          <w:sz w:val="24"/>
          <w:szCs w:val="24"/>
        </w:rPr>
        <w:t xml:space="preserve">Участие </w:t>
      </w:r>
      <w:r w:rsidR="007078FE" w:rsidRPr="000E2CC4">
        <w:rPr>
          <w:rFonts w:ascii="Times New Roman" w:hAnsi="Times New Roman" w:cs="Times New Roman"/>
          <w:b/>
          <w:sz w:val="24"/>
          <w:szCs w:val="24"/>
        </w:rPr>
        <w:t>педагогов и</w:t>
      </w:r>
      <w:r w:rsidRPr="000E2CC4">
        <w:rPr>
          <w:rFonts w:ascii="Times New Roman" w:hAnsi="Times New Roman" w:cs="Times New Roman"/>
          <w:b/>
          <w:sz w:val="24"/>
          <w:szCs w:val="24"/>
        </w:rPr>
        <w:t xml:space="preserve">  воспит</w:t>
      </w:r>
      <w:r w:rsidR="003A360C">
        <w:rPr>
          <w:rFonts w:ascii="Times New Roman" w:hAnsi="Times New Roman" w:cs="Times New Roman"/>
          <w:b/>
          <w:sz w:val="24"/>
          <w:szCs w:val="24"/>
        </w:rPr>
        <w:t>анников  в конкурсах  в     202</w:t>
      </w:r>
      <w:r w:rsidR="00155A4E">
        <w:rPr>
          <w:rFonts w:ascii="Times New Roman" w:hAnsi="Times New Roman" w:cs="Times New Roman"/>
          <w:b/>
          <w:sz w:val="24"/>
          <w:szCs w:val="24"/>
        </w:rPr>
        <w:t>0</w:t>
      </w:r>
      <w:r w:rsidR="003A360C">
        <w:rPr>
          <w:rFonts w:ascii="Times New Roman" w:hAnsi="Times New Roman" w:cs="Times New Roman"/>
          <w:b/>
          <w:sz w:val="24"/>
          <w:szCs w:val="24"/>
        </w:rPr>
        <w:t>-2021</w:t>
      </w:r>
      <w:r w:rsidRPr="000E2CC4">
        <w:rPr>
          <w:rFonts w:ascii="Times New Roman" w:hAnsi="Times New Roman" w:cs="Times New Roman"/>
          <w:b/>
          <w:sz w:val="24"/>
          <w:szCs w:val="24"/>
        </w:rPr>
        <w:t xml:space="preserve"> </w:t>
      </w:r>
      <w:proofErr w:type="spellStart"/>
      <w:r w:rsidRPr="000E2CC4">
        <w:rPr>
          <w:rFonts w:ascii="Times New Roman" w:hAnsi="Times New Roman" w:cs="Times New Roman"/>
          <w:b/>
          <w:sz w:val="24"/>
          <w:szCs w:val="24"/>
        </w:rPr>
        <w:t>уч.г</w:t>
      </w:r>
      <w:proofErr w:type="spellEnd"/>
      <w:r w:rsidRPr="000E2CC4">
        <w:rPr>
          <w:rFonts w:ascii="Times New Roman" w:hAnsi="Times New Roman" w:cs="Times New Roman"/>
          <w:b/>
          <w:sz w:val="24"/>
          <w:szCs w:val="24"/>
        </w:rPr>
        <w:t>.</w:t>
      </w:r>
    </w:p>
    <w:tbl>
      <w:tblPr>
        <w:tblW w:w="10384" w:type="dxa"/>
        <w:tblLayout w:type="fixed"/>
        <w:tblCellMar>
          <w:left w:w="0" w:type="dxa"/>
          <w:right w:w="0" w:type="dxa"/>
        </w:tblCellMar>
        <w:tblLook w:val="04A0" w:firstRow="1" w:lastRow="0" w:firstColumn="1" w:lastColumn="0" w:noHBand="0" w:noVBand="1"/>
      </w:tblPr>
      <w:tblGrid>
        <w:gridCol w:w="2163"/>
        <w:gridCol w:w="2126"/>
        <w:gridCol w:w="2554"/>
        <w:gridCol w:w="1273"/>
        <w:gridCol w:w="2268"/>
      </w:tblGrid>
      <w:tr w:rsidR="00062B14" w:rsidTr="00062B14">
        <w:trPr>
          <w:trHeight w:val="888"/>
        </w:trPr>
        <w:tc>
          <w:tcPr>
            <w:tcW w:w="2163"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vAlign w:val="center"/>
            <w:hideMark/>
          </w:tcPr>
          <w:p w:rsidR="00062B14" w:rsidRDefault="00062B14">
            <w:pPr>
              <w:jc w:val="center"/>
              <w:rPr>
                <w:rFonts w:ascii="Arial" w:hAnsi="Arial" w:cs="Arial"/>
                <w:b/>
                <w:bCs/>
                <w:sz w:val="20"/>
                <w:szCs w:val="20"/>
              </w:rPr>
            </w:pPr>
            <w:r>
              <w:rPr>
                <w:rFonts w:ascii="Arial" w:hAnsi="Arial" w:cs="Arial"/>
                <w:b/>
                <w:bCs/>
                <w:sz w:val="20"/>
                <w:szCs w:val="20"/>
              </w:rPr>
              <w:t>Наименование</w:t>
            </w:r>
          </w:p>
        </w:tc>
        <w:tc>
          <w:tcPr>
            <w:tcW w:w="2126"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vAlign w:val="center"/>
            <w:hideMark/>
          </w:tcPr>
          <w:p w:rsidR="00062B14" w:rsidRDefault="00062B14">
            <w:pPr>
              <w:jc w:val="center"/>
              <w:rPr>
                <w:rFonts w:ascii="Arial" w:hAnsi="Arial" w:cs="Arial"/>
                <w:b/>
                <w:bCs/>
                <w:sz w:val="20"/>
                <w:szCs w:val="20"/>
              </w:rPr>
            </w:pPr>
            <w:r>
              <w:rPr>
                <w:rFonts w:ascii="Arial" w:hAnsi="Arial" w:cs="Arial"/>
                <w:b/>
                <w:bCs/>
                <w:sz w:val="20"/>
                <w:szCs w:val="20"/>
              </w:rPr>
              <w:t>Уровень</w:t>
            </w:r>
          </w:p>
        </w:tc>
        <w:tc>
          <w:tcPr>
            <w:tcW w:w="2554"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vAlign w:val="center"/>
            <w:hideMark/>
          </w:tcPr>
          <w:p w:rsidR="00062B14" w:rsidRDefault="00062B14">
            <w:pPr>
              <w:jc w:val="center"/>
              <w:rPr>
                <w:rFonts w:ascii="Arial" w:hAnsi="Arial" w:cs="Arial"/>
                <w:b/>
                <w:bCs/>
                <w:sz w:val="20"/>
                <w:szCs w:val="20"/>
              </w:rPr>
            </w:pPr>
            <w:r>
              <w:rPr>
                <w:rFonts w:ascii="Arial" w:hAnsi="Arial" w:cs="Arial"/>
                <w:b/>
                <w:bCs/>
                <w:sz w:val="20"/>
                <w:szCs w:val="20"/>
              </w:rPr>
              <w:t>Участники</w:t>
            </w:r>
          </w:p>
        </w:tc>
        <w:tc>
          <w:tcPr>
            <w:tcW w:w="1273"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vAlign w:val="center"/>
            <w:hideMark/>
          </w:tcPr>
          <w:p w:rsidR="00062B14" w:rsidRDefault="00062B14">
            <w:pPr>
              <w:jc w:val="center"/>
              <w:rPr>
                <w:rFonts w:ascii="Arial" w:hAnsi="Arial" w:cs="Arial"/>
                <w:b/>
                <w:bCs/>
                <w:sz w:val="20"/>
                <w:szCs w:val="20"/>
              </w:rPr>
            </w:pPr>
            <w:r>
              <w:rPr>
                <w:rFonts w:ascii="Arial" w:hAnsi="Arial" w:cs="Arial"/>
                <w:b/>
                <w:bCs/>
                <w:sz w:val="20"/>
                <w:szCs w:val="20"/>
              </w:rPr>
              <w:t>Места</w:t>
            </w:r>
          </w:p>
        </w:tc>
        <w:tc>
          <w:tcPr>
            <w:tcW w:w="2268"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vAlign w:val="center"/>
            <w:hideMark/>
          </w:tcPr>
          <w:p w:rsidR="00062B14" w:rsidRDefault="00062B14">
            <w:pPr>
              <w:jc w:val="center"/>
              <w:rPr>
                <w:rFonts w:ascii="Arial" w:hAnsi="Arial" w:cs="Arial"/>
                <w:b/>
                <w:bCs/>
                <w:sz w:val="20"/>
                <w:szCs w:val="20"/>
              </w:rPr>
            </w:pPr>
            <w:r>
              <w:rPr>
                <w:rFonts w:ascii="Arial" w:hAnsi="Arial" w:cs="Arial"/>
                <w:b/>
                <w:bCs/>
                <w:sz w:val="20"/>
                <w:szCs w:val="20"/>
              </w:rPr>
              <w:t>Сертификат, грамота, диплом</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"Детский сад-пространство возможностей"</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межрегиональный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Крапивина Елена Анатольевна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2 место</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Диплом</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"Детский сад-пространство возможностей"</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межрегиональный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Гетежаева</w:t>
            </w:r>
            <w:proofErr w:type="spellEnd"/>
            <w:r>
              <w:rPr>
                <w:rFonts w:ascii="Arial" w:hAnsi="Arial" w:cs="Arial"/>
                <w:sz w:val="20"/>
                <w:szCs w:val="20"/>
              </w:rPr>
              <w:t xml:space="preserve"> Анна Вадимовна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Дистанционный онлайн-</w:t>
            </w:r>
            <w:proofErr w:type="spellStart"/>
            <w:r>
              <w:rPr>
                <w:rFonts w:ascii="Arial" w:hAnsi="Arial" w:cs="Arial"/>
                <w:sz w:val="20"/>
                <w:szCs w:val="20"/>
              </w:rPr>
              <w:t>марафон"Мульти</w:t>
            </w:r>
            <w:proofErr w:type="spellEnd"/>
            <w:r>
              <w:rPr>
                <w:rFonts w:ascii="Arial" w:hAnsi="Arial" w:cs="Arial"/>
                <w:sz w:val="20"/>
                <w:szCs w:val="20"/>
              </w:rPr>
              <w:t>-</w:t>
            </w:r>
            <w:proofErr w:type="spellStart"/>
            <w:r>
              <w:rPr>
                <w:rFonts w:ascii="Arial" w:hAnsi="Arial" w:cs="Arial"/>
                <w:sz w:val="20"/>
                <w:szCs w:val="20"/>
              </w:rPr>
              <w:t>пульти</w:t>
            </w:r>
            <w:proofErr w:type="spellEnd"/>
            <w:r>
              <w:rPr>
                <w:rFonts w:ascii="Arial" w:hAnsi="Arial" w:cs="Arial"/>
                <w:sz w:val="20"/>
                <w:szCs w:val="20"/>
              </w:rPr>
              <w:t>"</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районный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Софьина И.А., </w:t>
            </w:r>
            <w:proofErr w:type="spellStart"/>
            <w:r>
              <w:rPr>
                <w:rFonts w:ascii="Arial" w:hAnsi="Arial" w:cs="Arial"/>
                <w:sz w:val="20"/>
                <w:szCs w:val="20"/>
              </w:rPr>
              <w:t>Ковачевич</w:t>
            </w:r>
            <w:proofErr w:type="spellEnd"/>
            <w:r>
              <w:rPr>
                <w:rFonts w:ascii="Arial" w:hAnsi="Arial" w:cs="Arial"/>
                <w:sz w:val="20"/>
                <w:szCs w:val="20"/>
              </w:rPr>
              <w:t xml:space="preserve"> С.Г., дети подготовительной группы</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Икаренок</w:t>
            </w:r>
            <w:proofErr w:type="spellEnd"/>
            <w:r>
              <w:rPr>
                <w:rFonts w:ascii="Arial" w:hAnsi="Arial" w:cs="Arial"/>
                <w:sz w:val="20"/>
                <w:szCs w:val="20"/>
              </w:rPr>
              <w:t xml:space="preserve"> с пеленок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всероссийский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Оломпиева</w:t>
            </w:r>
            <w:proofErr w:type="spellEnd"/>
            <w:r>
              <w:rPr>
                <w:rFonts w:ascii="Arial" w:hAnsi="Arial" w:cs="Arial"/>
                <w:sz w:val="20"/>
                <w:szCs w:val="20"/>
              </w:rPr>
              <w:t xml:space="preserve"> Т.Н., Власова Ю.П., Попова Анна.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Диплом победителя</w:t>
            </w:r>
          </w:p>
        </w:tc>
      </w:tr>
      <w:tr w:rsidR="00062B14" w:rsidTr="00062B14">
        <w:trPr>
          <w:trHeight w:val="79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Городской фестиваль "Театр-Дети-Театр-2020" для детей с ОВЗ</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городской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Златина</w:t>
            </w:r>
            <w:proofErr w:type="spellEnd"/>
            <w:r>
              <w:rPr>
                <w:rFonts w:ascii="Arial" w:hAnsi="Arial" w:cs="Arial"/>
                <w:sz w:val="20"/>
                <w:szCs w:val="20"/>
              </w:rPr>
              <w:t xml:space="preserve"> Т.В.,, дети старшей логопедической группы</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Диплом за победу</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Городской фестиваль "</w:t>
            </w:r>
            <w:proofErr w:type="spellStart"/>
            <w:r>
              <w:rPr>
                <w:rFonts w:ascii="Arial" w:hAnsi="Arial" w:cs="Arial"/>
                <w:sz w:val="20"/>
                <w:szCs w:val="20"/>
              </w:rPr>
              <w:t>Речевик</w:t>
            </w:r>
            <w:proofErr w:type="spellEnd"/>
            <w:r>
              <w:rPr>
                <w:rFonts w:ascii="Arial" w:hAnsi="Arial" w:cs="Arial"/>
                <w:sz w:val="20"/>
                <w:szCs w:val="20"/>
              </w:rPr>
              <w:t>"</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городской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Софьина И.А., дети: </w:t>
            </w:r>
            <w:proofErr w:type="spellStart"/>
            <w:r>
              <w:rPr>
                <w:rFonts w:ascii="Arial" w:hAnsi="Arial" w:cs="Arial"/>
                <w:sz w:val="20"/>
                <w:szCs w:val="20"/>
              </w:rPr>
              <w:t>Билин</w:t>
            </w:r>
            <w:proofErr w:type="spellEnd"/>
            <w:r>
              <w:rPr>
                <w:rFonts w:ascii="Arial" w:hAnsi="Arial" w:cs="Arial"/>
                <w:sz w:val="20"/>
                <w:szCs w:val="20"/>
              </w:rPr>
              <w:t xml:space="preserve"> Влад, Крохина Лиза, Корсакова Ксения, </w:t>
            </w:r>
            <w:proofErr w:type="spellStart"/>
            <w:r>
              <w:rPr>
                <w:rFonts w:ascii="Arial" w:hAnsi="Arial" w:cs="Arial"/>
                <w:sz w:val="20"/>
                <w:szCs w:val="20"/>
              </w:rPr>
              <w:t>Бажин</w:t>
            </w:r>
            <w:proofErr w:type="spellEnd"/>
            <w:r>
              <w:rPr>
                <w:rFonts w:ascii="Arial" w:hAnsi="Arial" w:cs="Arial"/>
                <w:sz w:val="20"/>
                <w:szCs w:val="20"/>
              </w:rPr>
              <w:t xml:space="preserve"> Михаил, Томилов М. (помогали педагоги: </w:t>
            </w:r>
            <w:proofErr w:type="spellStart"/>
            <w:r>
              <w:rPr>
                <w:rFonts w:ascii="Arial" w:hAnsi="Arial" w:cs="Arial"/>
                <w:sz w:val="20"/>
                <w:szCs w:val="20"/>
              </w:rPr>
              <w:t>Бурылова</w:t>
            </w:r>
            <w:proofErr w:type="spellEnd"/>
            <w:r>
              <w:rPr>
                <w:rFonts w:ascii="Arial" w:hAnsi="Arial" w:cs="Arial"/>
                <w:sz w:val="20"/>
                <w:szCs w:val="20"/>
              </w:rPr>
              <w:t xml:space="preserve"> И.В., </w:t>
            </w:r>
            <w:proofErr w:type="spellStart"/>
            <w:r>
              <w:rPr>
                <w:rFonts w:ascii="Arial" w:hAnsi="Arial" w:cs="Arial"/>
                <w:sz w:val="20"/>
                <w:szCs w:val="20"/>
              </w:rPr>
              <w:t>Ковачевич</w:t>
            </w:r>
            <w:proofErr w:type="spellEnd"/>
            <w:r>
              <w:rPr>
                <w:rFonts w:ascii="Arial" w:hAnsi="Arial" w:cs="Arial"/>
                <w:sz w:val="20"/>
                <w:szCs w:val="20"/>
              </w:rPr>
              <w:t xml:space="preserve"> И.А., Никитина Т.Ю.)</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Конкурс театрализованных представлений </w:t>
            </w:r>
            <w:r>
              <w:rPr>
                <w:rFonts w:ascii="Arial" w:hAnsi="Arial" w:cs="Arial"/>
                <w:sz w:val="20"/>
                <w:szCs w:val="20"/>
              </w:rPr>
              <w:lastRenderedPageBreak/>
              <w:t>"Ладошка в ладошке-безопасная дорожка"</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lastRenderedPageBreak/>
              <w:t>городской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3 </w:t>
            </w:r>
            <w:proofErr w:type="spellStart"/>
            <w:proofErr w:type="gramStart"/>
            <w:r>
              <w:rPr>
                <w:rFonts w:ascii="Arial" w:hAnsi="Arial" w:cs="Arial"/>
                <w:sz w:val="20"/>
                <w:szCs w:val="20"/>
              </w:rPr>
              <w:t>корпус:Андреева</w:t>
            </w:r>
            <w:proofErr w:type="spellEnd"/>
            <w:proofErr w:type="gramEnd"/>
            <w:r>
              <w:rPr>
                <w:rFonts w:ascii="Arial" w:hAnsi="Arial" w:cs="Arial"/>
                <w:sz w:val="20"/>
                <w:szCs w:val="20"/>
              </w:rPr>
              <w:t xml:space="preserve"> Н.Д., </w:t>
            </w:r>
            <w:proofErr w:type="spellStart"/>
            <w:r>
              <w:rPr>
                <w:rFonts w:ascii="Arial" w:hAnsi="Arial" w:cs="Arial"/>
                <w:sz w:val="20"/>
                <w:szCs w:val="20"/>
              </w:rPr>
              <w:t>Билинская</w:t>
            </w:r>
            <w:proofErr w:type="spellEnd"/>
            <w:r>
              <w:rPr>
                <w:rFonts w:ascii="Arial" w:hAnsi="Arial" w:cs="Arial"/>
                <w:sz w:val="20"/>
                <w:szCs w:val="20"/>
              </w:rPr>
              <w:t xml:space="preserve"> В.И., дети старших групп, Суетина Л.А.., Теплякова Н.В., </w:t>
            </w:r>
            <w:proofErr w:type="spellStart"/>
            <w:r>
              <w:rPr>
                <w:rFonts w:ascii="Arial" w:hAnsi="Arial" w:cs="Arial"/>
                <w:sz w:val="20"/>
                <w:szCs w:val="20"/>
              </w:rPr>
              <w:lastRenderedPageBreak/>
              <w:t>Буллер</w:t>
            </w:r>
            <w:proofErr w:type="spellEnd"/>
            <w:r>
              <w:rPr>
                <w:rFonts w:ascii="Arial" w:hAnsi="Arial" w:cs="Arial"/>
                <w:sz w:val="20"/>
                <w:szCs w:val="20"/>
              </w:rPr>
              <w:t xml:space="preserve"> Т.А., коллектив детей, 4 корпус: </w:t>
            </w:r>
            <w:proofErr w:type="spellStart"/>
            <w:r>
              <w:rPr>
                <w:rFonts w:ascii="Arial" w:hAnsi="Arial" w:cs="Arial"/>
                <w:sz w:val="20"/>
                <w:szCs w:val="20"/>
              </w:rPr>
              <w:t>Бачева</w:t>
            </w:r>
            <w:proofErr w:type="spellEnd"/>
            <w:r>
              <w:rPr>
                <w:rFonts w:ascii="Arial" w:hAnsi="Arial" w:cs="Arial"/>
                <w:sz w:val="20"/>
                <w:szCs w:val="20"/>
              </w:rPr>
              <w:t xml:space="preserve"> О.В., Степанова И.А., Матвеева С.Г, Поспелова Ю.Н., дети группы 27</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lastRenderedPageBreak/>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lastRenderedPageBreak/>
              <w:t>Краевой конкурс для педагогов "Про-эмоции"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краевой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Гетежаева</w:t>
            </w:r>
            <w:proofErr w:type="spellEnd"/>
            <w:r>
              <w:rPr>
                <w:rFonts w:ascii="Arial" w:hAnsi="Arial" w:cs="Arial"/>
                <w:sz w:val="20"/>
                <w:szCs w:val="20"/>
              </w:rPr>
              <w:t xml:space="preserve"> Анна Вадимовна, Крапивина Елена Анатольевна, </w:t>
            </w:r>
            <w:proofErr w:type="spellStart"/>
            <w:r>
              <w:rPr>
                <w:rFonts w:ascii="Arial" w:hAnsi="Arial" w:cs="Arial"/>
                <w:sz w:val="20"/>
                <w:szCs w:val="20"/>
              </w:rPr>
              <w:t>Зеленкина</w:t>
            </w:r>
            <w:proofErr w:type="spellEnd"/>
            <w:r>
              <w:rPr>
                <w:rFonts w:ascii="Arial" w:hAnsi="Arial" w:cs="Arial"/>
                <w:sz w:val="20"/>
                <w:szCs w:val="20"/>
              </w:rPr>
              <w:t xml:space="preserve"> Л.А., </w:t>
            </w:r>
            <w:proofErr w:type="spellStart"/>
            <w:r>
              <w:rPr>
                <w:rFonts w:ascii="Arial" w:hAnsi="Arial" w:cs="Arial"/>
                <w:sz w:val="20"/>
                <w:szCs w:val="20"/>
              </w:rPr>
              <w:t>Моторина</w:t>
            </w:r>
            <w:proofErr w:type="spellEnd"/>
            <w:r>
              <w:rPr>
                <w:rFonts w:ascii="Arial" w:hAnsi="Arial" w:cs="Arial"/>
                <w:sz w:val="20"/>
                <w:szCs w:val="20"/>
              </w:rPr>
              <w:t xml:space="preserve"> О.В.</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600"/>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62B14" w:rsidRDefault="00062B14">
            <w:pPr>
              <w:rPr>
                <w:sz w:val="24"/>
                <w:szCs w:val="24"/>
              </w:rPr>
            </w:pPr>
            <w:r>
              <w:t>Городской дистанционный конкурс по правилам пожарной безопасности "Служба пожарных глазами детей"</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городской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Кошенкова</w:t>
            </w:r>
            <w:proofErr w:type="spellEnd"/>
            <w:r>
              <w:rPr>
                <w:rFonts w:ascii="Arial" w:hAnsi="Arial" w:cs="Arial"/>
                <w:sz w:val="20"/>
                <w:szCs w:val="20"/>
              </w:rPr>
              <w:t xml:space="preserve"> Е.А., </w:t>
            </w:r>
            <w:proofErr w:type="spellStart"/>
            <w:r>
              <w:rPr>
                <w:rFonts w:ascii="Arial" w:hAnsi="Arial" w:cs="Arial"/>
                <w:sz w:val="20"/>
                <w:szCs w:val="20"/>
              </w:rPr>
              <w:t>Мерсон</w:t>
            </w:r>
            <w:proofErr w:type="spellEnd"/>
            <w:r>
              <w:rPr>
                <w:rFonts w:ascii="Arial" w:hAnsi="Arial" w:cs="Arial"/>
                <w:sz w:val="20"/>
                <w:szCs w:val="20"/>
              </w:rPr>
              <w:t xml:space="preserve"> Е.Д., дети средней группы</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Фишки-малышки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городской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Зеленкина</w:t>
            </w:r>
            <w:proofErr w:type="spellEnd"/>
            <w:r>
              <w:rPr>
                <w:rFonts w:ascii="Arial" w:hAnsi="Arial" w:cs="Arial"/>
                <w:sz w:val="20"/>
                <w:szCs w:val="20"/>
              </w:rPr>
              <w:t xml:space="preserve"> Л.А., </w:t>
            </w:r>
            <w:proofErr w:type="spellStart"/>
            <w:r>
              <w:rPr>
                <w:rFonts w:ascii="Arial" w:hAnsi="Arial" w:cs="Arial"/>
                <w:sz w:val="20"/>
                <w:szCs w:val="20"/>
              </w:rPr>
              <w:t>Моторина</w:t>
            </w:r>
            <w:proofErr w:type="spellEnd"/>
            <w:r>
              <w:rPr>
                <w:rFonts w:ascii="Arial" w:hAnsi="Arial" w:cs="Arial"/>
                <w:sz w:val="20"/>
                <w:szCs w:val="20"/>
              </w:rPr>
              <w:t xml:space="preserve"> О.В.</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Учатстие</w:t>
            </w:r>
            <w:proofErr w:type="spellEnd"/>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Соревновательные системы."</w:t>
            </w:r>
            <w:proofErr w:type="spellStart"/>
            <w:r>
              <w:rPr>
                <w:rFonts w:ascii="Arial" w:hAnsi="Arial" w:cs="Arial"/>
                <w:sz w:val="20"/>
                <w:szCs w:val="20"/>
              </w:rPr>
              <w:t>DIGITALпедагог</w:t>
            </w:r>
            <w:proofErr w:type="spellEnd"/>
            <w:r>
              <w:rPr>
                <w:rFonts w:ascii="Arial" w:hAnsi="Arial" w:cs="Arial"/>
                <w:sz w:val="20"/>
                <w:szCs w:val="20"/>
              </w:rPr>
              <w:t>"</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городской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Софьина И.А., Суетина Л.А.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Соревновательные системы."</w:t>
            </w:r>
            <w:proofErr w:type="spellStart"/>
            <w:r>
              <w:rPr>
                <w:rFonts w:ascii="Arial" w:hAnsi="Arial" w:cs="Arial"/>
                <w:sz w:val="20"/>
                <w:szCs w:val="20"/>
              </w:rPr>
              <w:t>DIGITALпедагог</w:t>
            </w:r>
            <w:proofErr w:type="spellEnd"/>
            <w:r>
              <w:rPr>
                <w:rFonts w:ascii="Arial" w:hAnsi="Arial" w:cs="Arial"/>
                <w:sz w:val="20"/>
                <w:szCs w:val="20"/>
              </w:rPr>
              <w:t>"</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городской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Софьина И.А.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III Краевой фестиваль науки "Открытие"</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край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Суетина Л.А., </w:t>
            </w:r>
            <w:proofErr w:type="spellStart"/>
            <w:r>
              <w:rPr>
                <w:rFonts w:ascii="Arial" w:hAnsi="Arial" w:cs="Arial"/>
                <w:sz w:val="20"/>
                <w:szCs w:val="20"/>
              </w:rPr>
              <w:t>Моторина</w:t>
            </w:r>
            <w:proofErr w:type="spellEnd"/>
            <w:r>
              <w:rPr>
                <w:rFonts w:ascii="Arial" w:hAnsi="Arial" w:cs="Arial"/>
                <w:sz w:val="20"/>
                <w:szCs w:val="20"/>
              </w:rPr>
              <w:t xml:space="preserve"> О.В., </w:t>
            </w:r>
            <w:proofErr w:type="spellStart"/>
            <w:r>
              <w:rPr>
                <w:rFonts w:ascii="Arial" w:hAnsi="Arial" w:cs="Arial"/>
                <w:sz w:val="20"/>
                <w:szCs w:val="20"/>
              </w:rPr>
              <w:t>Моторина</w:t>
            </w:r>
            <w:proofErr w:type="spellEnd"/>
            <w:r>
              <w:rPr>
                <w:rFonts w:ascii="Arial" w:hAnsi="Arial" w:cs="Arial"/>
                <w:sz w:val="20"/>
                <w:szCs w:val="20"/>
              </w:rPr>
              <w:t xml:space="preserve"> Ева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Всероссийский онлайн-фестиваль детских инженерно-технических проектов </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Россия</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Суетина Л.А., </w:t>
            </w:r>
            <w:proofErr w:type="spellStart"/>
            <w:r>
              <w:rPr>
                <w:rFonts w:ascii="Arial" w:hAnsi="Arial" w:cs="Arial"/>
                <w:sz w:val="20"/>
                <w:szCs w:val="20"/>
              </w:rPr>
              <w:t>Жаркова</w:t>
            </w:r>
            <w:proofErr w:type="spellEnd"/>
            <w:r>
              <w:rPr>
                <w:rFonts w:ascii="Arial" w:hAnsi="Arial" w:cs="Arial"/>
                <w:sz w:val="20"/>
                <w:szCs w:val="20"/>
              </w:rPr>
              <w:t xml:space="preserve"> М.С., </w:t>
            </w:r>
            <w:proofErr w:type="spellStart"/>
            <w:r>
              <w:rPr>
                <w:rFonts w:ascii="Arial" w:hAnsi="Arial" w:cs="Arial"/>
                <w:sz w:val="20"/>
                <w:szCs w:val="20"/>
              </w:rPr>
              <w:t>Корягин</w:t>
            </w:r>
            <w:proofErr w:type="spellEnd"/>
            <w:r>
              <w:rPr>
                <w:rFonts w:ascii="Arial" w:hAnsi="Arial" w:cs="Arial"/>
                <w:sz w:val="20"/>
                <w:szCs w:val="20"/>
              </w:rPr>
              <w:t xml:space="preserve"> Артем, </w:t>
            </w:r>
            <w:proofErr w:type="spellStart"/>
            <w:r>
              <w:rPr>
                <w:rFonts w:ascii="Arial" w:hAnsi="Arial" w:cs="Arial"/>
                <w:sz w:val="20"/>
                <w:szCs w:val="20"/>
              </w:rPr>
              <w:t>Бажгина</w:t>
            </w:r>
            <w:proofErr w:type="spellEnd"/>
            <w:r>
              <w:rPr>
                <w:rFonts w:ascii="Arial" w:hAnsi="Arial" w:cs="Arial"/>
                <w:sz w:val="20"/>
                <w:szCs w:val="20"/>
              </w:rPr>
              <w:t xml:space="preserve"> Анна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Городской конкурс юных </w:t>
            </w:r>
            <w:proofErr w:type="spellStart"/>
            <w:r>
              <w:rPr>
                <w:rFonts w:ascii="Arial" w:hAnsi="Arial" w:cs="Arial"/>
                <w:sz w:val="20"/>
                <w:szCs w:val="20"/>
              </w:rPr>
              <w:t>видеоблогеров</w:t>
            </w:r>
            <w:proofErr w:type="spellEnd"/>
            <w:r>
              <w:rPr>
                <w:rFonts w:ascii="Arial" w:hAnsi="Arial" w:cs="Arial"/>
                <w:sz w:val="20"/>
                <w:szCs w:val="20"/>
              </w:rPr>
              <w:t xml:space="preserve"> "</w:t>
            </w:r>
            <w:proofErr w:type="spellStart"/>
            <w:r>
              <w:rPr>
                <w:rFonts w:ascii="Arial" w:hAnsi="Arial" w:cs="Arial"/>
                <w:sz w:val="20"/>
                <w:szCs w:val="20"/>
              </w:rPr>
              <w:t>Талантоша</w:t>
            </w:r>
            <w:proofErr w:type="spellEnd"/>
            <w:r>
              <w:rPr>
                <w:rFonts w:ascii="Arial" w:hAnsi="Arial" w:cs="Arial"/>
                <w:sz w:val="20"/>
                <w:szCs w:val="20"/>
              </w:rPr>
              <w:t>"</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Бачева</w:t>
            </w:r>
            <w:proofErr w:type="spellEnd"/>
            <w:r>
              <w:rPr>
                <w:rFonts w:ascii="Arial" w:hAnsi="Arial" w:cs="Arial"/>
                <w:sz w:val="20"/>
                <w:szCs w:val="20"/>
              </w:rPr>
              <w:t xml:space="preserve"> </w:t>
            </w:r>
            <w:proofErr w:type="spellStart"/>
            <w:r>
              <w:rPr>
                <w:rFonts w:ascii="Arial" w:hAnsi="Arial" w:cs="Arial"/>
                <w:sz w:val="20"/>
                <w:szCs w:val="20"/>
              </w:rPr>
              <w:t>О.В.,Степанова</w:t>
            </w:r>
            <w:proofErr w:type="spellEnd"/>
            <w:r>
              <w:rPr>
                <w:rFonts w:ascii="Arial" w:hAnsi="Arial" w:cs="Arial"/>
                <w:sz w:val="20"/>
                <w:szCs w:val="20"/>
              </w:rPr>
              <w:t xml:space="preserve"> И.А. и Мартынюк Елизавета; </w:t>
            </w:r>
            <w:proofErr w:type="spellStart"/>
            <w:r>
              <w:rPr>
                <w:rFonts w:ascii="Arial" w:hAnsi="Arial" w:cs="Arial"/>
                <w:sz w:val="20"/>
                <w:szCs w:val="20"/>
              </w:rPr>
              <w:t>Ковачевич</w:t>
            </w:r>
            <w:proofErr w:type="spellEnd"/>
            <w:r>
              <w:rPr>
                <w:rFonts w:ascii="Arial" w:hAnsi="Arial" w:cs="Arial"/>
                <w:sz w:val="20"/>
                <w:szCs w:val="20"/>
              </w:rPr>
              <w:t xml:space="preserve"> С.Г. и </w:t>
            </w:r>
            <w:proofErr w:type="spellStart"/>
            <w:r>
              <w:rPr>
                <w:rFonts w:ascii="Arial" w:hAnsi="Arial" w:cs="Arial"/>
                <w:sz w:val="20"/>
                <w:szCs w:val="20"/>
              </w:rPr>
              <w:t>Стряпунина</w:t>
            </w:r>
            <w:proofErr w:type="spellEnd"/>
            <w:r>
              <w:rPr>
                <w:rFonts w:ascii="Arial" w:hAnsi="Arial" w:cs="Arial"/>
                <w:sz w:val="20"/>
                <w:szCs w:val="20"/>
              </w:rPr>
              <w:t xml:space="preserve"> Александра; </w:t>
            </w:r>
            <w:proofErr w:type="spellStart"/>
            <w:r>
              <w:rPr>
                <w:rFonts w:ascii="Arial" w:hAnsi="Arial" w:cs="Arial"/>
                <w:sz w:val="20"/>
                <w:szCs w:val="20"/>
              </w:rPr>
              <w:t>Моторина</w:t>
            </w:r>
            <w:proofErr w:type="spellEnd"/>
            <w:r>
              <w:rPr>
                <w:rFonts w:ascii="Arial" w:hAnsi="Arial" w:cs="Arial"/>
                <w:sz w:val="20"/>
                <w:szCs w:val="20"/>
              </w:rPr>
              <w:t xml:space="preserve"> О.В. и </w:t>
            </w:r>
            <w:proofErr w:type="spellStart"/>
            <w:r>
              <w:rPr>
                <w:rFonts w:ascii="Arial" w:hAnsi="Arial" w:cs="Arial"/>
                <w:sz w:val="20"/>
                <w:szCs w:val="20"/>
              </w:rPr>
              <w:t>Батина</w:t>
            </w:r>
            <w:proofErr w:type="spellEnd"/>
            <w:r>
              <w:rPr>
                <w:rFonts w:ascii="Arial" w:hAnsi="Arial" w:cs="Arial"/>
                <w:sz w:val="20"/>
                <w:szCs w:val="20"/>
              </w:rPr>
              <w:t xml:space="preserve"> Устинья</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V фестиваль детских открытий "Цветик-</w:t>
            </w:r>
            <w:proofErr w:type="spellStart"/>
            <w:r>
              <w:rPr>
                <w:rFonts w:ascii="Arial" w:hAnsi="Arial" w:cs="Arial"/>
                <w:sz w:val="20"/>
                <w:szCs w:val="20"/>
              </w:rPr>
              <w:t>семицветик</w:t>
            </w:r>
            <w:proofErr w:type="spellEnd"/>
            <w:r>
              <w:rPr>
                <w:rFonts w:ascii="Arial" w:hAnsi="Arial" w:cs="Arial"/>
                <w:sz w:val="20"/>
                <w:szCs w:val="20"/>
              </w:rPr>
              <w:t xml:space="preserve">" воспитанников ДОУ </w:t>
            </w:r>
            <w:proofErr w:type="spellStart"/>
            <w:r>
              <w:rPr>
                <w:rFonts w:ascii="Arial" w:hAnsi="Arial" w:cs="Arial"/>
                <w:sz w:val="20"/>
                <w:szCs w:val="20"/>
              </w:rPr>
              <w:t>г.Перми</w:t>
            </w:r>
            <w:proofErr w:type="spellEnd"/>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район</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Ковачевич</w:t>
            </w:r>
            <w:proofErr w:type="spellEnd"/>
            <w:r>
              <w:rPr>
                <w:rFonts w:ascii="Arial" w:hAnsi="Arial" w:cs="Arial"/>
                <w:sz w:val="20"/>
                <w:szCs w:val="20"/>
              </w:rPr>
              <w:t xml:space="preserve"> С.Г., </w:t>
            </w:r>
            <w:proofErr w:type="spellStart"/>
            <w:r>
              <w:rPr>
                <w:rFonts w:ascii="Arial" w:hAnsi="Arial" w:cs="Arial"/>
                <w:sz w:val="20"/>
                <w:szCs w:val="20"/>
              </w:rPr>
              <w:t>Билинская</w:t>
            </w:r>
            <w:proofErr w:type="spellEnd"/>
            <w:r>
              <w:rPr>
                <w:rFonts w:ascii="Arial" w:hAnsi="Arial" w:cs="Arial"/>
                <w:sz w:val="20"/>
                <w:szCs w:val="20"/>
              </w:rPr>
              <w:t xml:space="preserve"> В.И., Софьина И.А., </w:t>
            </w:r>
            <w:proofErr w:type="spellStart"/>
            <w:r>
              <w:rPr>
                <w:rFonts w:ascii="Arial" w:hAnsi="Arial" w:cs="Arial"/>
                <w:sz w:val="20"/>
                <w:szCs w:val="20"/>
              </w:rPr>
              <w:t>Моторина</w:t>
            </w:r>
            <w:proofErr w:type="spellEnd"/>
            <w:r>
              <w:rPr>
                <w:rFonts w:ascii="Arial" w:hAnsi="Arial" w:cs="Arial"/>
                <w:sz w:val="20"/>
                <w:szCs w:val="20"/>
              </w:rPr>
              <w:t xml:space="preserve"> О.В., Путилова Тея, Федосенко Олеся, Бичурина София, </w:t>
            </w:r>
            <w:proofErr w:type="spellStart"/>
            <w:r>
              <w:rPr>
                <w:rFonts w:ascii="Arial" w:hAnsi="Arial" w:cs="Arial"/>
                <w:sz w:val="20"/>
                <w:szCs w:val="20"/>
              </w:rPr>
              <w:t>Батина</w:t>
            </w:r>
            <w:proofErr w:type="spellEnd"/>
            <w:r>
              <w:rPr>
                <w:rFonts w:ascii="Arial" w:hAnsi="Arial" w:cs="Arial"/>
                <w:sz w:val="20"/>
                <w:szCs w:val="20"/>
              </w:rPr>
              <w:t xml:space="preserve"> Устинья</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1 место, 3 место</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Грамота за 1 место, Грамота за 1 место, Грамота за 3 место, Грамота за 3 место</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Краевой конкурс </w:t>
            </w:r>
            <w:proofErr w:type="spellStart"/>
            <w:r>
              <w:rPr>
                <w:rFonts w:ascii="Arial" w:hAnsi="Arial" w:cs="Arial"/>
                <w:sz w:val="20"/>
                <w:szCs w:val="20"/>
              </w:rPr>
              <w:t>буктрейлеров</w:t>
            </w:r>
            <w:proofErr w:type="spellEnd"/>
            <w:r>
              <w:rPr>
                <w:rFonts w:ascii="Arial" w:hAnsi="Arial" w:cs="Arial"/>
                <w:sz w:val="20"/>
                <w:szCs w:val="20"/>
              </w:rPr>
              <w:t xml:space="preserve"> "Читайте сказки"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край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Власова Н.П., Андреева Н.Д., </w:t>
            </w:r>
            <w:proofErr w:type="spellStart"/>
            <w:r>
              <w:rPr>
                <w:rFonts w:ascii="Arial" w:hAnsi="Arial" w:cs="Arial"/>
                <w:sz w:val="20"/>
                <w:szCs w:val="20"/>
              </w:rPr>
              <w:t>Ковачевич</w:t>
            </w:r>
            <w:proofErr w:type="spellEnd"/>
            <w:r>
              <w:rPr>
                <w:rFonts w:ascii="Arial" w:hAnsi="Arial" w:cs="Arial"/>
                <w:sz w:val="20"/>
                <w:szCs w:val="20"/>
              </w:rPr>
              <w:t xml:space="preserve"> С.Г.. Никитина Т.Ю.</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1 место</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Диплом за 1 место, Сертификаты </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lastRenderedPageBreak/>
              <w:t>Городской конкурс "Юный журналист"</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Адреева</w:t>
            </w:r>
            <w:proofErr w:type="spellEnd"/>
            <w:r>
              <w:rPr>
                <w:rFonts w:ascii="Arial" w:hAnsi="Arial" w:cs="Arial"/>
                <w:sz w:val="20"/>
                <w:szCs w:val="20"/>
              </w:rPr>
              <w:t xml:space="preserve"> Н.Д., Кожина Анастасия, старшая группа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Районная выставка-конкурс "Галерея профессий"</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район</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Софьина И.А., </w:t>
            </w:r>
            <w:proofErr w:type="spellStart"/>
            <w:r>
              <w:rPr>
                <w:rFonts w:ascii="Arial" w:hAnsi="Arial" w:cs="Arial"/>
                <w:sz w:val="20"/>
                <w:szCs w:val="20"/>
              </w:rPr>
              <w:t>Ковачевич</w:t>
            </w:r>
            <w:proofErr w:type="spellEnd"/>
            <w:r>
              <w:rPr>
                <w:rFonts w:ascii="Arial" w:hAnsi="Arial" w:cs="Arial"/>
                <w:sz w:val="20"/>
                <w:szCs w:val="20"/>
              </w:rPr>
              <w:t xml:space="preserve"> </w:t>
            </w:r>
            <w:proofErr w:type="gramStart"/>
            <w:r>
              <w:rPr>
                <w:rFonts w:ascii="Arial" w:hAnsi="Arial" w:cs="Arial"/>
                <w:sz w:val="20"/>
                <w:szCs w:val="20"/>
              </w:rPr>
              <w:t>С,Г.</w:t>
            </w:r>
            <w:proofErr w:type="gramEnd"/>
            <w:r>
              <w:rPr>
                <w:rFonts w:ascii="Arial" w:hAnsi="Arial" w:cs="Arial"/>
                <w:sz w:val="20"/>
                <w:szCs w:val="20"/>
              </w:rPr>
              <w:t>, Никитина Т.Ю.</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2 место</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Диплом</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Онлайн-конкурс для воспитанников ДОУ "</w:t>
            </w:r>
            <w:proofErr w:type="spellStart"/>
            <w:r>
              <w:rPr>
                <w:rFonts w:ascii="Arial" w:hAnsi="Arial" w:cs="Arial"/>
                <w:sz w:val="20"/>
                <w:szCs w:val="20"/>
              </w:rPr>
              <w:t>НЕОбычные</w:t>
            </w:r>
            <w:proofErr w:type="spellEnd"/>
            <w:r>
              <w:rPr>
                <w:rFonts w:ascii="Arial" w:hAnsi="Arial" w:cs="Arial"/>
                <w:sz w:val="20"/>
                <w:szCs w:val="20"/>
              </w:rPr>
              <w:t xml:space="preserve"> эксперименты!"</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район</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Янкович Л.И., Софьина И.А., Стрельников Богдан, старшая группа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Городской конкурс "Финансовая Сказка"</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Гаврилова </w:t>
            </w:r>
            <w:proofErr w:type="spellStart"/>
            <w:r>
              <w:rPr>
                <w:rFonts w:ascii="Arial" w:hAnsi="Arial" w:cs="Arial"/>
                <w:sz w:val="20"/>
                <w:szCs w:val="20"/>
              </w:rPr>
              <w:t>М.Ф.,Тетерина</w:t>
            </w:r>
            <w:proofErr w:type="spellEnd"/>
            <w:r>
              <w:rPr>
                <w:rFonts w:ascii="Arial" w:hAnsi="Arial" w:cs="Arial"/>
                <w:sz w:val="20"/>
                <w:szCs w:val="20"/>
              </w:rPr>
              <w:t xml:space="preserve"> И.И.,</w:t>
            </w:r>
            <w:proofErr w:type="spellStart"/>
            <w:r>
              <w:rPr>
                <w:rFonts w:ascii="Arial" w:hAnsi="Arial" w:cs="Arial"/>
                <w:sz w:val="20"/>
                <w:szCs w:val="20"/>
              </w:rPr>
              <w:t>Ковачевич</w:t>
            </w:r>
            <w:proofErr w:type="spellEnd"/>
            <w:r>
              <w:rPr>
                <w:rFonts w:ascii="Arial" w:hAnsi="Arial" w:cs="Arial"/>
                <w:sz w:val="20"/>
                <w:szCs w:val="20"/>
              </w:rPr>
              <w:t xml:space="preserve"> </w:t>
            </w:r>
            <w:proofErr w:type="spellStart"/>
            <w:r>
              <w:rPr>
                <w:rFonts w:ascii="Arial" w:hAnsi="Arial" w:cs="Arial"/>
                <w:sz w:val="20"/>
                <w:szCs w:val="20"/>
              </w:rPr>
              <w:t>С.Г.,Софьина</w:t>
            </w:r>
            <w:proofErr w:type="spellEnd"/>
            <w:r>
              <w:rPr>
                <w:rFonts w:ascii="Arial" w:hAnsi="Arial" w:cs="Arial"/>
                <w:sz w:val="20"/>
                <w:szCs w:val="20"/>
              </w:rPr>
              <w:t xml:space="preserve"> И.А., </w:t>
            </w:r>
            <w:proofErr w:type="spellStart"/>
            <w:r>
              <w:rPr>
                <w:rFonts w:ascii="Arial" w:hAnsi="Arial" w:cs="Arial"/>
                <w:sz w:val="20"/>
                <w:szCs w:val="20"/>
              </w:rPr>
              <w:t>Моторина</w:t>
            </w:r>
            <w:proofErr w:type="spellEnd"/>
            <w:r>
              <w:rPr>
                <w:rFonts w:ascii="Arial" w:hAnsi="Arial" w:cs="Arial"/>
                <w:sz w:val="20"/>
                <w:szCs w:val="20"/>
              </w:rPr>
              <w:t xml:space="preserve"> О.В.</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Межрегиональный конкурс "</w:t>
            </w:r>
            <w:proofErr w:type="spellStart"/>
            <w:r>
              <w:rPr>
                <w:rFonts w:ascii="Arial" w:hAnsi="Arial" w:cs="Arial"/>
                <w:sz w:val="20"/>
                <w:szCs w:val="20"/>
              </w:rPr>
              <w:t>Кроха.ру</w:t>
            </w:r>
            <w:proofErr w:type="spellEnd"/>
            <w:r>
              <w:rPr>
                <w:rFonts w:ascii="Arial" w:hAnsi="Arial" w:cs="Arial"/>
                <w:sz w:val="20"/>
                <w:szCs w:val="20"/>
              </w:rPr>
              <w:t>"</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Край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Моторина</w:t>
            </w:r>
            <w:proofErr w:type="spellEnd"/>
            <w:r>
              <w:rPr>
                <w:rFonts w:ascii="Arial" w:hAnsi="Arial" w:cs="Arial"/>
                <w:sz w:val="20"/>
                <w:szCs w:val="20"/>
              </w:rPr>
              <w:t xml:space="preserve"> О.В., Матвеева С.Г.</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2 место</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диплом</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Краевой конкурс "Территория маленьких чудес"</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Край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Оломпиева</w:t>
            </w:r>
            <w:proofErr w:type="spellEnd"/>
            <w:r>
              <w:rPr>
                <w:rFonts w:ascii="Arial" w:hAnsi="Arial" w:cs="Arial"/>
                <w:sz w:val="20"/>
                <w:szCs w:val="20"/>
              </w:rPr>
              <w:t xml:space="preserve"> Т.Н., Ковальчук </w:t>
            </w:r>
            <w:proofErr w:type="spellStart"/>
            <w:r>
              <w:rPr>
                <w:rFonts w:ascii="Arial" w:hAnsi="Arial" w:cs="Arial"/>
                <w:sz w:val="20"/>
                <w:szCs w:val="20"/>
              </w:rPr>
              <w:t>С.Ю.,Матвеева</w:t>
            </w:r>
            <w:proofErr w:type="spellEnd"/>
            <w:r>
              <w:rPr>
                <w:rFonts w:ascii="Arial" w:hAnsi="Arial" w:cs="Arial"/>
                <w:sz w:val="20"/>
                <w:szCs w:val="20"/>
              </w:rPr>
              <w:t xml:space="preserve"> С.Г.,</w:t>
            </w:r>
            <w:proofErr w:type="spellStart"/>
            <w:r>
              <w:rPr>
                <w:rFonts w:ascii="Arial" w:hAnsi="Arial" w:cs="Arial"/>
                <w:sz w:val="20"/>
                <w:szCs w:val="20"/>
              </w:rPr>
              <w:t>Бачева</w:t>
            </w:r>
            <w:proofErr w:type="spellEnd"/>
            <w:r>
              <w:rPr>
                <w:rFonts w:ascii="Arial" w:hAnsi="Arial" w:cs="Arial"/>
                <w:sz w:val="20"/>
                <w:szCs w:val="20"/>
              </w:rPr>
              <w:t xml:space="preserve"> </w:t>
            </w:r>
            <w:proofErr w:type="spellStart"/>
            <w:r>
              <w:rPr>
                <w:rFonts w:ascii="Arial" w:hAnsi="Arial" w:cs="Arial"/>
                <w:sz w:val="20"/>
                <w:szCs w:val="20"/>
              </w:rPr>
              <w:t>О.В.,Степанова</w:t>
            </w:r>
            <w:proofErr w:type="spellEnd"/>
            <w:r>
              <w:rPr>
                <w:rFonts w:ascii="Arial" w:hAnsi="Arial" w:cs="Arial"/>
                <w:sz w:val="20"/>
                <w:szCs w:val="20"/>
              </w:rPr>
              <w:t xml:space="preserve"> И.А.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"Зимний сезон"</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Край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Власова Н.П.</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2 место</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диплом</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Межрегиональный конкурс "</w:t>
            </w:r>
            <w:proofErr w:type="spellStart"/>
            <w:r>
              <w:rPr>
                <w:rFonts w:ascii="Arial" w:hAnsi="Arial" w:cs="Arial"/>
                <w:sz w:val="20"/>
                <w:szCs w:val="20"/>
              </w:rPr>
              <w:t>Лэпбук</w:t>
            </w:r>
            <w:proofErr w:type="spellEnd"/>
            <w:r>
              <w:rPr>
                <w:rFonts w:ascii="Arial" w:hAnsi="Arial" w:cs="Arial"/>
                <w:sz w:val="20"/>
                <w:szCs w:val="20"/>
              </w:rPr>
              <w:t xml:space="preserve"> как средство развития детей дошкольного возраста" </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Край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Оломпиева</w:t>
            </w:r>
            <w:proofErr w:type="spellEnd"/>
            <w:r>
              <w:rPr>
                <w:rFonts w:ascii="Arial" w:hAnsi="Arial" w:cs="Arial"/>
                <w:sz w:val="20"/>
                <w:szCs w:val="20"/>
              </w:rPr>
              <w:t xml:space="preserve"> Т.Н., Ковальчук </w:t>
            </w:r>
            <w:proofErr w:type="spellStart"/>
            <w:r>
              <w:rPr>
                <w:rFonts w:ascii="Arial" w:hAnsi="Arial" w:cs="Arial"/>
                <w:sz w:val="20"/>
                <w:szCs w:val="20"/>
              </w:rPr>
              <w:t>С.Ю.,Матвеева</w:t>
            </w:r>
            <w:proofErr w:type="spellEnd"/>
            <w:r>
              <w:rPr>
                <w:rFonts w:ascii="Arial" w:hAnsi="Arial" w:cs="Arial"/>
                <w:sz w:val="20"/>
                <w:szCs w:val="20"/>
              </w:rPr>
              <w:t xml:space="preserve"> С.Г.,</w:t>
            </w:r>
            <w:proofErr w:type="spellStart"/>
            <w:r>
              <w:rPr>
                <w:rFonts w:ascii="Arial" w:hAnsi="Arial" w:cs="Arial"/>
                <w:sz w:val="20"/>
                <w:szCs w:val="20"/>
              </w:rPr>
              <w:t>Моторина</w:t>
            </w:r>
            <w:proofErr w:type="spellEnd"/>
            <w:r>
              <w:rPr>
                <w:rFonts w:ascii="Arial" w:hAnsi="Arial" w:cs="Arial"/>
                <w:sz w:val="20"/>
                <w:szCs w:val="20"/>
              </w:rPr>
              <w:t xml:space="preserve"> О.В., </w:t>
            </w:r>
            <w:proofErr w:type="spellStart"/>
            <w:r>
              <w:rPr>
                <w:rFonts w:ascii="Arial" w:hAnsi="Arial" w:cs="Arial"/>
                <w:sz w:val="20"/>
                <w:szCs w:val="20"/>
              </w:rPr>
              <w:t>Гетежаева</w:t>
            </w:r>
            <w:proofErr w:type="spellEnd"/>
            <w:r>
              <w:rPr>
                <w:rFonts w:ascii="Arial" w:hAnsi="Arial" w:cs="Arial"/>
                <w:sz w:val="20"/>
                <w:szCs w:val="20"/>
              </w:rPr>
              <w:t xml:space="preserve"> А.В.</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3 место, 2 место, за особые успехи</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диплом</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Интеллектуальная игра "Правила дорожные детям знать положение"</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район</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Медведева Л.А.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3 место</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диплом, благодарность</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Межрегиональный конкурс Педагогических очерков</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край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Смелова Г.В., </w:t>
            </w:r>
            <w:proofErr w:type="spellStart"/>
            <w:r>
              <w:rPr>
                <w:rFonts w:ascii="Arial" w:hAnsi="Arial" w:cs="Arial"/>
                <w:sz w:val="20"/>
                <w:szCs w:val="20"/>
              </w:rPr>
              <w:t>Гетежаева</w:t>
            </w:r>
            <w:proofErr w:type="spellEnd"/>
            <w:r>
              <w:rPr>
                <w:rFonts w:ascii="Arial" w:hAnsi="Arial" w:cs="Arial"/>
                <w:sz w:val="20"/>
                <w:szCs w:val="20"/>
              </w:rPr>
              <w:t xml:space="preserve"> А.В., Софьина И.А.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1 место, 3 место, сертификат</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диплом</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Конкурс чтецов и театральных постановок для детей с ОВЗ "</w:t>
            </w:r>
            <w:proofErr w:type="spellStart"/>
            <w:r>
              <w:rPr>
                <w:rFonts w:ascii="Arial" w:hAnsi="Arial" w:cs="Arial"/>
                <w:sz w:val="20"/>
                <w:szCs w:val="20"/>
              </w:rPr>
              <w:t>Речецветик</w:t>
            </w:r>
            <w:proofErr w:type="spellEnd"/>
            <w:r>
              <w:rPr>
                <w:rFonts w:ascii="Arial" w:hAnsi="Arial" w:cs="Arial"/>
                <w:sz w:val="20"/>
                <w:szCs w:val="20"/>
              </w:rPr>
              <w:t>"</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Район</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Куликова О.А., Сергеева </w:t>
            </w:r>
            <w:proofErr w:type="spellStart"/>
            <w:r>
              <w:rPr>
                <w:rFonts w:ascii="Arial" w:hAnsi="Arial" w:cs="Arial"/>
                <w:sz w:val="20"/>
                <w:szCs w:val="20"/>
              </w:rPr>
              <w:t>Е.В.,Исаева</w:t>
            </w:r>
            <w:proofErr w:type="spellEnd"/>
            <w:r>
              <w:rPr>
                <w:rFonts w:ascii="Arial" w:hAnsi="Arial" w:cs="Arial"/>
                <w:sz w:val="20"/>
                <w:szCs w:val="20"/>
              </w:rPr>
              <w:t xml:space="preserve"> А.И. дети: Буров Максим, Мартынюк Елизавета, </w:t>
            </w:r>
            <w:proofErr w:type="spellStart"/>
            <w:r>
              <w:rPr>
                <w:rFonts w:ascii="Arial" w:hAnsi="Arial" w:cs="Arial"/>
                <w:sz w:val="20"/>
                <w:szCs w:val="20"/>
              </w:rPr>
              <w:t>Ахунов</w:t>
            </w:r>
            <w:proofErr w:type="spellEnd"/>
            <w:r>
              <w:rPr>
                <w:rFonts w:ascii="Arial" w:hAnsi="Arial" w:cs="Arial"/>
                <w:sz w:val="20"/>
                <w:szCs w:val="20"/>
              </w:rPr>
              <w:t xml:space="preserve"> Михаил</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1 место, 2 место, 3 место</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диплом</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Конкурс для детей дошкольного возраста "3-х мерное волшебство. Новогодняя игрушка"</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Моторина</w:t>
            </w:r>
            <w:proofErr w:type="spellEnd"/>
            <w:r>
              <w:rPr>
                <w:rFonts w:ascii="Arial" w:hAnsi="Arial" w:cs="Arial"/>
                <w:sz w:val="20"/>
                <w:szCs w:val="20"/>
              </w:rPr>
              <w:t xml:space="preserve"> О.В. (</w:t>
            </w:r>
            <w:proofErr w:type="spellStart"/>
            <w:r>
              <w:rPr>
                <w:rFonts w:ascii="Arial" w:hAnsi="Arial" w:cs="Arial"/>
                <w:sz w:val="20"/>
                <w:szCs w:val="20"/>
              </w:rPr>
              <w:t>Смачнева</w:t>
            </w:r>
            <w:proofErr w:type="spellEnd"/>
            <w:r>
              <w:rPr>
                <w:rFonts w:ascii="Arial" w:hAnsi="Arial" w:cs="Arial"/>
                <w:sz w:val="20"/>
                <w:szCs w:val="20"/>
              </w:rPr>
              <w:t xml:space="preserve"> Анна), Суетина Л.А.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Конкурс видеороликов к 85 -</w:t>
            </w:r>
            <w:r>
              <w:rPr>
                <w:rFonts w:ascii="Arial" w:hAnsi="Arial" w:cs="Arial"/>
                <w:sz w:val="20"/>
                <w:szCs w:val="20"/>
              </w:rPr>
              <w:lastRenderedPageBreak/>
              <w:t>летию Свердловского района</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lastRenderedPageBreak/>
              <w:t>Район</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DF02BE">
            <w:pPr>
              <w:rPr>
                <w:rFonts w:ascii="Arial" w:hAnsi="Arial" w:cs="Arial"/>
                <w:color w:val="1155CC"/>
                <w:sz w:val="20"/>
                <w:szCs w:val="20"/>
                <w:u w:val="single"/>
              </w:rPr>
            </w:pPr>
            <w:hyperlink r:id="rId7" w:tgtFrame="_blank" w:history="1">
              <w:r w:rsidR="00062B14">
                <w:rPr>
                  <w:rStyle w:val="aa"/>
                  <w:rFonts w:ascii="Arial" w:hAnsi="Arial" w:cs="Arial"/>
                  <w:sz w:val="20"/>
                  <w:szCs w:val="20"/>
                </w:rPr>
                <w:t>https://drive.google.com/file/d/1tNRvpFsDvGW67QAUq</w:t>
              </w:r>
              <w:r w:rsidR="00062B14">
                <w:rPr>
                  <w:rStyle w:val="aa"/>
                  <w:rFonts w:ascii="Arial" w:hAnsi="Arial" w:cs="Arial"/>
                  <w:sz w:val="20"/>
                  <w:szCs w:val="20"/>
                </w:rPr>
                <w:lastRenderedPageBreak/>
                <w:t>bvuAwbHSEeK1T98/view?usp=sharing</w:t>
              </w:r>
            </w:hyperlink>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lastRenderedPageBreak/>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сертификаты</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lastRenderedPageBreak/>
              <w:t>Квест</w:t>
            </w:r>
            <w:proofErr w:type="spellEnd"/>
            <w:r>
              <w:rPr>
                <w:rFonts w:ascii="Arial" w:hAnsi="Arial" w:cs="Arial"/>
                <w:sz w:val="20"/>
                <w:szCs w:val="20"/>
              </w:rPr>
              <w:t>-игра "В поисках денежки"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Опарина О.А.дети группы № 4</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Конкурс познавательных маршрутов Пермского края "Куда спешат муравьи"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край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Власова Ю.П., Крапивина Е.А.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Танцевальный конкурс "Дети на паркете"</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Медведева Л.А. дети группы № 25</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сертификат </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Хоровой конкурс "Битва хоров"</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Район</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Суетина Л.А., </w:t>
            </w:r>
            <w:proofErr w:type="spellStart"/>
            <w:r>
              <w:rPr>
                <w:rFonts w:ascii="Arial" w:hAnsi="Arial" w:cs="Arial"/>
                <w:sz w:val="20"/>
                <w:szCs w:val="20"/>
              </w:rPr>
              <w:t>Бурылова</w:t>
            </w:r>
            <w:proofErr w:type="spellEnd"/>
            <w:r>
              <w:rPr>
                <w:rFonts w:ascii="Arial" w:hAnsi="Arial" w:cs="Arial"/>
                <w:sz w:val="20"/>
                <w:szCs w:val="20"/>
              </w:rPr>
              <w:t xml:space="preserve"> И.А., Опарина О.А., Власова Н.П., </w:t>
            </w:r>
            <w:proofErr w:type="spellStart"/>
            <w:r>
              <w:rPr>
                <w:rFonts w:ascii="Arial" w:hAnsi="Arial" w:cs="Arial"/>
                <w:sz w:val="20"/>
                <w:szCs w:val="20"/>
              </w:rPr>
              <w:t>Жаркова</w:t>
            </w:r>
            <w:proofErr w:type="spellEnd"/>
            <w:r>
              <w:rPr>
                <w:rFonts w:ascii="Arial" w:hAnsi="Arial" w:cs="Arial"/>
                <w:sz w:val="20"/>
                <w:szCs w:val="20"/>
              </w:rPr>
              <w:t xml:space="preserve"> М.С., Попова О.В., </w:t>
            </w:r>
            <w:proofErr w:type="spellStart"/>
            <w:r>
              <w:rPr>
                <w:rFonts w:ascii="Arial" w:hAnsi="Arial" w:cs="Arial"/>
                <w:sz w:val="20"/>
                <w:szCs w:val="20"/>
              </w:rPr>
              <w:t>Маракова</w:t>
            </w:r>
            <w:proofErr w:type="spellEnd"/>
            <w:r>
              <w:rPr>
                <w:rFonts w:ascii="Arial" w:hAnsi="Arial" w:cs="Arial"/>
                <w:sz w:val="20"/>
                <w:szCs w:val="20"/>
              </w:rPr>
              <w:t xml:space="preserve"> Т.В., </w:t>
            </w:r>
            <w:proofErr w:type="spellStart"/>
            <w:r>
              <w:rPr>
                <w:rFonts w:ascii="Arial" w:hAnsi="Arial" w:cs="Arial"/>
                <w:sz w:val="20"/>
                <w:szCs w:val="20"/>
              </w:rPr>
              <w:t>Сандракова</w:t>
            </w:r>
            <w:proofErr w:type="spellEnd"/>
            <w:r>
              <w:rPr>
                <w:rFonts w:ascii="Arial" w:hAnsi="Arial" w:cs="Arial"/>
                <w:sz w:val="20"/>
                <w:szCs w:val="20"/>
              </w:rPr>
              <w:t xml:space="preserve"> С.Р., дети корпуса № 2</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3 место</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диплом</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Конкурс видеороликов "Лига Мастеров"</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Янкович Л.И. (Федосенко Олеся), Ефимова М.Г. (</w:t>
            </w:r>
            <w:proofErr w:type="spellStart"/>
            <w:r>
              <w:rPr>
                <w:rFonts w:ascii="Arial" w:hAnsi="Arial" w:cs="Arial"/>
                <w:sz w:val="20"/>
                <w:szCs w:val="20"/>
              </w:rPr>
              <w:t>Васёва</w:t>
            </w:r>
            <w:proofErr w:type="spellEnd"/>
            <w:r>
              <w:rPr>
                <w:rFonts w:ascii="Arial" w:hAnsi="Arial" w:cs="Arial"/>
                <w:sz w:val="20"/>
                <w:szCs w:val="20"/>
              </w:rPr>
              <w:t xml:space="preserve"> Виктория), Софьина И.А.(Кожина Анастасия), </w:t>
            </w:r>
            <w:proofErr w:type="spellStart"/>
            <w:r>
              <w:rPr>
                <w:rFonts w:ascii="Arial" w:hAnsi="Arial" w:cs="Arial"/>
                <w:sz w:val="20"/>
                <w:szCs w:val="20"/>
              </w:rPr>
              <w:t>Ковачевич</w:t>
            </w:r>
            <w:proofErr w:type="spellEnd"/>
            <w:r>
              <w:rPr>
                <w:rFonts w:ascii="Arial" w:hAnsi="Arial" w:cs="Arial"/>
                <w:sz w:val="20"/>
                <w:szCs w:val="20"/>
              </w:rPr>
              <w:t xml:space="preserve"> С.Г.(Крюкова Маргарита), Медведева Л.А.(Казакова Ксения), Анкудинова Е.В. (Зверева Лидия) </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участие, 2 место</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Конкурс "Каждый робот имеет шанс"</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Край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Суетина Л.А., Матвеева С.Г. дети: Петров Владимир, </w:t>
            </w:r>
            <w:proofErr w:type="spellStart"/>
            <w:r>
              <w:rPr>
                <w:rFonts w:ascii="Arial" w:hAnsi="Arial" w:cs="Arial"/>
                <w:sz w:val="20"/>
                <w:szCs w:val="20"/>
              </w:rPr>
              <w:t>Буллер</w:t>
            </w:r>
            <w:proofErr w:type="spellEnd"/>
            <w:r>
              <w:rPr>
                <w:rFonts w:ascii="Arial" w:hAnsi="Arial" w:cs="Arial"/>
                <w:sz w:val="20"/>
                <w:szCs w:val="20"/>
              </w:rPr>
              <w:t xml:space="preserve"> Клим.</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диплом победителя "Юные экологи"</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диплом</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Городской конкурс методических разработок "Арт-мастерская"</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Ковальчук С.Ю., Старикова Н.А.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участник, 1 место</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сертификат, диплом</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Конкурс методических разработок "Игра как маленькая жизнь!"</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Край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Моторина</w:t>
            </w:r>
            <w:proofErr w:type="spellEnd"/>
            <w:r>
              <w:rPr>
                <w:rFonts w:ascii="Arial" w:hAnsi="Arial" w:cs="Arial"/>
                <w:sz w:val="20"/>
                <w:szCs w:val="20"/>
              </w:rPr>
              <w:t xml:space="preserve"> О.В.,</w:t>
            </w:r>
            <w:proofErr w:type="spellStart"/>
            <w:r>
              <w:rPr>
                <w:rFonts w:ascii="Arial" w:hAnsi="Arial" w:cs="Arial"/>
                <w:sz w:val="20"/>
                <w:szCs w:val="20"/>
              </w:rPr>
              <w:t>Зеленкина</w:t>
            </w:r>
            <w:proofErr w:type="spellEnd"/>
            <w:r>
              <w:rPr>
                <w:rFonts w:ascii="Arial" w:hAnsi="Arial" w:cs="Arial"/>
                <w:sz w:val="20"/>
                <w:szCs w:val="20"/>
              </w:rPr>
              <w:t xml:space="preserve"> Л.А.</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3 место</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диплом</w:t>
            </w: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Фестиваль "</w:t>
            </w:r>
            <w:proofErr w:type="spellStart"/>
            <w:r>
              <w:rPr>
                <w:rFonts w:ascii="Arial" w:hAnsi="Arial" w:cs="Arial"/>
                <w:sz w:val="20"/>
                <w:szCs w:val="20"/>
              </w:rPr>
              <w:t>РоботроникStart</w:t>
            </w:r>
            <w:proofErr w:type="spellEnd"/>
            <w:r>
              <w:rPr>
                <w:rFonts w:ascii="Arial" w:hAnsi="Arial" w:cs="Arial"/>
                <w:sz w:val="20"/>
                <w:szCs w:val="20"/>
              </w:rPr>
              <w:t>"</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Город</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Бурылова</w:t>
            </w:r>
            <w:proofErr w:type="spellEnd"/>
            <w:r>
              <w:rPr>
                <w:rFonts w:ascii="Arial" w:hAnsi="Arial" w:cs="Arial"/>
                <w:sz w:val="20"/>
                <w:szCs w:val="20"/>
              </w:rPr>
              <w:t xml:space="preserve"> И.В., </w:t>
            </w:r>
            <w:proofErr w:type="spellStart"/>
            <w:r>
              <w:rPr>
                <w:rFonts w:ascii="Arial" w:hAnsi="Arial" w:cs="Arial"/>
                <w:sz w:val="20"/>
                <w:szCs w:val="20"/>
              </w:rPr>
              <w:t>Ташкинова</w:t>
            </w:r>
            <w:proofErr w:type="spellEnd"/>
            <w:r>
              <w:rPr>
                <w:rFonts w:ascii="Arial" w:hAnsi="Arial" w:cs="Arial"/>
                <w:sz w:val="20"/>
                <w:szCs w:val="20"/>
              </w:rPr>
              <w:t xml:space="preserve"> Т.В., Баранова Л.В., Софьина И.А., </w:t>
            </w:r>
            <w:proofErr w:type="spellStart"/>
            <w:r>
              <w:rPr>
                <w:rFonts w:ascii="Arial" w:hAnsi="Arial" w:cs="Arial"/>
                <w:sz w:val="20"/>
                <w:szCs w:val="20"/>
              </w:rPr>
              <w:t>Голубкова</w:t>
            </w:r>
            <w:proofErr w:type="spellEnd"/>
            <w:r>
              <w:rPr>
                <w:rFonts w:ascii="Arial" w:hAnsi="Arial" w:cs="Arial"/>
                <w:sz w:val="20"/>
                <w:szCs w:val="20"/>
              </w:rPr>
              <w:t xml:space="preserve"> И.И., Медведева Л.А., Матвеева С.Г.</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1 место</w:t>
            </w: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
        </w:tc>
      </w:tr>
      <w:tr w:rsidR="00062B14" w:rsidTr="00062B14">
        <w:trPr>
          <w:trHeight w:val="252"/>
        </w:trPr>
        <w:tc>
          <w:tcPr>
            <w:tcW w:w="21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 xml:space="preserve">Ярмарка-выставка дошкольного образования </w:t>
            </w:r>
            <w:r>
              <w:rPr>
                <w:rFonts w:ascii="Arial" w:hAnsi="Arial" w:cs="Arial"/>
                <w:sz w:val="20"/>
                <w:szCs w:val="20"/>
              </w:rPr>
              <w:lastRenderedPageBreak/>
              <w:t>"Перекрёсток педагогических инноваций"</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lastRenderedPageBreak/>
              <w:t>Край</w:t>
            </w:r>
          </w:p>
        </w:tc>
        <w:tc>
          <w:tcPr>
            <w:tcW w:w="255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roofErr w:type="spellStart"/>
            <w:r>
              <w:rPr>
                <w:rFonts w:ascii="Arial" w:hAnsi="Arial" w:cs="Arial"/>
                <w:sz w:val="20"/>
                <w:szCs w:val="20"/>
              </w:rPr>
              <w:t>Златина</w:t>
            </w:r>
            <w:proofErr w:type="spellEnd"/>
            <w:r>
              <w:rPr>
                <w:rFonts w:ascii="Arial" w:hAnsi="Arial" w:cs="Arial"/>
                <w:sz w:val="20"/>
                <w:szCs w:val="20"/>
              </w:rPr>
              <w:t xml:space="preserve"> Т.В.</w:t>
            </w:r>
          </w:p>
        </w:tc>
        <w:tc>
          <w:tcPr>
            <w:tcW w:w="127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p>
        </w:tc>
        <w:tc>
          <w:tcPr>
            <w:tcW w:w="226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62B14" w:rsidRDefault="00062B14">
            <w:pPr>
              <w:rPr>
                <w:rFonts w:ascii="Arial" w:hAnsi="Arial" w:cs="Arial"/>
                <w:sz w:val="20"/>
                <w:szCs w:val="20"/>
              </w:rPr>
            </w:pPr>
            <w:r>
              <w:rPr>
                <w:rFonts w:ascii="Arial" w:hAnsi="Arial" w:cs="Arial"/>
                <w:sz w:val="20"/>
                <w:szCs w:val="20"/>
              </w:rPr>
              <w:t>диплом</w:t>
            </w:r>
          </w:p>
        </w:tc>
      </w:tr>
    </w:tbl>
    <w:p w:rsidR="00FF09EE" w:rsidRPr="00A261B1" w:rsidRDefault="00FF09EE" w:rsidP="00FF09EE">
      <w:pPr>
        <w:jc w:val="center"/>
        <w:rPr>
          <w:rFonts w:ascii="Times New Roman" w:hAnsi="Times New Roman" w:cs="Times New Roman"/>
          <w:sz w:val="24"/>
          <w:szCs w:val="24"/>
        </w:rPr>
      </w:pPr>
    </w:p>
    <w:p w:rsidR="00FF09EE" w:rsidRPr="00E54521" w:rsidRDefault="00FF09EE" w:rsidP="00FF09EE">
      <w:pPr>
        <w:spacing w:after="3" w:line="248" w:lineRule="auto"/>
        <w:ind w:right="-427" w:firstLine="543"/>
        <w:jc w:val="both"/>
        <w:rPr>
          <w:color w:val="000000" w:themeColor="text1"/>
        </w:rPr>
      </w:pPr>
    </w:p>
    <w:p w:rsidR="00C177FE" w:rsidRPr="00E54521" w:rsidRDefault="003A360C" w:rsidP="00C177FE">
      <w:pPr>
        <w:spacing w:after="16" w:line="248" w:lineRule="auto"/>
        <w:ind w:left="553" w:right="55" w:hanging="10"/>
        <w:jc w:val="both"/>
        <w:rPr>
          <w:color w:val="000000" w:themeColor="text1"/>
        </w:rPr>
      </w:pPr>
      <w:r>
        <w:rPr>
          <w:rFonts w:ascii="Times New Roman" w:eastAsia="Times New Roman" w:hAnsi="Times New Roman" w:cs="Times New Roman"/>
          <w:color w:val="000000" w:themeColor="text1"/>
          <w:sz w:val="24"/>
        </w:rPr>
        <w:t>В 2020</w:t>
      </w:r>
      <w:r w:rsidR="00E54521">
        <w:rPr>
          <w:rFonts w:ascii="Times New Roman" w:eastAsia="Times New Roman" w:hAnsi="Times New Roman" w:cs="Times New Roman"/>
          <w:color w:val="000000" w:themeColor="text1"/>
          <w:sz w:val="24"/>
        </w:rPr>
        <w:t>-20</w:t>
      </w:r>
      <w:r>
        <w:rPr>
          <w:rFonts w:ascii="Times New Roman" w:eastAsia="Times New Roman" w:hAnsi="Times New Roman" w:cs="Times New Roman"/>
          <w:color w:val="000000" w:themeColor="text1"/>
          <w:sz w:val="24"/>
        </w:rPr>
        <w:t>21</w:t>
      </w:r>
      <w:r w:rsidR="00C177FE" w:rsidRPr="00E54521">
        <w:rPr>
          <w:rFonts w:ascii="Times New Roman" w:eastAsia="Times New Roman" w:hAnsi="Times New Roman" w:cs="Times New Roman"/>
          <w:color w:val="000000" w:themeColor="text1"/>
          <w:sz w:val="24"/>
        </w:rPr>
        <w:t xml:space="preserve"> учебном году были проведены традиционные мероприятия для педагогов: </w:t>
      </w:r>
    </w:p>
    <w:p w:rsidR="00C177FE" w:rsidRPr="00E54521" w:rsidRDefault="00C177FE" w:rsidP="00C177FE">
      <w:pPr>
        <w:numPr>
          <w:ilvl w:val="0"/>
          <w:numId w:val="14"/>
        </w:numPr>
        <w:spacing w:after="16" w:line="248" w:lineRule="auto"/>
        <w:ind w:right="55" w:hanging="360"/>
        <w:jc w:val="both"/>
        <w:rPr>
          <w:color w:val="000000" w:themeColor="text1"/>
        </w:rPr>
      </w:pPr>
      <w:r w:rsidRPr="00E54521">
        <w:rPr>
          <w:rFonts w:ascii="Times New Roman" w:eastAsia="Times New Roman" w:hAnsi="Times New Roman" w:cs="Times New Roman"/>
          <w:color w:val="000000" w:themeColor="text1"/>
          <w:sz w:val="24"/>
        </w:rPr>
        <w:t xml:space="preserve">«Готовность к новому учебному году» (принимали участие воспитатели всех групп) </w:t>
      </w:r>
    </w:p>
    <w:p w:rsidR="00E54521" w:rsidRPr="00E54521" w:rsidRDefault="00E54521" w:rsidP="00C177FE">
      <w:pPr>
        <w:numPr>
          <w:ilvl w:val="0"/>
          <w:numId w:val="14"/>
        </w:numPr>
        <w:spacing w:after="16" w:line="248" w:lineRule="auto"/>
        <w:ind w:right="55" w:hanging="360"/>
        <w:jc w:val="both"/>
        <w:rPr>
          <w:color w:val="000000" w:themeColor="text1"/>
        </w:rPr>
      </w:pPr>
      <w:r>
        <w:rPr>
          <w:rFonts w:ascii="Times New Roman" w:eastAsia="Times New Roman" w:hAnsi="Times New Roman" w:cs="Times New Roman"/>
          <w:color w:val="000000" w:themeColor="text1"/>
          <w:sz w:val="24"/>
        </w:rPr>
        <w:t>«Дизайн групп в Новому году»</w:t>
      </w:r>
    </w:p>
    <w:p w:rsidR="00E54521" w:rsidRPr="00E54521" w:rsidRDefault="00062B14" w:rsidP="00C177FE">
      <w:pPr>
        <w:numPr>
          <w:ilvl w:val="0"/>
          <w:numId w:val="14"/>
        </w:numPr>
        <w:spacing w:after="16" w:line="248" w:lineRule="auto"/>
        <w:ind w:right="55" w:hanging="360"/>
        <w:jc w:val="both"/>
        <w:rPr>
          <w:color w:val="000000" w:themeColor="text1"/>
        </w:rPr>
      </w:pPr>
      <w:r>
        <w:rPr>
          <w:rFonts w:ascii="Times New Roman" w:eastAsia="Times New Roman" w:hAnsi="Times New Roman" w:cs="Times New Roman"/>
          <w:color w:val="000000" w:themeColor="text1"/>
          <w:sz w:val="24"/>
        </w:rPr>
        <w:t>Фестиваль</w:t>
      </w:r>
      <w:r w:rsidR="00E54521">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Театральная Весна</w:t>
      </w:r>
      <w:r w:rsidR="00E54521">
        <w:rPr>
          <w:rFonts w:ascii="Times New Roman" w:eastAsia="Times New Roman" w:hAnsi="Times New Roman" w:cs="Times New Roman"/>
          <w:color w:val="000000" w:themeColor="text1"/>
          <w:sz w:val="24"/>
        </w:rPr>
        <w:t>» (участки групп)</w:t>
      </w:r>
    </w:p>
    <w:p w:rsidR="00C177FE" w:rsidRDefault="00E54521" w:rsidP="00E54521">
      <w:pPr>
        <w:numPr>
          <w:ilvl w:val="0"/>
          <w:numId w:val="14"/>
        </w:numPr>
        <w:spacing w:after="16" w:line="248" w:lineRule="auto"/>
        <w:ind w:right="55" w:hanging="360"/>
        <w:jc w:val="both"/>
        <w:rPr>
          <w:color w:val="000000" w:themeColor="text1"/>
        </w:rPr>
      </w:pPr>
      <w:r>
        <w:rPr>
          <w:rFonts w:ascii="Times New Roman" w:eastAsia="Times New Roman" w:hAnsi="Times New Roman" w:cs="Times New Roman"/>
          <w:color w:val="000000" w:themeColor="text1"/>
          <w:sz w:val="24"/>
        </w:rPr>
        <w:t xml:space="preserve">Проект </w:t>
      </w:r>
      <w:r w:rsidR="00D52F01">
        <w:rPr>
          <w:rFonts w:ascii="Times New Roman" w:eastAsia="Times New Roman" w:hAnsi="Times New Roman" w:cs="Times New Roman"/>
          <w:color w:val="000000" w:themeColor="text1"/>
          <w:sz w:val="24"/>
        </w:rPr>
        <w:t>«Зимние забавы</w:t>
      </w:r>
      <w:r>
        <w:rPr>
          <w:rFonts w:ascii="Times New Roman" w:eastAsia="Times New Roman" w:hAnsi="Times New Roman" w:cs="Times New Roman"/>
          <w:color w:val="000000" w:themeColor="text1"/>
          <w:sz w:val="24"/>
        </w:rPr>
        <w:t>»</w:t>
      </w:r>
      <w:r w:rsidR="00155A4E">
        <w:rPr>
          <w:rFonts w:ascii="Times New Roman" w:eastAsia="Times New Roman" w:hAnsi="Times New Roman" w:cs="Times New Roman"/>
          <w:color w:val="000000" w:themeColor="text1"/>
          <w:sz w:val="24"/>
        </w:rPr>
        <w:t>, «Зимние малые олимпийские игры»</w:t>
      </w:r>
    </w:p>
    <w:p w:rsidR="00E54521" w:rsidRDefault="00E54521" w:rsidP="00155A4E">
      <w:pPr>
        <w:spacing w:after="16" w:line="248" w:lineRule="auto"/>
        <w:ind w:left="1081" w:right="55"/>
        <w:jc w:val="both"/>
        <w:rPr>
          <w:color w:val="000000" w:themeColor="text1"/>
        </w:rPr>
      </w:pPr>
    </w:p>
    <w:p w:rsidR="00C177FE" w:rsidRPr="00E54521" w:rsidRDefault="00E54521" w:rsidP="00E54521">
      <w:pPr>
        <w:spacing w:after="16" w:line="248" w:lineRule="auto"/>
        <w:ind w:right="55"/>
        <w:jc w:val="both"/>
        <w:rPr>
          <w:color w:val="000000" w:themeColor="text1"/>
        </w:rPr>
      </w:pPr>
      <w:r>
        <w:rPr>
          <w:color w:val="000000" w:themeColor="text1"/>
        </w:rPr>
        <w:t xml:space="preserve">           </w:t>
      </w:r>
      <w:r w:rsidR="00C177FE" w:rsidRPr="00E54521">
        <w:rPr>
          <w:rFonts w:ascii="Times New Roman" w:eastAsia="Times New Roman" w:hAnsi="Times New Roman" w:cs="Times New Roman"/>
          <w:sz w:val="24"/>
        </w:rPr>
        <w:t xml:space="preserve">Данные конкурсы способствуют формированию благоприятной развивающей среды в МАДОУ, позволяют всем педагогам проявить свои творческие способности, педагогическое мастерство, активность и инициативность, обменяться опытом. Кроме того, содействовали лучшей организации педагогического процесса, активному взаимодействию педагогов и семей воспитанников. </w:t>
      </w:r>
    </w:p>
    <w:p w:rsidR="00C177FE" w:rsidRDefault="00C177FE" w:rsidP="00C177FE">
      <w:pPr>
        <w:spacing w:after="16" w:line="248" w:lineRule="auto"/>
        <w:ind w:left="-15" w:right="55" w:firstLine="567"/>
        <w:jc w:val="both"/>
      </w:pPr>
      <w:r>
        <w:rPr>
          <w:rFonts w:ascii="Times New Roman" w:eastAsia="Times New Roman" w:hAnsi="Times New Roman" w:cs="Times New Roman"/>
          <w:sz w:val="24"/>
        </w:rPr>
        <w:t xml:space="preserve">Распространение педагогического опыта и популяризации дошкольного учреждения в социуме, оповещение родителей о деятельности детского сада происходило через сопровождение сайта дошкольного учреждения.  </w:t>
      </w:r>
    </w:p>
    <w:p w:rsidR="00C177FE" w:rsidRDefault="00E54521" w:rsidP="00C177FE">
      <w:pPr>
        <w:spacing w:after="16" w:line="248" w:lineRule="auto"/>
        <w:ind w:left="-15" w:right="55" w:firstLine="543"/>
        <w:jc w:val="both"/>
      </w:pPr>
      <w:r>
        <w:rPr>
          <w:rFonts w:ascii="Times New Roman" w:eastAsia="Times New Roman" w:hAnsi="Times New Roman" w:cs="Times New Roman"/>
          <w:sz w:val="24"/>
        </w:rPr>
        <w:t>В 20</w:t>
      </w:r>
      <w:r w:rsidR="00062B14">
        <w:rPr>
          <w:rFonts w:ascii="Times New Roman" w:eastAsia="Times New Roman" w:hAnsi="Times New Roman" w:cs="Times New Roman"/>
          <w:sz w:val="24"/>
        </w:rPr>
        <w:t>20</w:t>
      </w:r>
      <w:r>
        <w:rPr>
          <w:rFonts w:ascii="Times New Roman" w:eastAsia="Times New Roman" w:hAnsi="Times New Roman" w:cs="Times New Roman"/>
          <w:sz w:val="24"/>
        </w:rPr>
        <w:t>-</w:t>
      </w:r>
      <w:r w:rsidR="00062B14">
        <w:rPr>
          <w:rFonts w:ascii="Times New Roman" w:eastAsia="Times New Roman" w:hAnsi="Times New Roman" w:cs="Times New Roman"/>
          <w:sz w:val="24"/>
        </w:rPr>
        <w:t>20</w:t>
      </w:r>
      <w:r>
        <w:rPr>
          <w:rFonts w:ascii="Times New Roman" w:eastAsia="Times New Roman" w:hAnsi="Times New Roman" w:cs="Times New Roman"/>
          <w:sz w:val="24"/>
        </w:rPr>
        <w:t>2</w:t>
      </w:r>
      <w:r w:rsidR="00062B14">
        <w:rPr>
          <w:rFonts w:ascii="Times New Roman" w:eastAsia="Times New Roman" w:hAnsi="Times New Roman" w:cs="Times New Roman"/>
          <w:sz w:val="24"/>
        </w:rPr>
        <w:t>1</w:t>
      </w:r>
      <w:r w:rsidR="00C177FE">
        <w:rPr>
          <w:rFonts w:ascii="Times New Roman" w:eastAsia="Times New Roman" w:hAnsi="Times New Roman" w:cs="Times New Roman"/>
          <w:sz w:val="24"/>
        </w:rPr>
        <w:t xml:space="preserve"> учебном году педагоги ДОУ принимали участие в мониторинге, организованном ДО администрации г.Перми</w:t>
      </w:r>
      <w:r w:rsidR="007547A0">
        <w:rPr>
          <w:rFonts w:ascii="Times New Roman" w:eastAsia="Times New Roman" w:hAnsi="Times New Roman" w:cs="Times New Roman"/>
          <w:sz w:val="24"/>
        </w:rPr>
        <w:t xml:space="preserve"> - </w:t>
      </w:r>
      <w:r w:rsidR="00C177FE">
        <w:rPr>
          <w:rFonts w:ascii="Times New Roman" w:eastAsia="Times New Roman" w:hAnsi="Times New Roman" w:cs="Times New Roman"/>
          <w:sz w:val="24"/>
        </w:rPr>
        <w:t xml:space="preserve">в электронном тестировании профессиональной компетентности воспитателей старшей </w:t>
      </w:r>
      <w:r w:rsidR="007547A0">
        <w:rPr>
          <w:rFonts w:ascii="Times New Roman" w:eastAsia="Times New Roman" w:hAnsi="Times New Roman" w:cs="Times New Roman"/>
          <w:sz w:val="24"/>
        </w:rPr>
        <w:t>и подготовительной групп (март 202</w:t>
      </w:r>
      <w:r w:rsidR="00062B14">
        <w:rPr>
          <w:rFonts w:ascii="Times New Roman" w:eastAsia="Times New Roman" w:hAnsi="Times New Roman" w:cs="Times New Roman"/>
          <w:sz w:val="24"/>
        </w:rPr>
        <w:t>1</w:t>
      </w:r>
      <w:r w:rsidR="007547A0">
        <w:rPr>
          <w:rFonts w:ascii="Times New Roman" w:eastAsia="Times New Roman" w:hAnsi="Times New Roman" w:cs="Times New Roman"/>
          <w:sz w:val="24"/>
        </w:rPr>
        <w:t xml:space="preserve"> г.), который проходил в режиме онлайн.</w:t>
      </w:r>
      <w:r w:rsidR="00C177FE">
        <w:rPr>
          <w:rFonts w:ascii="Times New Roman" w:eastAsia="Times New Roman" w:hAnsi="Times New Roman" w:cs="Times New Roman"/>
          <w:sz w:val="24"/>
        </w:rPr>
        <w:t xml:space="preserve"> Результаты мониторинга свидетельствуют о высоком уровне профессионализма педагогов, воспитатели, отвечая на вопросы электронного тестирования, набрали более </w:t>
      </w:r>
      <w:r w:rsidR="00062B14">
        <w:rPr>
          <w:rFonts w:ascii="Times New Roman" w:eastAsia="Times New Roman" w:hAnsi="Times New Roman" w:cs="Times New Roman"/>
          <w:sz w:val="24"/>
        </w:rPr>
        <w:t>80</w:t>
      </w:r>
      <w:r w:rsidR="00C177FE">
        <w:rPr>
          <w:rFonts w:ascii="Times New Roman" w:eastAsia="Times New Roman" w:hAnsi="Times New Roman" w:cs="Times New Roman"/>
          <w:sz w:val="24"/>
        </w:rPr>
        <w:t xml:space="preserve">% правильных решений (из 100% возможных).  </w:t>
      </w:r>
    </w:p>
    <w:p w:rsidR="00C177FE" w:rsidRPr="007547A0" w:rsidRDefault="00C177FE" w:rsidP="007547A0">
      <w:pPr>
        <w:spacing w:after="0"/>
        <w:rPr>
          <w:rFonts w:ascii="Times New Roman" w:eastAsia="Times New Roman" w:hAnsi="Times New Roman" w:cs="Times New Roman"/>
          <w:sz w:val="24"/>
        </w:rPr>
      </w:pPr>
      <w:r>
        <w:rPr>
          <w:rFonts w:ascii="Times New Roman" w:eastAsia="Times New Roman" w:hAnsi="Times New Roman" w:cs="Times New Roman"/>
          <w:sz w:val="24"/>
        </w:rPr>
        <w:t>Таким образом, задачи Годов</w:t>
      </w:r>
      <w:r w:rsidR="007547A0">
        <w:rPr>
          <w:rFonts w:ascii="Times New Roman" w:eastAsia="Times New Roman" w:hAnsi="Times New Roman" w:cs="Times New Roman"/>
          <w:sz w:val="24"/>
        </w:rPr>
        <w:t>ого плана реализованы полностью.</w:t>
      </w:r>
    </w:p>
    <w:p w:rsidR="00C177FE" w:rsidRPr="00AE36AC" w:rsidRDefault="007547A0" w:rsidP="007547A0">
      <w:pPr>
        <w:spacing w:after="0" w:line="248" w:lineRule="auto"/>
        <w:ind w:left="-15" w:right="55" w:firstLine="543"/>
        <w:jc w:val="both"/>
      </w:pPr>
      <w:r>
        <w:rPr>
          <w:rFonts w:ascii="Times New Roman" w:eastAsia="Times New Roman" w:hAnsi="Times New Roman" w:cs="Times New Roman"/>
          <w:sz w:val="24"/>
        </w:rPr>
        <w:t>В 20</w:t>
      </w:r>
      <w:r w:rsidR="00062B14">
        <w:rPr>
          <w:rFonts w:ascii="Times New Roman" w:eastAsia="Times New Roman" w:hAnsi="Times New Roman" w:cs="Times New Roman"/>
          <w:sz w:val="24"/>
        </w:rPr>
        <w:t>20</w:t>
      </w:r>
      <w:r>
        <w:rPr>
          <w:rFonts w:ascii="Times New Roman" w:eastAsia="Times New Roman" w:hAnsi="Times New Roman" w:cs="Times New Roman"/>
          <w:sz w:val="24"/>
        </w:rPr>
        <w:t>-20</w:t>
      </w:r>
      <w:r w:rsidR="00062B14">
        <w:rPr>
          <w:rFonts w:ascii="Times New Roman" w:eastAsia="Times New Roman" w:hAnsi="Times New Roman" w:cs="Times New Roman"/>
          <w:sz w:val="24"/>
        </w:rPr>
        <w:t>21</w:t>
      </w:r>
      <w:r w:rsidR="00C177FE" w:rsidRPr="00AE36AC">
        <w:rPr>
          <w:rFonts w:ascii="Times New Roman" w:eastAsia="Times New Roman" w:hAnsi="Times New Roman" w:cs="Times New Roman"/>
          <w:sz w:val="24"/>
        </w:rPr>
        <w:t xml:space="preserve"> учебном году, по результатам мониторинга потребностей семей, были организованы дополнительные образовательные услуги. </w:t>
      </w:r>
    </w:p>
    <w:p w:rsidR="00C177FE" w:rsidRPr="00AE36AC" w:rsidRDefault="00C177FE" w:rsidP="00C177FE">
      <w:pPr>
        <w:spacing w:after="3" w:line="248" w:lineRule="auto"/>
        <w:ind w:left="-15" w:right="54" w:firstLine="721"/>
        <w:jc w:val="both"/>
      </w:pPr>
      <w:r w:rsidRPr="00AE36AC">
        <w:rPr>
          <w:rFonts w:ascii="Times New Roman" w:eastAsia="Times New Roman" w:hAnsi="Times New Roman" w:cs="Times New Roman"/>
          <w:sz w:val="24"/>
        </w:rPr>
        <w:t>Для расширения образовательных услуг, учитывая социальный заказ, индивидуальные потребности детей, в МАДОУ «</w:t>
      </w:r>
      <w:r>
        <w:rPr>
          <w:rFonts w:ascii="Times New Roman" w:eastAsia="Times New Roman" w:hAnsi="Times New Roman" w:cs="Times New Roman"/>
          <w:sz w:val="24"/>
        </w:rPr>
        <w:t>ЦРР - Детский сад № 417</w:t>
      </w:r>
      <w:r w:rsidRPr="00AE36AC">
        <w:rPr>
          <w:rFonts w:ascii="Times New Roman" w:eastAsia="Times New Roman" w:hAnsi="Times New Roman" w:cs="Times New Roman"/>
          <w:sz w:val="24"/>
        </w:rPr>
        <w:t xml:space="preserve">» организованы дополнительные образовательные услуги для детей, посещающих все возрастные группы. </w:t>
      </w:r>
    </w:p>
    <w:p w:rsidR="00C177FE" w:rsidRPr="00AE36AC" w:rsidRDefault="00C177FE" w:rsidP="00C177FE">
      <w:pPr>
        <w:spacing w:after="3" w:line="248" w:lineRule="auto"/>
        <w:ind w:left="-5" w:right="54" w:hanging="10"/>
        <w:jc w:val="both"/>
      </w:pPr>
      <w:r w:rsidRPr="00AE36AC">
        <w:rPr>
          <w:rFonts w:ascii="Times New Roman" w:eastAsia="Times New Roman" w:hAnsi="Times New Roman" w:cs="Times New Roman"/>
          <w:sz w:val="24"/>
        </w:rPr>
        <w:t xml:space="preserve">Организованы и функционировали в течение учебного года следующие кружки и студии: </w:t>
      </w:r>
    </w:p>
    <w:p w:rsidR="00C177FE" w:rsidRPr="00221DFA" w:rsidRDefault="00C177FE" w:rsidP="00C177FE">
      <w:pPr>
        <w:numPr>
          <w:ilvl w:val="1"/>
          <w:numId w:val="16"/>
        </w:numPr>
        <w:spacing w:after="3" w:line="248" w:lineRule="auto"/>
        <w:ind w:right="54"/>
        <w:jc w:val="both"/>
      </w:pPr>
      <w:r>
        <w:rPr>
          <w:rFonts w:ascii="Times New Roman" w:eastAsia="Times New Roman" w:hAnsi="Times New Roman" w:cs="Times New Roman"/>
          <w:sz w:val="24"/>
        </w:rPr>
        <w:t>Грация</w:t>
      </w:r>
    </w:p>
    <w:p w:rsidR="00C177FE" w:rsidRPr="00221DFA" w:rsidRDefault="00C177FE" w:rsidP="00C177FE">
      <w:pPr>
        <w:numPr>
          <w:ilvl w:val="1"/>
          <w:numId w:val="16"/>
        </w:numPr>
        <w:spacing w:after="3" w:line="248" w:lineRule="auto"/>
        <w:ind w:right="54"/>
        <w:jc w:val="both"/>
      </w:pPr>
      <w:r>
        <w:rPr>
          <w:rFonts w:ascii="Times New Roman" w:eastAsia="Times New Roman" w:hAnsi="Times New Roman" w:cs="Times New Roman"/>
          <w:sz w:val="24"/>
        </w:rPr>
        <w:t>Фантазия</w:t>
      </w:r>
    </w:p>
    <w:p w:rsidR="00C177FE" w:rsidRPr="00221DFA" w:rsidRDefault="00C177FE" w:rsidP="00C177FE">
      <w:pPr>
        <w:numPr>
          <w:ilvl w:val="1"/>
          <w:numId w:val="16"/>
        </w:numPr>
        <w:spacing w:after="3" w:line="248" w:lineRule="auto"/>
        <w:ind w:right="54"/>
        <w:jc w:val="both"/>
      </w:pPr>
      <w:r>
        <w:rPr>
          <w:rFonts w:ascii="Times New Roman" w:eastAsia="Times New Roman" w:hAnsi="Times New Roman" w:cs="Times New Roman"/>
          <w:sz w:val="24"/>
        </w:rPr>
        <w:t>Танцевальная мозаика</w:t>
      </w:r>
    </w:p>
    <w:p w:rsidR="00C177FE" w:rsidRPr="00221DFA" w:rsidRDefault="00C177FE" w:rsidP="00C177FE">
      <w:pPr>
        <w:numPr>
          <w:ilvl w:val="1"/>
          <w:numId w:val="16"/>
        </w:numPr>
        <w:spacing w:after="3" w:line="248" w:lineRule="auto"/>
        <w:ind w:right="54"/>
        <w:jc w:val="both"/>
      </w:pPr>
      <w:r>
        <w:rPr>
          <w:rFonts w:ascii="Times New Roman" w:eastAsia="Times New Roman" w:hAnsi="Times New Roman" w:cs="Times New Roman"/>
          <w:sz w:val="24"/>
        </w:rPr>
        <w:t>Шашки</w:t>
      </w:r>
    </w:p>
    <w:p w:rsidR="00C177FE" w:rsidRPr="00221DFA" w:rsidRDefault="00C177FE" w:rsidP="00C177FE">
      <w:pPr>
        <w:numPr>
          <w:ilvl w:val="1"/>
          <w:numId w:val="16"/>
        </w:numPr>
        <w:spacing w:after="3" w:line="248" w:lineRule="auto"/>
        <w:ind w:right="54"/>
        <w:jc w:val="both"/>
      </w:pPr>
      <w:proofErr w:type="spellStart"/>
      <w:r>
        <w:rPr>
          <w:rFonts w:ascii="Times New Roman" w:eastAsia="Times New Roman" w:hAnsi="Times New Roman" w:cs="Times New Roman"/>
          <w:sz w:val="24"/>
        </w:rPr>
        <w:t>Знайка</w:t>
      </w:r>
      <w:proofErr w:type="spellEnd"/>
    </w:p>
    <w:p w:rsidR="00C177FE" w:rsidRPr="00221DFA" w:rsidRDefault="007547A0" w:rsidP="00C177FE">
      <w:pPr>
        <w:numPr>
          <w:ilvl w:val="1"/>
          <w:numId w:val="16"/>
        </w:numPr>
        <w:spacing w:after="3" w:line="248" w:lineRule="auto"/>
        <w:ind w:right="54"/>
        <w:jc w:val="both"/>
      </w:pPr>
      <w:r>
        <w:rPr>
          <w:rFonts w:ascii="Times New Roman" w:eastAsia="Times New Roman" w:hAnsi="Times New Roman" w:cs="Times New Roman"/>
          <w:sz w:val="24"/>
        </w:rPr>
        <w:t xml:space="preserve">Лаборатория </w:t>
      </w:r>
      <w:proofErr w:type="spellStart"/>
      <w:r>
        <w:rPr>
          <w:rFonts w:ascii="Times New Roman" w:eastAsia="Times New Roman" w:hAnsi="Times New Roman" w:cs="Times New Roman"/>
          <w:sz w:val="24"/>
        </w:rPr>
        <w:t>З</w:t>
      </w:r>
      <w:r w:rsidR="00C177FE">
        <w:rPr>
          <w:rFonts w:ascii="Times New Roman" w:eastAsia="Times New Roman" w:hAnsi="Times New Roman" w:cs="Times New Roman"/>
          <w:sz w:val="24"/>
        </w:rPr>
        <w:t>найки</w:t>
      </w:r>
      <w:proofErr w:type="spellEnd"/>
    </w:p>
    <w:p w:rsidR="00C177FE" w:rsidRPr="00221DFA" w:rsidRDefault="00C177FE" w:rsidP="00C177FE">
      <w:pPr>
        <w:numPr>
          <w:ilvl w:val="1"/>
          <w:numId w:val="16"/>
        </w:numPr>
        <w:spacing w:after="3" w:line="248" w:lineRule="auto"/>
        <w:ind w:right="54"/>
        <w:jc w:val="both"/>
      </w:pPr>
      <w:r>
        <w:rPr>
          <w:rFonts w:ascii="Times New Roman" w:eastAsia="Times New Roman" w:hAnsi="Times New Roman" w:cs="Times New Roman"/>
          <w:sz w:val="24"/>
        </w:rPr>
        <w:t>Логоритмика</w:t>
      </w:r>
    </w:p>
    <w:p w:rsidR="00C177FE" w:rsidRPr="00221DFA" w:rsidRDefault="00C177FE" w:rsidP="00C177FE">
      <w:pPr>
        <w:numPr>
          <w:ilvl w:val="1"/>
          <w:numId w:val="16"/>
        </w:numPr>
        <w:spacing w:after="3" w:line="248" w:lineRule="auto"/>
        <w:ind w:right="54"/>
        <w:jc w:val="both"/>
      </w:pPr>
      <w:r>
        <w:rPr>
          <w:rFonts w:ascii="Times New Roman" w:eastAsia="Times New Roman" w:hAnsi="Times New Roman" w:cs="Times New Roman"/>
          <w:sz w:val="24"/>
        </w:rPr>
        <w:t>Волшебные ручки</w:t>
      </w:r>
    </w:p>
    <w:p w:rsidR="00C177FE" w:rsidRPr="00221DFA" w:rsidRDefault="00C177FE" w:rsidP="00C177FE">
      <w:pPr>
        <w:numPr>
          <w:ilvl w:val="1"/>
          <w:numId w:val="16"/>
        </w:numPr>
        <w:spacing w:after="3" w:line="248" w:lineRule="auto"/>
        <w:ind w:right="54"/>
        <w:jc w:val="both"/>
        <w:rPr>
          <w:rFonts w:ascii="Times New Roman" w:hAnsi="Times New Roman" w:cs="Times New Roman"/>
        </w:rPr>
      </w:pPr>
      <w:r w:rsidRPr="00221DFA">
        <w:rPr>
          <w:rFonts w:ascii="Times New Roman" w:hAnsi="Times New Roman" w:cs="Times New Roman"/>
        </w:rPr>
        <w:t>Футбол</w:t>
      </w:r>
      <w:r w:rsidR="00062B14">
        <w:rPr>
          <w:rFonts w:ascii="Times New Roman" w:hAnsi="Times New Roman" w:cs="Times New Roman"/>
        </w:rPr>
        <w:t xml:space="preserve"> «Школа мяча»</w:t>
      </w:r>
    </w:p>
    <w:p w:rsidR="00C177FE" w:rsidRPr="00221DFA" w:rsidRDefault="00C177FE" w:rsidP="00C177FE">
      <w:pPr>
        <w:numPr>
          <w:ilvl w:val="1"/>
          <w:numId w:val="16"/>
        </w:numPr>
        <w:spacing w:after="3" w:line="248" w:lineRule="auto"/>
        <w:ind w:right="54"/>
        <w:jc w:val="both"/>
        <w:rPr>
          <w:rFonts w:ascii="Times New Roman" w:hAnsi="Times New Roman" w:cs="Times New Roman"/>
        </w:rPr>
      </w:pPr>
      <w:r w:rsidRPr="00221DFA">
        <w:rPr>
          <w:rFonts w:ascii="Times New Roman" w:hAnsi="Times New Roman" w:cs="Times New Roman"/>
        </w:rPr>
        <w:t>Робототехника</w:t>
      </w:r>
    </w:p>
    <w:p w:rsidR="00C177FE" w:rsidRPr="00221DFA" w:rsidRDefault="00C177FE" w:rsidP="00C177FE">
      <w:pPr>
        <w:numPr>
          <w:ilvl w:val="1"/>
          <w:numId w:val="16"/>
        </w:numPr>
        <w:spacing w:after="3" w:line="248" w:lineRule="auto"/>
        <w:ind w:right="54"/>
        <w:jc w:val="both"/>
        <w:rPr>
          <w:rFonts w:ascii="Times New Roman" w:hAnsi="Times New Roman" w:cs="Times New Roman"/>
        </w:rPr>
      </w:pPr>
      <w:r w:rsidRPr="00221DFA">
        <w:rPr>
          <w:rFonts w:ascii="Times New Roman" w:hAnsi="Times New Roman" w:cs="Times New Roman"/>
        </w:rPr>
        <w:t>Пластилиновая ворона</w:t>
      </w:r>
    </w:p>
    <w:p w:rsidR="00C177FE" w:rsidRPr="00221DFA" w:rsidRDefault="00C177FE" w:rsidP="00C177FE">
      <w:pPr>
        <w:numPr>
          <w:ilvl w:val="1"/>
          <w:numId w:val="16"/>
        </w:numPr>
        <w:spacing w:after="3" w:line="248" w:lineRule="auto"/>
        <w:ind w:right="54"/>
        <w:jc w:val="both"/>
        <w:rPr>
          <w:rFonts w:ascii="Times New Roman" w:hAnsi="Times New Roman" w:cs="Times New Roman"/>
        </w:rPr>
      </w:pPr>
      <w:proofErr w:type="spellStart"/>
      <w:r w:rsidRPr="00221DFA">
        <w:rPr>
          <w:rFonts w:ascii="Times New Roman" w:hAnsi="Times New Roman" w:cs="Times New Roman"/>
        </w:rPr>
        <w:t>АБВГДЕйка</w:t>
      </w:r>
      <w:proofErr w:type="spellEnd"/>
    </w:p>
    <w:p w:rsidR="00C177FE" w:rsidRDefault="00C177FE" w:rsidP="00C177FE">
      <w:pPr>
        <w:numPr>
          <w:ilvl w:val="1"/>
          <w:numId w:val="16"/>
        </w:numPr>
        <w:spacing w:after="3" w:line="248" w:lineRule="auto"/>
        <w:ind w:right="54"/>
        <w:jc w:val="both"/>
        <w:rPr>
          <w:rFonts w:ascii="Times New Roman" w:hAnsi="Times New Roman" w:cs="Times New Roman"/>
        </w:rPr>
      </w:pPr>
      <w:r w:rsidRPr="00221DFA">
        <w:rPr>
          <w:rFonts w:ascii="Times New Roman" w:hAnsi="Times New Roman" w:cs="Times New Roman"/>
        </w:rPr>
        <w:t>Веселая грамматика</w:t>
      </w:r>
    </w:p>
    <w:p w:rsidR="00E54521" w:rsidRDefault="00E54521"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Ритмопластика</w:t>
      </w:r>
    </w:p>
    <w:p w:rsidR="00E54521" w:rsidRDefault="00E54521" w:rsidP="00C177FE">
      <w:pPr>
        <w:numPr>
          <w:ilvl w:val="1"/>
          <w:numId w:val="16"/>
        </w:numPr>
        <w:spacing w:after="3" w:line="248" w:lineRule="auto"/>
        <w:ind w:right="54"/>
        <w:jc w:val="both"/>
        <w:rPr>
          <w:rFonts w:ascii="Times New Roman" w:hAnsi="Times New Roman" w:cs="Times New Roman"/>
        </w:rPr>
      </w:pPr>
      <w:proofErr w:type="spellStart"/>
      <w:r>
        <w:rPr>
          <w:rFonts w:ascii="Times New Roman" w:hAnsi="Times New Roman" w:cs="Times New Roman"/>
        </w:rPr>
        <w:t>Легоконструирование</w:t>
      </w:r>
      <w:proofErr w:type="spellEnd"/>
    </w:p>
    <w:p w:rsidR="00E54521" w:rsidRDefault="00E54521"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Ментальная математика</w:t>
      </w:r>
    </w:p>
    <w:p w:rsidR="00E54521" w:rsidRDefault="00E54521"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Йога</w:t>
      </w:r>
    </w:p>
    <w:p w:rsidR="00E54521" w:rsidRDefault="00E54521"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Киндер-</w:t>
      </w:r>
      <w:proofErr w:type="spellStart"/>
      <w:r>
        <w:rPr>
          <w:rFonts w:ascii="Times New Roman" w:hAnsi="Times New Roman" w:cs="Times New Roman"/>
        </w:rPr>
        <w:t>Фит</w:t>
      </w:r>
      <w:proofErr w:type="spellEnd"/>
    </w:p>
    <w:p w:rsidR="00E54521" w:rsidRDefault="00E54521"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Шахматы</w:t>
      </w:r>
    </w:p>
    <w:p w:rsidR="00E54521" w:rsidRDefault="00E54521"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Английский язык</w:t>
      </w:r>
    </w:p>
    <w:p w:rsidR="00E54521" w:rsidRDefault="00E54521"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lastRenderedPageBreak/>
        <w:t>Ломоно</w:t>
      </w:r>
      <w:r w:rsidR="000E2CC4">
        <w:rPr>
          <w:rFonts w:ascii="Times New Roman" w:hAnsi="Times New Roman" w:cs="Times New Roman"/>
        </w:rPr>
        <w:t>совская школа</w:t>
      </w:r>
    </w:p>
    <w:p w:rsidR="000E2CC4" w:rsidRDefault="000E2CC4"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Непоседы</w:t>
      </w:r>
    </w:p>
    <w:p w:rsidR="00062B14" w:rsidRDefault="00062B14"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Весёлые краски</w:t>
      </w:r>
    </w:p>
    <w:p w:rsidR="00062B14" w:rsidRDefault="00062B14"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Цветные ладошки</w:t>
      </w:r>
    </w:p>
    <w:p w:rsidR="00062B14" w:rsidRDefault="00062B14"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Озорные клеточки</w:t>
      </w:r>
    </w:p>
    <w:p w:rsidR="00062B14" w:rsidRDefault="00062B14" w:rsidP="00C177FE">
      <w:pPr>
        <w:numPr>
          <w:ilvl w:val="1"/>
          <w:numId w:val="16"/>
        </w:numPr>
        <w:spacing w:after="3" w:line="248" w:lineRule="auto"/>
        <w:ind w:right="54"/>
        <w:jc w:val="both"/>
        <w:rPr>
          <w:rFonts w:ascii="Times New Roman" w:hAnsi="Times New Roman" w:cs="Times New Roman"/>
        </w:rPr>
      </w:pPr>
      <w:proofErr w:type="spellStart"/>
      <w:r>
        <w:rPr>
          <w:rFonts w:ascii="Times New Roman" w:hAnsi="Times New Roman" w:cs="Times New Roman"/>
        </w:rPr>
        <w:t>Пластилинка</w:t>
      </w:r>
      <w:proofErr w:type="spellEnd"/>
    </w:p>
    <w:p w:rsidR="00062B14" w:rsidRDefault="00062B14"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 xml:space="preserve">Развивающие игры </w:t>
      </w:r>
      <w:proofErr w:type="spellStart"/>
      <w:r>
        <w:rPr>
          <w:rFonts w:ascii="Times New Roman" w:hAnsi="Times New Roman" w:cs="Times New Roman"/>
        </w:rPr>
        <w:t>В.В.Волскобовича</w:t>
      </w:r>
      <w:proofErr w:type="spellEnd"/>
    </w:p>
    <w:p w:rsidR="00062B14" w:rsidRDefault="00062B14" w:rsidP="00C177FE">
      <w:pPr>
        <w:numPr>
          <w:ilvl w:val="1"/>
          <w:numId w:val="16"/>
        </w:numPr>
        <w:spacing w:after="3" w:line="248" w:lineRule="auto"/>
        <w:ind w:right="54"/>
        <w:jc w:val="both"/>
        <w:rPr>
          <w:rFonts w:ascii="Times New Roman" w:hAnsi="Times New Roman" w:cs="Times New Roman"/>
        </w:rPr>
      </w:pPr>
      <w:proofErr w:type="spellStart"/>
      <w:r>
        <w:rPr>
          <w:rFonts w:ascii="Times New Roman" w:hAnsi="Times New Roman" w:cs="Times New Roman"/>
        </w:rPr>
        <w:t>Речевичок</w:t>
      </w:r>
      <w:proofErr w:type="spellEnd"/>
    </w:p>
    <w:p w:rsidR="00062B14" w:rsidRDefault="00062B14"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Сказки на песке</w:t>
      </w:r>
    </w:p>
    <w:p w:rsidR="00C177FE" w:rsidRPr="00AE36AC" w:rsidRDefault="00C177FE" w:rsidP="00E54521">
      <w:pPr>
        <w:spacing w:after="3" w:line="248" w:lineRule="auto"/>
        <w:ind w:right="54"/>
        <w:jc w:val="both"/>
      </w:pPr>
      <w:r w:rsidRPr="00AE36AC">
        <w:rPr>
          <w:rFonts w:ascii="Times New Roman" w:eastAsia="Times New Roman" w:hAnsi="Times New Roman" w:cs="Times New Roman"/>
          <w:sz w:val="24"/>
        </w:rPr>
        <w:t xml:space="preserve"> </w:t>
      </w:r>
    </w:p>
    <w:p w:rsidR="00C177FE" w:rsidRPr="00AE36AC" w:rsidRDefault="00062B14" w:rsidP="00C177FE">
      <w:pPr>
        <w:spacing w:after="3" w:line="248" w:lineRule="auto"/>
        <w:ind w:left="-15" w:right="54" w:firstLine="721"/>
        <w:jc w:val="both"/>
      </w:pPr>
      <w:r>
        <w:rPr>
          <w:rFonts w:ascii="Times New Roman" w:eastAsia="Times New Roman" w:hAnsi="Times New Roman" w:cs="Times New Roman"/>
          <w:sz w:val="24"/>
        </w:rPr>
        <w:t>61.3</w:t>
      </w:r>
      <w:r w:rsidR="00C177FE" w:rsidRPr="000E2CC4">
        <w:rPr>
          <w:rFonts w:ascii="Times New Roman" w:eastAsia="Times New Roman" w:hAnsi="Times New Roman" w:cs="Times New Roman"/>
          <w:sz w:val="24"/>
        </w:rPr>
        <w:t xml:space="preserve">% детей посещали кружки и студии по интересам, из них </w:t>
      </w:r>
      <w:r w:rsidR="00155A4E">
        <w:rPr>
          <w:rFonts w:ascii="Times New Roman" w:eastAsia="Times New Roman" w:hAnsi="Times New Roman" w:cs="Times New Roman"/>
          <w:sz w:val="24"/>
        </w:rPr>
        <w:t>29</w:t>
      </w:r>
      <w:r w:rsidR="00C177FE" w:rsidRPr="000E2CC4">
        <w:rPr>
          <w:rFonts w:ascii="Times New Roman" w:eastAsia="Times New Roman" w:hAnsi="Times New Roman" w:cs="Times New Roman"/>
          <w:sz w:val="24"/>
        </w:rPr>
        <w:t xml:space="preserve"> детей посещали 2 кружка, </w:t>
      </w:r>
      <w:r w:rsidR="00155A4E">
        <w:rPr>
          <w:rFonts w:ascii="Times New Roman" w:eastAsia="Times New Roman" w:hAnsi="Times New Roman" w:cs="Times New Roman"/>
          <w:sz w:val="24"/>
        </w:rPr>
        <w:t>7</w:t>
      </w:r>
      <w:r w:rsidR="00C177FE" w:rsidRPr="000E2CC4">
        <w:rPr>
          <w:rFonts w:ascii="Times New Roman" w:eastAsia="Times New Roman" w:hAnsi="Times New Roman" w:cs="Times New Roman"/>
          <w:sz w:val="24"/>
        </w:rPr>
        <w:t xml:space="preserve"> детей - 3 кружка. По сравнению с предыдущим учебным годом произошло незначительное снижение количества детей, получающих дополнител</w:t>
      </w:r>
      <w:r w:rsidR="00D52F01">
        <w:rPr>
          <w:rFonts w:ascii="Times New Roman" w:eastAsia="Times New Roman" w:hAnsi="Times New Roman" w:cs="Times New Roman"/>
          <w:sz w:val="24"/>
        </w:rPr>
        <w:t xml:space="preserve">ьные образовательные услуги на </w:t>
      </w:r>
      <w:r w:rsidR="00C177FE" w:rsidRPr="000E2CC4">
        <w:rPr>
          <w:rFonts w:ascii="Times New Roman" w:eastAsia="Times New Roman" w:hAnsi="Times New Roman" w:cs="Times New Roman"/>
          <w:sz w:val="24"/>
        </w:rPr>
        <w:t>5</w:t>
      </w:r>
      <w:proofErr w:type="gramStart"/>
      <w:r w:rsidR="00C177FE" w:rsidRPr="000E2CC4">
        <w:rPr>
          <w:rFonts w:ascii="Times New Roman" w:eastAsia="Times New Roman" w:hAnsi="Times New Roman" w:cs="Times New Roman"/>
          <w:sz w:val="24"/>
        </w:rPr>
        <w:t>%  Востребованность</w:t>
      </w:r>
      <w:proofErr w:type="gramEnd"/>
      <w:r w:rsidR="00C177FE" w:rsidRPr="000E2CC4">
        <w:rPr>
          <w:rFonts w:ascii="Times New Roman" w:eastAsia="Times New Roman" w:hAnsi="Times New Roman" w:cs="Times New Roman"/>
          <w:sz w:val="24"/>
        </w:rPr>
        <w:t xml:space="preserve"> дополнительных услуг в разных возрастных группах отличается, в каждой группе имеются дети, которые не посещают кружки (от 10 до 18 детей). Это обусловлено запросами семей детей, возможностями получать дополнительное образование вне ДОУ.  Опрос родителей свидетельствует, что качество дополнительных услуг высокое, но выбор услуг ограничен, необходимо расширять спектр кружков, разнообразить виды детской деятельности.</w:t>
      </w:r>
      <w:r w:rsidR="00C177FE" w:rsidRPr="00AE36AC">
        <w:rPr>
          <w:rFonts w:ascii="Times New Roman" w:eastAsia="Times New Roman" w:hAnsi="Times New Roman" w:cs="Times New Roman"/>
          <w:sz w:val="24"/>
        </w:rPr>
        <w:t xml:space="preserve">  </w:t>
      </w:r>
    </w:p>
    <w:p w:rsidR="00C177FE" w:rsidRPr="00AE36AC" w:rsidRDefault="00C177FE" w:rsidP="00C177FE">
      <w:pPr>
        <w:spacing w:after="3" w:line="248" w:lineRule="auto"/>
        <w:ind w:left="-15" w:right="54" w:firstLine="721"/>
        <w:jc w:val="both"/>
      </w:pPr>
      <w:r w:rsidRPr="00AE36AC">
        <w:rPr>
          <w:rFonts w:ascii="Times New Roman" w:eastAsia="Times New Roman" w:hAnsi="Times New Roman" w:cs="Times New Roman"/>
          <w:sz w:val="24"/>
        </w:rPr>
        <w:t xml:space="preserve">Дополнительные услуги оказывали как привлеченные </w:t>
      </w:r>
      <w:r>
        <w:rPr>
          <w:rFonts w:ascii="Times New Roman" w:eastAsia="Times New Roman" w:hAnsi="Times New Roman" w:cs="Times New Roman"/>
          <w:sz w:val="24"/>
        </w:rPr>
        <w:t>специалисты (кружок «Футбол</w:t>
      </w:r>
      <w:r w:rsidRPr="00AE36AC">
        <w:rPr>
          <w:rFonts w:ascii="Times New Roman" w:eastAsia="Times New Roman" w:hAnsi="Times New Roman" w:cs="Times New Roman"/>
          <w:sz w:val="24"/>
        </w:rPr>
        <w:t xml:space="preserve">»), так и педагоги ДОУ. </w:t>
      </w:r>
    </w:p>
    <w:p w:rsidR="00C177FE" w:rsidRPr="00AE36AC" w:rsidRDefault="00C177FE" w:rsidP="00C177FE">
      <w:pPr>
        <w:spacing w:after="3" w:line="248" w:lineRule="auto"/>
        <w:ind w:left="-15" w:right="54" w:firstLine="721"/>
        <w:jc w:val="both"/>
      </w:pPr>
      <w:r w:rsidRPr="00AE36AC">
        <w:rPr>
          <w:rFonts w:ascii="Times New Roman" w:eastAsia="Times New Roman" w:hAnsi="Times New Roman" w:cs="Times New Roman"/>
          <w:sz w:val="24"/>
        </w:rPr>
        <w:t xml:space="preserve">Наблюдение за деятельностью детей показывает, что посещение кружков способствуют улучшению образовательного процесса, вызывает удовольствие. Результаты диагностирования показали, что программы дополнительного образования дети освоили на высоком и среднем уровне, низкого уровня нет. </w:t>
      </w:r>
    </w:p>
    <w:p w:rsidR="00C177FE" w:rsidRPr="00AE36AC" w:rsidRDefault="00C177FE" w:rsidP="00C177FE">
      <w:pPr>
        <w:spacing w:after="3" w:line="248" w:lineRule="auto"/>
        <w:ind w:left="-15" w:right="54" w:firstLine="721"/>
        <w:jc w:val="both"/>
      </w:pPr>
      <w:r w:rsidRPr="00AE36AC">
        <w:rPr>
          <w:rFonts w:ascii="Times New Roman" w:eastAsia="Times New Roman" w:hAnsi="Times New Roman" w:cs="Times New Roman"/>
          <w:sz w:val="24"/>
        </w:rPr>
        <w:t>Деятельность кружков родители имели возможность оценить во время присутствия на утренник</w:t>
      </w:r>
      <w:r>
        <w:rPr>
          <w:rFonts w:ascii="Times New Roman" w:eastAsia="Times New Roman" w:hAnsi="Times New Roman" w:cs="Times New Roman"/>
          <w:sz w:val="24"/>
        </w:rPr>
        <w:t>ах, детских концертах (студия «Танцевальная м</w:t>
      </w:r>
      <w:r w:rsidRPr="00AE36AC">
        <w:rPr>
          <w:rFonts w:ascii="Times New Roman" w:eastAsia="Times New Roman" w:hAnsi="Times New Roman" w:cs="Times New Roman"/>
          <w:sz w:val="24"/>
        </w:rPr>
        <w:t>озаика»</w:t>
      </w:r>
      <w:r w:rsidR="007547A0">
        <w:rPr>
          <w:rFonts w:ascii="Times New Roman" w:eastAsia="Times New Roman" w:hAnsi="Times New Roman" w:cs="Times New Roman"/>
          <w:sz w:val="24"/>
        </w:rPr>
        <w:t xml:space="preserve">, «Грация»), </w:t>
      </w:r>
      <w:r>
        <w:rPr>
          <w:rFonts w:ascii="Times New Roman" w:eastAsia="Times New Roman" w:hAnsi="Times New Roman" w:cs="Times New Roman"/>
          <w:sz w:val="24"/>
        </w:rPr>
        <w:t>о</w:t>
      </w:r>
      <w:r w:rsidR="007547A0">
        <w:rPr>
          <w:rFonts w:ascii="Times New Roman" w:eastAsia="Times New Roman" w:hAnsi="Times New Roman" w:cs="Times New Roman"/>
          <w:sz w:val="24"/>
        </w:rPr>
        <w:t>ткрытых мероприятиях («Футбол»,</w:t>
      </w:r>
      <w:r>
        <w:rPr>
          <w:rFonts w:ascii="Times New Roman" w:eastAsia="Times New Roman" w:hAnsi="Times New Roman" w:cs="Times New Roman"/>
          <w:sz w:val="24"/>
        </w:rPr>
        <w:t xml:space="preserve"> «Грация</w:t>
      </w:r>
      <w:r w:rsidRPr="00AE36AC">
        <w:rPr>
          <w:rFonts w:ascii="Times New Roman" w:eastAsia="Times New Roman" w:hAnsi="Times New Roman" w:cs="Times New Roman"/>
          <w:sz w:val="24"/>
        </w:rPr>
        <w:t>»</w:t>
      </w:r>
      <w:r>
        <w:rPr>
          <w:rFonts w:ascii="Times New Roman" w:eastAsia="Times New Roman" w:hAnsi="Times New Roman" w:cs="Times New Roman"/>
          <w:sz w:val="24"/>
        </w:rPr>
        <w:t>, «Танцевальная мозаика»</w:t>
      </w:r>
      <w:r w:rsidRPr="00AE36AC">
        <w:rPr>
          <w:rFonts w:ascii="Times New Roman" w:eastAsia="Times New Roman" w:hAnsi="Times New Roman" w:cs="Times New Roman"/>
          <w:sz w:val="24"/>
        </w:rPr>
        <w:t>), оценивая выставки и</w:t>
      </w:r>
      <w:r>
        <w:rPr>
          <w:rFonts w:ascii="Times New Roman" w:eastAsia="Times New Roman" w:hAnsi="Times New Roman" w:cs="Times New Roman"/>
          <w:sz w:val="24"/>
        </w:rPr>
        <w:t xml:space="preserve"> вернисажи (кружок «Фантазия»</w:t>
      </w:r>
      <w:r w:rsidR="00D52F01">
        <w:rPr>
          <w:rFonts w:ascii="Times New Roman" w:eastAsia="Times New Roman" w:hAnsi="Times New Roman" w:cs="Times New Roman"/>
          <w:sz w:val="24"/>
        </w:rPr>
        <w:t xml:space="preserve">, «Цветные </w:t>
      </w:r>
      <w:proofErr w:type="gramStart"/>
      <w:r w:rsidR="00D52F01">
        <w:rPr>
          <w:rFonts w:ascii="Times New Roman" w:eastAsia="Times New Roman" w:hAnsi="Times New Roman" w:cs="Times New Roman"/>
          <w:sz w:val="24"/>
        </w:rPr>
        <w:t>ладошки,  «</w:t>
      </w:r>
      <w:proofErr w:type="gramEnd"/>
      <w:r w:rsidR="00D52F01">
        <w:rPr>
          <w:rFonts w:ascii="Times New Roman" w:eastAsia="Times New Roman" w:hAnsi="Times New Roman" w:cs="Times New Roman"/>
          <w:sz w:val="24"/>
        </w:rPr>
        <w:t>Весёлые краски»</w:t>
      </w:r>
      <w:r w:rsidRPr="00AE36AC">
        <w:rPr>
          <w:rFonts w:ascii="Times New Roman" w:eastAsia="Times New Roman" w:hAnsi="Times New Roman" w:cs="Times New Roman"/>
          <w:sz w:val="24"/>
        </w:rPr>
        <w:t>), получая сведения через информационные лис</w:t>
      </w:r>
      <w:r>
        <w:rPr>
          <w:rFonts w:ascii="Times New Roman" w:eastAsia="Times New Roman" w:hAnsi="Times New Roman" w:cs="Times New Roman"/>
          <w:sz w:val="24"/>
        </w:rPr>
        <w:t xml:space="preserve">ты мероприятий («Лаборатория </w:t>
      </w:r>
      <w:proofErr w:type="spellStart"/>
      <w:r w:rsidRPr="000E2CC4">
        <w:rPr>
          <w:rFonts w:ascii="Times New Roman" w:eastAsia="Times New Roman" w:hAnsi="Times New Roman" w:cs="Times New Roman"/>
          <w:sz w:val="24"/>
        </w:rPr>
        <w:t>Знайки</w:t>
      </w:r>
      <w:proofErr w:type="spellEnd"/>
      <w:r w:rsidR="007547A0" w:rsidRPr="000E2CC4">
        <w:rPr>
          <w:rFonts w:ascii="Times New Roman" w:eastAsia="Times New Roman" w:hAnsi="Times New Roman" w:cs="Times New Roman"/>
          <w:sz w:val="24"/>
        </w:rPr>
        <w:t>»</w:t>
      </w:r>
      <w:r w:rsidR="00D52F01">
        <w:rPr>
          <w:rFonts w:ascii="Times New Roman" w:eastAsia="Times New Roman" w:hAnsi="Times New Roman" w:cs="Times New Roman"/>
          <w:sz w:val="24"/>
        </w:rPr>
        <w:t xml:space="preserve">, «Робототехника», «Развивающие игры В.В. </w:t>
      </w:r>
      <w:proofErr w:type="spellStart"/>
      <w:r w:rsidR="00D52F01">
        <w:rPr>
          <w:rFonts w:ascii="Times New Roman" w:eastAsia="Times New Roman" w:hAnsi="Times New Roman" w:cs="Times New Roman"/>
          <w:sz w:val="24"/>
        </w:rPr>
        <w:t>Воскобовича</w:t>
      </w:r>
      <w:proofErr w:type="spellEnd"/>
      <w:r w:rsidR="007547A0" w:rsidRPr="000E2CC4">
        <w:rPr>
          <w:rFonts w:ascii="Times New Roman" w:eastAsia="Times New Roman" w:hAnsi="Times New Roman" w:cs="Times New Roman"/>
          <w:sz w:val="24"/>
        </w:rPr>
        <w:t>…)</w:t>
      </w:r>
      <w:r w:rsidRPr="00AE36AC">
        <w:rPr>
          <w:rFonts w:ascii="Times New Roman" w:eastAsia="Times New Roman" w:hAnsi="Times New Roman" w:cs="Times New Roman"/>
          <w:sz w:val="24"/>
        </w:rPr>
        <w:t xml:space="preserve"> </w:t>
      </w:r>
    </w:p>
    <w:p w:rsidR="00C177FE" w:rsidRPr="00AE36AC" w:rsidRDefault="007547A0" w:rsidP="007547A0">
      <w:pPr>
        <w:spacing w:after="0"/>
      </w:pPr>
      <w:r>
        <w:rPr>
          <w:rFonts w:ascii="Times New Roman" w:eastAsia="Times New Roman" w:hAnsi="Times New Roman" w:cs="Times New Roman"/>
          <w:sz w:val="24"/>
        </w:rPr>
        <w:t xml:space="preserve">         </w:t>
      </w:r>
      <w:r w:rsidR="00C177FE" w:rsidRPr="00AE36AC">
        <w:rPr>
          <w:rFonts w:ascii="Times New Roman" w:eastAsia="Times New Roman" w:hAnsi="Times New Roman" w:cs="Times New Roman"/>
          <w:sz w:val="24"/>
        </w:rPr>
        <w:t xml:space="preserve">Сотрудники ДОУ активно взаимодействуют с семьями воспитанников. </w:t>
      </w:r>
    </w:p>
    <w:p w:rsidR="00C177FE" w:rsidRPr="00AE36AC" w:rsidRDefault="00C177FE" w:rsidP="00C177FE">
      <w:pPr>
        <w:spacing w:after="3" w:line="248" w:lineRule="auto"/>
        <w:ind w:left="-15" w:right="54" w:firstLine="543"/>
        <w:jc w:val="both"/>
      </w:pPr>
      <w:r w:rsidRPr="00AE36AC">
        <w:rPr>
          <w:rFonts w:ascii="Times New Roman" w:eastAsia="Times New Roman" w:hAnsi="Times New Roman" w:cs="Times New Roman"/>
          <w:sz w:val="24"/>
        </w:rPr>
        <w:t xml:space="preserve">Семьи детей всех возрастных групп принимают участие в детских проектах, различных мероприятиях, конкурсах, оказывают посильную помощь ДОУ. В МАДОУ создан и функционирует родительский комитет. Анализ анкетирования родителей показал, что 100% родителей удовлетворены услугами ДОУ. </w:t>
      </w:r>
    </w:p>
    <w:p w:rsidR="00C177FE" w:rsidRPr="00AE36AC" w:rsidRDefault="00C177FE" w:rsidP="00C177FE">
      <w:pPr>
        <w:spacing w:after="0" w:line="245" w:lineRule="auto"/>
        <w:jc w:val="both"/>
      </w:pPr>
      <w:r>
        <w:rPr>
          <w:rFonts w:ascii="Times New Roman" w:eastAsia="Times New Roman" w:hAnsi="Times New Roman" w:cs="Times New Roman"/>
          <w:sz w:val="24"/>
        </w:rPr>
        <w:t xml:space="preserve">  </w:t>
      </w:r>
      <w:r w:rsidR="007547A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AE36AC">
        <w:rPr>
          <w:rFonts w:ascii="Times New Roman" w:eastAsia="Times New Roman" w:hAnsi="Times New Roman" w:cs="Times New Roman"/>
          <w:sz w:val="24"/>
        </w:rPr>
        <w:t>Педагоги ДОУ являются активными участниками</w:t>
      </w:r>
      <w:r>
        <w:rPr>
          <w:rFonts w:ascii="Times New Roman" w:eastAsia="Times New Roman" w:hAnsi="Times New Roman" w:cs="Times New Roman"/>
          <w:sz w:val="24"/>
        </w:rPr>
        <w:t xml:space="preserve"> </w:t>
      </w:r>
      <w:r w:rsidRPr="00AE36AC">
        <w:rPr>
          <w:rFonts w:ascii="Times New Roman" w:eastAsia="Times New Roman" w:hAnsi="Times New Roman" w:cs="Times New Roman"/>
          <w:sz w:val="24"/>
        </w:rPr>
        <w:t>конференций, профессиональных и методических об</w:t>
      </w:r>
      <w:r w:rsidR="007547A0">
        <w:rPr>
          <w:rFonts w:ascii="Times New Roman" w:eastAsia="Times New Roman" w:hAnsi="Times New Roman" w:cs="Times New Roman"/>
          <w:sz w:val="24"/>
        </w:rPr>
        <w:t xml:space="preserve">ъединений педагогов. </w:t>
      </w:r>
      <w:r w:rsidR="00D52F01">
        <w:rPr>
          <w:rFonts w:ascii="Times New Roman" w:eastAsia="Times New Roman" w:hAnsi="Times New Roman" w:cs="Times New Roman"/>
          <w:sz w:val="24"/>
        </w:rPr>
        <w:t>78</w:t>
      </w:r>
      <w:r w:rsidR="007547A0">
        <w:rPr>
          <w:rFonts w:ascii="Times New Roman" w:eastAsia="Times New Roman" w:hAnsi="Times New Roman" w:cs="Times New Roman"/>
          <w:sz w:val="24"/>
        </w:rPr>
        <w:t xml:space="preserve"> %</w:t>
      </w:r>
      <w:r w:rsidRPr="00AE36AC">
        <w:rPr>
          <w:rFonts w:ascii="Times New Roman" w:eastAsia="Times New Roman" w:hAnsi="Times New Roman" w:cs="Times New Roman"/>
          <w:sz w:val="24"/>
        </w:rPr>
        <w:t xml:space="preserve"> педагогов ДОУ посети</w:t>
      </w:r>
      <w:r>
        <w:rPr>
          <w:rFonts w:ascii="Times New Roman" w:eastAsia="Times New Roman" w:hAnsi="Times New Roman" w:cs="Times New Roman"/>
          <w:sz w:val="24"/>
        </w:rPr>
        <w:t>ли курсы повышения квалификации.</w:t>
      </w:r>
    </w:p>
    <w:p w:rsidR="00C177FE" w:rsidRDefault="00C177FE" w:rsidP="00C177FE">
      <w:pPr>
        <w:spacing w:after="3" w:line="248" w:lineRule="auto"/>
        <w:ind w:left="-15" w:right="54" w:firstLine="543"/>
        <w:jc w:val="both"/>
        <w:rPr>
          <w:rFonts w:ascii="Times New Roman" w:eastAsia="Times New Roman" w:hAnsi="Times New Roman" w:cs="Times New Roman"/>
          <w:sz w:val="24"/>
        </w:rPr>
      </w:pPr>
      <w:r w:rsidRPr="00AE36AC">
        <w:rPr>
          <w:rFonts w:ascii="Times New Roman" w:eastAsia="Times New Roman" w:hAnsi="Times New Roman" w:cs="Times New Roman"/>
          <w:sz w:val="24"/>
        </w:rPr>
        <w:t>Продол</w:t>
      </w:r>
      <w:r>
        <w:rPr>
          <w:rFonts w:ascii="Times New Roman" w:eastAsia="Times New Roman" w:hAnsi="Times New Roman" w:cs="Times New Roman"/>
          <w:sz w:val="24"/>
        </w:rPr>
        <w:t xml:space="preserve">жилось взаимодействие с СОШ № </w:t>
      </w:r>
      <w:r w:rsidR="00D52F01">
        <w:rPr>
          <w:rFonts w:ascii="Times New Roman" w:eastAsia="Times New Roman" w:hAnsi="Times New Roman" w:cs="Times New Roman"/>
          <w:sz w:val="24"/>
        </w:rPr>
        <w:t>76</w:t>
      </w:r>
      <w:r w:rsidRPr="00AE36AC">
        <w:rPr>
          <w:rFonts w:ascii="Times New Roman" w:eastAsia="Times New Roman" w:hAnsi="Times New Roman" w:cs="Times New Roman"/>
          <w:sz w:val="24"/>
        </w:rPr>
        <w:t xml:space="preserve">, </w:t>
      </w:r>
      <w:r w:rsidR="007547A0">
        <w:rPr>
          <w:rFonts w:ascii="Times New Roman" w:eastAsia="Times New Roman" w:hAnsi="Times New Roman" w:cs="Times New Roman"/>
          <w:sz w:val="24"/>
        </w:rPr>
        <w:t>60, ТОС «</w:t>
      </w:r>
      <w:proofErr w:type="spellStart"/>
      <w:r w:rsidR="007547A0">
        <w:rPr>
          <w:rFonts w:ascii="Times New Roman" w:eastAsia="Times New Roman" w:hAnsi="Times New Roman" w:cs="Times New Roman"/>
          <w:sz w:val="24"/>
        </w:rPr>
        <w:t>Гусарова</w:t>
      </w:r>
      <w:proofErr w:type="spellEnd"/>
      <w:r>
        <w:rPr>
          <w:rFonts w:ascii="Times New Roman" w:eastAsia="Times New Roman" w:hAnsi="Times New Roman" w:cs="Times New Roman"/>
          <w:sz w:val="24"/>
        </w:rPr>
        <w:t>», библиотекой им. П.Бажова</w:t>
      </w:r>
      <w:r w:rsidRPr="00AE36AC">
        <w:rPr>
          <w:rFonts w:ascii="Times New Roman" w:eastAsia="Times New Roman" w:hAnsi="Times New Roman" w:cs="Times New Roman"/>
          <w:sz w:val="24"/>
        </w:rPr>
        <w:t>, МАОУ ДПО «ЦРСО», что способствовало оптимизации воспитательно</w:t>
      </w:r>
      <w:r>
        <w:rPr>
          <w:rFonts w:ascii="Times New Roman" w:eastAsia="Times New Roman" w:hAnsi="Times New Roman" w:cs="Times New Roman"/>
          <w:sz w:val="24"/>
        </w:rPr>
        <w:t>-</w:t>
      </w:r>
      <w:r w:rsidRPr="00AE36AC">
        <w:rPr>
          <w:rFonts w:ascii="Times New Roman" w:eastAsia="Times New Roman" w:hAnsi="Times New Roman" w:cs="Times New Roman"/>
          <w:sz w:val="24"/>
        </w:rPr>
        <w:t xml:space="preserve">образовательного процесса, социализации детей. </w:t>
      </w:r>
    </w:p>
    <w:p w:rsidR="007547A0" w:rsidRDefault="00C177FE" w:rsidP="007547A0">
      <w:pPr>
        <w:spacing w:after="3" w:line="248" w:lineRule="auto"/>
        <w:ind w:left="-15" w:right="54" w:firstLine="543"/>
        <w:jc w:val="both"/>
      </w:pPr>
      <w:r w:rsidRPr="00AE36AC">
        <w:rPr>
          <w:rFonts w:ascii="Times New Roman" w:eastAsia="Times New Roman" w:hAnsi="Times New Roman" w:cs="Times New Roman"/>
          <w:sz w:val="24"/>
        </w:rPr>
        <w:t>Таким образом, можно с</w:t>
      </w:r>
      <w:r>
        <w:rPr>
          <w:rFonts w:ascii="Times New Roman" w:eastAsia="Times New Roman" w:hAnsi="Times New Roman" w:cs="Times New Roman"/>
          <w:sz w:val="24"/>
        </w:rPr>
        <w:t>делать вывод о том, что МАДОУ «ЦРР -д</w:t>
      </w:r>
      <w:r w:rsidRPr="00AE36AC">
        <w:rPr>
          <w:rFonts w:ascii="Times New Roman" w:eastAsia="Times New Roman" w:hAnsi="Times New Roman" w:cs="Times New Roman"/>
          <w:sz w:val="24"/>
        </w:rPr>
        <w:t>етский сад №</w:t>
      </w:r>
      <w:r>
        <w:rPr>
          <w:rFonts w:ascii="Times New Roman" w:eastAsia="Times New Roman" w:hAnsi="Times New Roman" w:cs="Times New Roman"/>
          <w:sz w:val="24"/>
        </w:rPr>
        <w:t xml:space="preserve"> 417</w:t>
      </w:r>
      <w:r w:rsidRPr="00AE36AC">
        <w:rPr>
          <w:rFonts w:ascii="Times New Roman" w:eastAsia="Times New Roman" w:hAnsi="Times New Roman" w:cs="Times New Roman"/>
          <w:sz w:val="24"/>
        </w:rPr>
        <w:t xml:space="preserve">» поддерживает традиционные контакты и открыт к сотрудничеству с разными организациями, способствующими воспитательно-образовательному процессу, повышению квалификации педагогов. </w:t>
      </w:r>
    </w:p>
    <w:p w:rsidR="00C177FE" w:rsidRPr="007547A0" w:rsidRDefault="007547A0" w:rsidP="007547A0">
      <w:pPr>
        <w:spacing w:after="3" w:line="248" w:lineRule="auto"/>
        <w:ind w:left="-15" w:right="54"/>
        <w:jc w:val="both"/>
      </w:pPr>
      <w:r>
        <w:t xml:space="preserve">     </w:t>
      </w:r>
      <w:r w:rsidR="00C177FE" w:rsidRPr="00AE36AC">
        <w:rPr>
          <w:rFonts w:ascii="Times New Roman" w:eastAsia="Times New Roman" w:hAnsi="Times New Roman" w:cs="Times New Roman"/>
          <w:sz w:val="24"/>
        </w:rPr>
        <w:t xml:space="preserve">    </w:t>
      </w:r>
      <w:r w:rsidR="000E2CC4">
        <w:rPr>
          <w:rFonts w:ascii="Times New Roman" w:eastAsia="Times New Roman" w:hAnsi="Times New Roman" w:cs="Times New Roman"/>
          <w:sz w:val="24"/>
        </w:rPr>
        <w:t xml:space="preserve">За прошедший учебный год МАДОУ </w:t>
      </w:r>
      <w:r w:rsidR="00C177FE" w:rsidRPr="00766AE9">
        <w:rPr>
          <w:rFonts w:ascii="Times New Roman" w:eastAsia="Times New Roman" w:hAnsi="Times New Roman" w:cs="Times New Roman"/>
          <w:sz w:val="24"/>
        </w:rPr>
        <w:t xml:space="preserve">было   укомплектовано педагогическими кадрами полностью. </w:t>
      </w:r>
    </w:p>
    <w:p w:rsidR="00C177FE" w:rsidRPr="00AE36AC" w:rsidRDefault="00C177FE" w:rsidP="00C177FE">
      <w:pPr>
        <w:spacing w:after="16" w:line="248" w:lineRule="auto"/>
        <w:ind w:left="-15" w:right="55" w:firstLine="543"/>
        <w:jc w:val="both"/>
      </w:pPr>
      <w:r w:rsidRPr="00766AE9">
        <w:rPr>
          <w:rFonts w:ascii="Times New Roman" w:eastAsia="Times New Roman" w:hAnsi="Times New Roman" w:cs="Times New Roman"/>
          <w:sz w:val="24"/>
        </w:rPr>
        <w:t>В ДОУ имеются все необходимые локальные акты, регламентирующие работу с персоналом (в соответствии с Федеральным законом «Об образовании</w:t>
      </w:r>
      <w:r w:rsidRPr="00AE36AC">
        <w:rPr>
          <w:rFonts w:ascii="Times New Roman" w:eastAsia="Times New Roman" w:hAnsi="Times New Roman" w:cs="Times New Roman"/>
          <w:sz w:val="24"/>
        </w:rPr>
        <w:t xml:space="preserve"> в РФ» №273-ФЗ)  </w:t>
      </w:r>
    </w:p>
    <w:p w:rsidR="00C177FE" w:rsidRPr="00AE36AC" w:rsidRDefault="00C177FE" w:rsidP="007547A0">
      <w:pPr>
        <w:spacing w:after="0"/>
      </w:pPr>
    </w:p>
    <w:p w:rsidR="00C177FE" w:rsidRPr="00AE36AC" w:rsidRDefault="00C177FE" w:rsidP="007547A0">
      <w:pPr>
        <w:spacing w:after="12" w:line="248" w:lineRule="auto"/>
        <w:ind w:left="-15" w:right="46" w:firstLine="543"/>
        <w:jc w:val="both"/>
      </w:pPr>
      <w:r w:rsidRPr="00AE36AC">
        <w:rPr>
          <w:rFonts w:ascii="Times New Roman" w:eastAsia="Times New Roman" w:hAnsi="Times New Roman" w:cs="Times New Roman"/>
          <w:b/>
          <w:sz w:val="24"/>
        </w:rPr>
        <w:t xml:space="preserve">Таким образом, анализируя результаты диагностирования </w:t>
      </w:r>
      <w:r w:rsidR="000E2CC4" w:rsidRPr="00AE36AC">
        <w:rPr>
          <w:rFonts w:ascii="Times New Roman" w:eastAsia="Times New Roman" w:hAnsi="Times New Roman" w:cs="Times New Roman"/>
          <w:b/>
          <w:sz w:val="24"/>
        </w:rPr>
        <w:t>воспитанников, анкетирование</w:t>
      </w:r>
      <w:r w:rsidRPr="00AE36AC">
        <w:rPr>
          <w:rFonts w:ascii="Times New Roman" w:eastAsia="Times New Roman" w:hAnsi="Times New Roman" w:cs="Times New Roman"/>
          <w:b/>
          <w:sz w:val="24"/>
        </w:rPr>
        <w:t xml:space="preserve"> педагогов, оценивая проведенные в течение учебного года мероприятия, можно сделать вывод, что поставленные задачи «Годового плана </w:t>
      </w:r>
      <w:r>
        <w:rPr>
          <w:rFonts w:ascii="Times New Roman" w:eastAsia="Times New Roman" w:hAnsi="Times New Roman" w:cs="Times New Roman"/>
          <w:b/>
          <w:sz w:val="24"/>
        </w:rPr>
        <w:t>МАДОУ «ЦРР -детский</w:t>
      </w:r>
      <w:r w:rsidR="007547A0">
        <w:rPr>
          <w:rFonts w:ascii="Times New Roman" w:eastAsia="Times New Roman" w:hAnsi="Times New Roman" w:cs="Times New Roman"/>
          <w:b/>
          <w:sz w:val="24"/>
        </w:rPr>
        <w:t xml:space="preserve"> сад № 417» на 20</w:t>
      </w:r>
      <w:r w:rsidR="00D52F01">
        <w:rPr>
          <w:rFonts w:ascii="Times New Roman" w:eastAsia="Times New Roman" w:hAnsi="Times New Roman" w:cs="Times New Roman"/>
          <w:b/>
          <w:sz w:val="24"/>
        </w:rPr>
        <w:t>20</w:t>
      </w:r>
      <w:r w:rsidR="007547A0">
        <w:rPr>
          <w:rFonts w:ascii="Times New Roman" w:eastAsia="Times New Roman" w:hAnsi="Times New Roman" w:cs="Times New Roman"/>
          <w:b/>
          <w:sz w:val="24"/>
        </w:rPr>
        <w:t>-20</w:t>
      </w:r>
      <w:r w:rsidR="00D52F01">
        <w:rPr>
          <w:rFonts w:ascii="Times New Roman" w:eastAsia="Times New Roman" w:hAnsi="Times New Roman" w:cs="Times New Roman"/>
          <w:b/>
          <w:sz w:val="24"/>
        </w:rPr>
        <w:t>21</w:t>
      </w:r>
      <w:r w:rsidRPr="00AE36AC">
        <w:rPr>
          <w:rFonts w:ascii="Times New Roman" w:eastAsia="Times New Roman" w:hAnsi="Times New Roman" w:cs="Times New Roman"/>
          <w:b/>
          <w:sz w:val="24"/>
        </w:rPr>
        <w:t xml:space="preserve"> учебный год» реализованы. Педагогический коллектив выполнил все </w:t>
      </w:r>
      <w:r w:rsidRPr="00AE36AC">
        <w:rPr>
          <w:rFonts w:ascii="Times New Roman" w:eastAsia="Times New Roman" w:hAnsi="Times New Roman" w:cs="Times New Roman"/>
          <w:b/>
          <w:sz w:val="24"/>
        </w:rPr>
        <w:lastRenderedPageBreak/>
        <w:t>намече</w:t>
      </w:r>
      <w:r w:rsidR="007547A0">
        <w:rPr>
          <w:rFonts w:ascii="Times New Roman" w:eastAsia="Times New Roman" w:hAnsi="Times New Roman" w:cs="Times New Roman"/>
          <w:b/>
          <w:sz w:val="24"/>
        </w:rPr>
        <w:t>нные мероприятия, воспитательно-</w:t>
      </w:r>
      <w:r w:rsidRPr="00AE36AC">
        <w:rPr>
          <w:rFonts w:ascii="Times New Roman" w:eastAsia="Times New Roman" w:hAnsi="Times New Roman" w:cs="Times New Roman"/>
          <w:b/>
          <w:sz w:val="24"/>
        </w:rPr>
        <w:t xml:space="preserve">образовательный процесс организован на хорошем уровне, намечены перспективы дальнейшей деятельности коллектива.  </w:t>
      </w:r>
    </w:p>
    <w:p w:rsidR="00C177FE" w:rsidRPr="00C177FE" w:rsidRDefault="00C177FE" w:rsidP="00C177FE">
      <w:pPr>
        <w:spacing w:after="0"/>
      </w:pPr>
    </w:p>
    <w:p w:rsidR="00ED6502" w:rsidRDefault="00ED6502" w:rsidP="009534CF">
      <w:pPr>
        <w:tabs>
          <w:tab w:val="left" w:pos="3465"/>
        </w:tabs>
        <w:jc w:val="center"/>
        <w:rPr>
          <w:rFonts w:ascii="Times New Roman" w:hAnsi="Times New Roman" w:cs="Times New Roman"/>
          <w:b/>
          <w:sz w:val="24"/>
          <w:szCs w:val="24"/>
        </w:rPr>
      </w:pPr>
    </w:p>
    <w:p w:rsidR="007078FE" w:rsidRDefault="007078FE">
      <w:pPr>
        <w:rPr>
          <w:rFonts w:ascii="Times New Roman" w:hAnsi="Times New Roman" w:cs="Times New Roman"/>
          <w:b/>
          <w:sz w:val="24"/>
          <w:szCs w:val="24"/>
        </w:rPr>
      </w:pPr>
      <w:r>
        <w:rPr>
          <w:rFonts w:ascii="Times New Roman" w:hAnsi="Times New Roman" w:cs="Times New Roman"/>
          <w:b/>
          <w:sz w:val="24"/>
          <w:szCs w:val="24"/>
        </w:rPr>
        <w:br w:type="page"/>
      </w:r>
    </w:p>
    <w:p w:rsidR="00F97C63" w:rsidRPr="00F97C63" w:rsidRDefault="00C3434F" w:rsidP="00F97C63">
      <w:pPr>
        <w:tabs>
          <w:tab w:val="left" w:pos="3465"/>
        </w:tabs>
        <w:jc w:val="center"/>
        <w:rPr>
          <w:rFonts w:ascii="Times New Roman" w:hAnsi="Times New Roman" w:cs="Times New Roman"/>
          <w:b/>
          <w:sz w:val="24"/>
          <w:szCs w:val="24"/>
        </w:rPr>
      </w:pPr>
      <w:r>
        <w:rPr>
          <w:rFonts w:ascii="Times New Roman" w:hAnsi="Times New Roman" w:cs="Times New Roman"/>
          <w:b/>
          <w:sz w:val="24"/>
          <w:szCs w:val="24"/>
        </w:rPr>
        <w:lastRenderedPageBreak/>
        <w:t>II</w:t>
      </w:r>
      <w:r w:rsidR="00F97C63" w:rsidRPr="00F97C63">
        <w:rPr>
          <w:rFonts w:ascii="Times New Roman" w:hAnsi="Times New Roman" w:cs="Times New Roman"/>
          <w:b/>
          <w:sz w:val="24"/>
          <w:szCs w:val="24"/>
        </w:rPr>
        <w:t>.РАЗДЕЛ.</w:t>
      </w:r>
    </w:p>
    <w:p w:rsidR="00F97C63" w:rsidRPr="00ED6502" w:rsidRDefault="00F97C63" w:rsidP="00F97C63">
      <w:pPr>
        <w:tabs>
          <w:tab w:val="left" w:pos="3465"/>
        </w:tabs>
        <w:jc w:val="center"/>
        <w:rPr>
          <w:rFonts w:ascii="Times New Roman" w:hAnsi="Times New Roman" w:cs="Times New Roman"/>
          <w:b/>
          <w:sz w:val="24"/>
          <w:szCs w:val="24"/>
        </w:rPr>
      </w:pPr>
      <w:r w:rsidRPr="00F97C63">
        <w:rPr>
          <w:rFonts w:ascii="Times New Roman" w:hAnsi="Times New Roman" w:cs="Times New Roman"/>
          <w:b/>
          <w:sz w:val="24"/>
          <w:szCs w:val="24"/>
        </w:rPr>
        <w:t>Приоритетные зада</w:t>
      </w:r>
      <w:r w:rsidR="003A360C">
        <w:rPr>
          <w:rFonts w:ascii="Times New Roman" w:hAnsi="Times New Roman" w:cs="Times New Roman"/>
          <w:b/>
          <w:sz w:val="24"/>
          <w:szCs w:val="24"/>
        </w:rPr>
        <w:t>чи деятельности МАДОУ на 2021-2022</w:t>
      </w:r>
      <w:r w:rsidRPr="00F97C63">
        <w:rPr>
          <w:rFonts w:ascii="Times New Roman" w:hAnsi="Times New Roman" w:cs="Times New Roman"/>
          <w:b/>
          <w:sz w:val="24"/>
          <w:szCs w:val="24"/>
        </w:rPr>
        <w:t xml:space="preserve"> учебный год</w:t>
      </w:r>
    </w:p>
    <w:p w:rsidR="00783A1B" w:rsidRPr="00ED6502" w:rsidRDefault="00783A1B" w:rsidP="0097160A">
      <w:pPr>
        <w:spacing w:after="0" w:line="240" w:lineRule="auto"/>
        <w:contextualSpacing/>
        <w:jc w:val="both"/>
        <w:rPr>
          <w:rFonts w:ascii="Times New Roman" w:hAnsi="Times New Roman" w:cs="Times New Roman"/>
          <w:b/>
          <w:sz w:val="24"/>
          <w:szCs w:val="24"/>
        </w:rPr>
      </w:pPr>
      <w:r w:rsidRPr="00ED6502">
        <w:rPr>
          <w:rFonts w:ascii="Times New Roman" w:hAnsi="Times New Roman" w:cs="Times New Roman"/>
          <w:b/>
          <w:sz w:val="24"/>
          <w:szCs w:val="24"/>
        </w:rPr>
        <w:t>1. Цель и задачи воспитательн</w:t>
      </w:r>
      <w:r w:rsidR="009F2E8D">
        <w:rPr>
          <w:rFonts w:ascii="Times New Roman" w:hAnsi="Times New Roman" w:cs="Times New Roman"/>
          <w:b/>
          <w:sz w:val="24"/>
          <w:szCs w:val="24"/>
        </w:rPr>
        <w:t>о</w:t>
      </w:r>
      <w:r w:rsidR="003A360C">
        <w:rPr>
          <w:rFonts w:ascii="Times New Roman" w:hAnsi="Times New Roman" w:cs="Times New Roman"/>
          <w:b/>
          <w:sz w:val="24"/>
          <w:szCs w:val="24"/>
        </w:rPr>
        <w:t>-образовательной работы на 2021-2022</w:t>
      </w:r>
      <w:r w:rsidRPr="00ED6502">
        <w:rPr>
          <w:rFonts w:ascii="Times New Roman" w:hAnsi="Times New Roman" w:cs="Times New Roman"/>
          <w:b/>
          <w:sz w:val="24"/>
          <w:szCs w:val="24"/>
        </w:rPr>
        <w:t xml:space="preserve"> учебный год</w:t>
      </w:r>
    </w:p>
    <w:p w:rsidR="00783A1B" w:rsidRPr="00ED6502" w:rsidRDefault="00783A1B" w:rsidP="0097160A">
      <w:pPr>
        <w:spacing w:after="0" w:line="240" w:lineRule="auto"/>
        <w:jc w:val="both"/>
        <w:rPr>
          <w:rFonts w:ascii="Times New Roman" w:hAnsi="Times New Roman" w:cs="Times New Roman"/>
          <w:b/>
          <w:sz w:val="24"/>
          <w:szCs w:val="24"/>
          <w:u w:val="single"/>
        </w:rPr>
      </w:pPr>
      <w:r w:rsidRPr="00ED6502">
        <w:rPr>
          <w:rFonts w:ascii="Times New Roman" w:hAnsi="Times New Roman" w:cs="Times New Roman"/>
          <w:b/>
          <w:sz w:val="24"/>
          <w:szCs w:val="24"/>
          <w:u w:val="single"/>
        </w:rPr>
        <w:t xml:space="preserve">Направление:                                  </w:t>
      </w:r>
    </w:p>
    <w:p w:rsidR="00783A1B" w:rsidRPr="00ED6502" w:rsidRDefault="003A360C" w:rsidP="009716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Художественно-эстетическое</w:t>
      </w:r>
    </w:p>
    <w:p w:rsidR="00783A1B" w:rsidRPr="00ED6502" w:rsidRDefault="00783A1B" w:rsidP="0097160A">
      <w:pPr>
        <w:spacing w:after="0" w:line="240" w:lineRule="auto"/>
        <w:jc w:val="both"/>
        <w:rPr>
          <w:rFonts w:ascii="Times New Roman" w:hAnsi="Times New Roman" w:cs="Times New Roman"/>
          <w:sz w:val="24"/>
          <w:szCs w:val="24"/>
        </w:rPr>
      </w:pPr>
      <w:r w:rsidRPr="00ED6502">
        <w:rPr>
          <w:rFonts w:ascii="Times New Roman" w:hAnsi="Times New Roman" w:cs="Times New Roman"/>
          <w:b/>
          <w:sz w:val="24"/>
          <w:szCs w:val="24"/>
        </w:rPr>
        <w:t>Цель:</w:t>
      </w:r>
      <w:r w:rsidRPr="00ED6502">
        <w:rPr>
          <w:rFonts w:ascii="Times New Roman" w:hAnsi="Times New Roman" w:cs="Times New Roman"/>
          <w:sz w:val="24"/>
          <w:szCs w:val="24"/>
        </w:rPr>
        <w:t xml:space="preserve"> о</w:t>
      </w:r>
      <w:r w:rsidRPr="00ED6502">
        <w:rPr>
          <w:rFonts w:ascii="Times New Roman" w:hAnsi="Times New Roman" w:cs="Times New Roman"/>
          <w:bCs/>
          <w:sz w:val="24"/>
          <w:szCs w:val="24"/>
        </w:rPr>
        <w:t>беспечение оптимальных организационно - педагогических условий для успешного воспитания, обучения, развития, социализации ребенка</w:t>
      </w:r>
      <w:r w:rsidRPr="00ED6502">
        <w:rPr>
          <w:rFonts w:ascii="Times New Roman" w:hAnsi="Times New Roman" w:cs="Times New Roman"/>
          <w:b/>
          <w:bCs/>
          <w:sz w:val="24"/>
          <w:szCs w:val="24"/>
        </w:rPr>
        <w:t xml:space="preserve">. </w:t>
      </w:r>
      <w:r w:rsidRPr="00ED6502">
        <w:rPr>
          <w:rFonts w:ascii="Times New Roman" w:hAnsi="Times New Roman" w:cs="Times New Roman"/>
          <w:bCs/>
          <w:sz w:val="24"/>
          <w:szCs w:val="24"/>
        </w:rPr>
        <w:t>Приобщение детей через соответствующие их индивидуально-возрастным особенностям виды деятельности к социокультурным нормам, традициям общества и государства.</w:t>
      </w:r>
    </w:p>
    <w:p w:rsidR="00783A1B" w:rsidRPr="00ED6502" w:rsidRDefault="00783A1B" w:rsidP="00D37F50">
      <w:pPr>
        <w:jc w:val="center"/>
        <w:rPr>
          <w:rFonts w:ascii="Times New Roman" w:hAnsi="Times New Roman" w:cs="Times New Roman"/>
          <w:b/>
          <w:sz w:val="24"/>
          <w:szCs w:val="24"/>
          <w:lang w:val="en-US"/>
        </w:rPr>
      </w:pPr>
      <w:r w:rsidRPr="00ED6502">
        <w:rPr>
          <w:rFonts w:ascii="Times New Roman" w:hAnsi="Times New Roman" w:cs="Times New Roman"/>
          <w:b/>
          <w:sz w:val="24"/>
          <w:szCs w:val="24"/>
        </w:rPr>
        <w:t xml:space="preserve">Основные проектные линии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3725"/>
        <w:gridCol w:w="3571"/>
      </w:tblGrid>
      <w:tr w:rsidR="00143EEC" w:rsidRPr="00ED6502" w:rsidTr="00783A1B">
        <w:tc>
          <w:tcPr>
            <w:tcW w:w="3085" w:type="dxa"/>
            <w:tcBorders>
              <w:top w:val="single" w:sz="4" w:space="0" w:color="auto"/>
              <w:left w:val="single" w:sz="4" w:space="0" w:color="auto"/>
              <w:bottom w:val="single" w:sz="4" w:space="0" w:color="auto"/>
              <w:right w:val="single" w:sz="4" w:space="0" w:color="auto"/>
            </w:tcBorders>
            <w:hideMark/>
          </w:tcPr>
          <w:p w:rsidR="00783A1B" w:rsidRPr="00ED6502" w:rsidRDefault="008E0FA0" w:rsidP="00783A1B">
            <w:pPr>
              <w:jc w:val="center"/>
              <w:rPr>
                <w:rFonts w:ascii="Times New Roman" w:hAnsi="Times New Roman" w:cs="Times New Roman"/>
                <w:b/>
                <w:i/>
                <w:sz w:val="24"/>
                <w:szCs w:val="24"/>
              </w:rPr>
            </w:pPr>
            <w:r w:rsidRPr="00ED6502">
              <w:rPr>
                <w:rFonts w:ascii="Times New Roman" w:hAnsi="Times New Roman" w:cs="Times New Roman"/>
                <w:b/>
                <w:i/>
                <w:sz w:val="24"/>
                <w:szCs w:val="24"/>
              </w:rPr>
              <w:t>Проектные Л</w:t>
            </w:r>
            <w:r w:rsidR="00783A1B" w:rsidRPr="00ED6502">
              <w:rPr>
                <w:rFonts w:ascii="Times New Roman" w:hAnsi="Times New Roman" w:cs="Times New Roman"/>
                <w:b/>
                <w:i/>
                <w:sz w:val="24"/>
                <w:szCs w:val="24"/>
              </w:rPr>
              <w:t>инии</w:t>
            </w:r>
          </w:p>
        </w:tc>
        <w:tc>
          <w:tcPr>
            <w:tcW w:w="3803" w:type="dxa"/>
            <w:tcBorders>
              <w:top w:val="single" w:sz="4" w:space="0" w:color="auto"/>
              <w:left w:val="single" w:sz="4" w:space="0" w:color="auto"/>
              <w:bottom w:val="single" w:sz="4" w:space="0" w:color="auto"/>
              <w:right w:val="single" w:sz="4" w:space="0" w:color="auto"/>
            </w:tcBorders>
            <w:hideMark/>
          </w:tcPr>
          <w:p w:rsidR="00783A1B" w:rsidRPr="00ED6502" w:rsidRDefault="00783A1B" w:rsidP="00783A1B">
            <w:pPr>
              <w:jc w:val="center"/>
              <w:rPr>
                <w:rFonts w:ascii="Times New Roman" w:hAnsi="Times New Roman" w:cs="Times New Roman"/>
                <w:b/>
                <w:i/>
                <w:sz w:val="24"/>
                <w:szCs w:val="24"/>
              </w:rPr>
            </w:pPr>
            <w:r w:rsidRPr="00ED6502">
              <w:rPr>
                <w:rFonts w:ascii="Times New Roman" w:hAnsi="Times New Roman" w:cs="Times New Roman"/>
                <w:b/>
                <w:i/>
                <w:sz w:val="24"/>
                <w:szCs w:val="24"/>
              </w:rPr>
              <w:t>Задачи</w:t>
            </w:r>
          </w:p>
        </w:tc>
        <w:tc>
          <w:tcPr>
            <w:tcW w:w="3637" w:type="dxa"/>
            <w:tcBorders>
              <w:top w:val="single" w:sz="4" w:space="0" w:color="auto"/>
              <w:left w:val="single" w:sz="4" w:space="0" w:color="auto"/>
              <w:bottom w:val="single" w:sz="4" w:space="0" w:color="auto"/>
              <w:right w:val="single" w:sz="4" w:space="0" w:color="auto"/>
            </w:tcBorders>
            <w:hideMark/>
          </w:tcPr>
          <w:p w:rsidR="00783A1B" w:rsidRPr="00ED6502" w:rsidRDefault="00783A1B" w:rsidP="00783A1B">
            <w:pPr>
              <w:jc w:val="center"/>
              <w:rPr>
                <w:rFonts w:ascii="Times New Roman" w:hAnsi="Times New Roman" w:cs="Times New Roman"/>
                <w:b/>
                <w:i/>
                <w:sz w:val="24"/>
                <w:szCs w:val="24"/>
              </w:rPr>
            </w:pPr>
            <w:r w:rsidRPr="00ED6502">
              <w:rPr>
                <w:rFonts w:ascii="Times New Roman" w:hAnsi="Times New Roman" w:cs="Times New Roman"/>
                <w:b/>
                <w:i/>
                <w:sz w:val="24"/>
                <w:szCs w:val="24"/>
              </w:rPr>
              <w:t>Результат</w:t>
            </w:r>
          </w:p>
        </w:tc>
      </w:tr>
      <w:tr w:rsidR="00143EEC" w:rsidRPr="00ED6502" w:rsidTr="00ED6502">
        <w:trPr>
          <w:trHeight w:val="3527"/>
        </w:trPr>
        <w:tc>
          <w:tcPr>
            <w:tcW w:w="3085" w:type="dxa"/>
            <w:tcBorders>
              <w:top w:val="single" w:sz="4" w:space="0" w:color="auto"/>
              <w:left w:val="single" w:sz="4" w:space="0" w:color="auto"/>
              <w:bottom w:val="single" w:sz="4" w:space="0" w:color="auto"/>
              <w:right w:val="single" w:sz="4" w:space="0" w:color="auto"/>
            </w:tcBorders>
            <w:hideMark/>
          </w:tcPr>
          <w:p w:rsidR="00783A1B" w:rsidRPr="00ED6502" w:rsidRDefault="00783A1B" w:rsidP="00783A1B">
            <w:pPr>
              <w:jc w:val="both"/>
              <w:rPr>
                <w:rFonts w:ascii="Times New Roman" w:hAnsi="Times New Roman" w:cs="Times New Roman"/>
                <w:sz w:val="24"/>
                <w:szCs w:val="24"/>
              </w:rPr>
            </w:pPr>
            <w:r w:rsidRPr="00ED6502">
              <w:rPr>
                <w:rFonts w:ascii="Times New Roman" w:hAnsi="Times New Roman" w:cs="Times New Roman"/>
                <w:sz w:val="24"/>
                <w:szCs w:val="24"/>
                <w:lang w:val="en-US"/>
              </w:rPr>
              <w:t>I</w:t>
            </w:r>
            <w:r w:rsidRPr="00ED6502">
              <w:rPr>
                <w:rFonts w:ascii="Times New Roman" w:hAnsi="Times New Roman" w:cs="Times New Roman"/>
                <w:sz w:val="24"/>
                <w:szCs w:val="24"/>
              </w:rPr>
              <w:t>.Повышение компетентности педагога</w:t>
            </w:r>
          </w:p>
          <w:p w:rsidR="00783A1B" w:rsidRPr="00ED6502" w:rsidRDefault="00783A1B" w:rsidP="00783A1B">
            <w:pPr>
              <w:jc w:val="both"/>
              <w:rPr>
                <w:i/>
                <w:sz w:val="24"/>
                <w:szCs w:val="24"/>
                <w:lang w:val="en-US"/>
              </w:rPr>
            </w:pPr>
          </w:p>
        </w:tc>
        <w:tc>
          <w:tcPr>
            <w:tcW w:w="3803" w:type="dxa"/>
            <w:tcBorders>
              <w:top w:val="single" w:sz="4" w:space="0" w:color="auto"/>
              <w:left w:val="single" w:sz="4" w:space="0" w:color="auto"/>
              <w:bottom w:val="single" w:sz="4" w:space="0" w:color="auto"/>
              <w:right w:val="single" w:sz="4" w:space="0" w:color="auto"/>
            </w:tcBorders>
            <w:hideMark/>
          </w:tcPr>
          <w:p w:rsidR="00783A1B" w:rsidRPr="00ED6502" w:rsidRDefault="00783A1B" w:rsidP="00783A1B">
            <w:pPr>
              <w:jc w:val="both"/>
              <w:rPr>
                <w:rFonts w:ascii="Times New Roman" w:hAnsi="Times New Roman" w:cs="Times New Roman"/>
                <w:sz w:val="24"/>
                <w:szCs w:val="24"/>
              </w:rPr>
            </w:pPr>
            <w:r w:rsidRPr="00ED6502">
              <w:rPr>
                <w:rFonts w:ascii="Times New Roman" w:hAnsi="Times New Roman" w:cs="Times New Roman"/>
                <w:sz w:val="24"/>
                <w:szCs w:val="24"/>
              </w:rPr>
              <w:t>Создать условия для повышения профессиональной компетентности педагогов, через разные формы работы</w:t>
            </w:r>
          </w:p>
        </w:tc>
        <w:tc>
          <w:tcPr>
            <w:tcW w:w="3637" w:type="dxa"/>
            <w:tcBorders>
              <w:top w:val="single" w:sz="4" w:space="0" w:color="auto"/>
              <w:left w:val="single" w:sz="4" w:space="0" w:color="auto"/>
              <w:bottom w:val="single" w:sz="4" w:space="0" w:color="auto"/>
              <w:right w:val="single" w:sz="4" w:space="0" w:color="auto"/>
            </w:tcBorders>
          </w:tcPr>
          <w:p w:rsidR="008E0FA0" w:rsidRPr="00ED6502" w:rsidRDefault="008E0FA0" w:rsidP="0097160A">
            <w:pPr>
              <w:spacing w:after="0"/>
              <w:rPr>
                <w:rFonts w:ascii="Times New Roman" w:hAnsi="Times New Roman" w:cs="Times New Roman"/>
                <w:sz w:val="24"/>
                <w:szCs w:val="24"/>
              </w:rPr>
            </w:pPr>
            <w:r w:rsidRPr="00ED6502">
              <w:rPr>
                <w:rFonts w:ascii="Times New Roman" w:hAnsi="Times New Roman" w:cs="Times New Roman"/>
                <w:sz w:val="24"/>
                <w:szCs w:val="24"/>
              </w:rPr>
              <w:t>1.Конкурсное движение педагогов</w:t>
            </w:r>
          </w:p>
          <w:p w:rsidR="008E0FA0" w:rsidRPr="00ED6502" w:rsidRDefault="008E0FA0" w:rsidP="0097160A">
            <w:pPr>
              <w:spacing w:after="0"/>
              <w:rPr>
                <w:rFonts w:ascii="Times New Roman" w:hAnsi="Times New Roman" w:cs="Times New Roman"/>
                <w:sz w:val="24"/>
                <w:szCs w:val="24"/>
              </w:rPr>
            </w:pPr>
            <w:r w:rsidRPr="00ED6502">
              <w:rPr>
                <w:rFonts w:ascii="Times New Roman" w:hAnsi="Times New Roman" w:cs="Times New Roman"/>
                <w:sz w:val="24"/>
                <w:szCs w:val="24"/>
              </w:rPr>
              <w:t>Краевые конкурсы</w:t>
            </w:r>
          </w:p>
          <w:p w:rsidR="00783A1B" w:rsidRPr="00ED6502" w:rsidRDefault="00600D9B" w:rsidP="0097160A">
            <w:pPr>
              <w:spacing w:after="0"/>
              <w:rPr>
                <w:rFonts w:ascii="Times New Roman" w:hAnsi="Times New Roman" w:cs="Times New Roman"/>
                <w:sz w:val="24"/>
                <w:szCs w:val="24"/>
              </w:rPr>
            </w:pPr>
            <w:r>
              <w:rPr>
                <w:rFonts w:ascii="Times New Roman" w:hAnsi="Times New Roman" w:cs="Times New Roman"/>
                <w:sz w:val="24"/>
                <w:szCs w:val="24"/>
              </w:rPr>
              <w:t xml:space="preserve">50 </w:t>
            </w:r>
            <w:r w:rsidR="008B167D">
              <w:rPr>
                <w:rFonts w:ascii="Times New Roman" w:hAnsi="Times New Roman" w:cs="Times New Roman"/>
                <w:sz w:val="24"/>
                <w:szCs w:val="24"/>
              </w:rPr>
              <w:t xml:space="preserve">% </w:t>
            </w:r>
            <w:r w:rsidR="00783A1B" w:rsidRPr="00ED6502">
              <w:rPr>
                <w:rFonts w:ascii="Times New Roman" w:hAnsi="Times New Roman" w:cs="Times New Roman"/>
                <w:sz w:val="24"/>
                <w:szCs w:val="24"/>
              </w:rPr>
              <w:t>участие воспитателей, специалистов в конкурсах профессионального мастерства городского уровня;</w:t>
            </w:r>
          </w:p>
          <w:p w:rsidR="00783A1B" w:rsidRPr="00ED6502" w:rsidRDefault="00783A1B" w:rsidP="0097160A">
            <w:pPr>
              <w:spacing w:after="0"/>
              <w:rPr>
                <w:rFonts w:ascii="Times New Roman" w:hAnsi="Times New Roman" w:cs="Times New Roman"/>
                <w:sz w:val="24"/>
                <w:szCs w:val="24"/>
              </w:rPr>
            </w:pPr>
            <w:r w:rsidRPr="008B167D">
              <w:rPr>
                <w:rFonts w:ascii="Times New Roman" w:hAnsi="Times New Roman" w:cs="Times New Roman"/>
                <w:sz w:val="24"/>
                <w:szCs w:val="24"/>
              </w:rPr>
              <w:t>80 %</w:t>
            </w:r>
            <w:r w:rsidRPr="00ED6502">
              <w:rPr>
                <w:rFonts w:ascii="Times New Roman" w:hAnsi="Times New Roman" w:cs="Times New Roman"/>
                <w:sz w:val="24"/>
                <w:szCs w:val="24"/>
              </w:rPr>
              <w:t xml:space="preserve"> участие воспитателей, специалистов в конкурсах профессионального мастерства на уровне ДОУ;</w:t>
            </w:r>
          </w:p>
          <w:p w:rsidR="00783A1B" w:rsidRPr="00ED6502" w:rsidRDefault="00783A1B" w:rsidP="0097160A">
            <w:pPr>
              <w:spacing w:after="0"/>
              <w:rPr>
                <w:sz w:val="24"/>
                <w:szCs w:val="24"/>
              </w:rPr>
            </w:pPr>
            <w:r w:rsidRPr="00ED6502">
              <w:rPr>
                <w:rFonts w:ascii="Times New Roman" w:hAnsi="Times New Roman" w:cs="Times New Roman"/>
                <w:sz w:val="24"/>
                <w:szCs w:val="24"/>
              </w:rPr>
              <w:t>100 % участие в мероприятиях разного уровня (ведение, выступление, участие в методических объединениях)</w:t>
            </w:r>
          </w:p>
          <w:p w:rsidR="00783A1B" w:rsidRPr="00600D9B" w:rsidRDefault="008E0FA0" w:rsidP="0097160A">
            <w:pPr>
              <w:spacing w:after="0"/>
              <w:rPr>
                <w:rFonts w:ascii="Times New Roman" w:hAnsi="Times New Roman" w:cs="Times New Roman"/>
                <w:sz w:val="24"/>
                <w:szCs w:val="24"/>
                <w:highlight w:val="yellow"/>
              </w:rPr>
            </w:pPr>
            <w:r w:rsidRPr="00600D9B">
              <w:rPr>
                <w:rFonts w:ascii="Times New Roman" w:hAnsi="Times New Roman" w:cs="Times New Roman"/>
                <w:sz w:val="24"/>
                <w:szCs w:val="24"/>
                <w:highlight w:val="yellow"/>
              </w:rPr>
              <w:t>2.</w:t>
            </w:r>
            <w:r w:rsidR="005270CF" w:rsidRPr="00600D9B">
              <w:rPr>
                <w:rFonts w:ascii="Times New Roman" w:hAnsi="Times New Roman" w:cs="Times New Roman"/>
                <w:sz w:val="24"/>
                <w:szCs w:val="24"/>
                <w:highlight w:val="yellow"/>
              </w:rPr>
              <w:t>Аттестация педагогов (</w:t>
            </w:r>
            <w:r w:rsidR="008B167D" w:rsidRPr="00600D9B">
              <w:rPr>
                <w:rFonts w:ascii="Times New Roman" w:hAnsi="Times New Roman" w:cs="Times New Roman"/>
                <w:sz w:val="24"/>
                <w:szCs w:val="24"/>
                <w:highlight w:val="yellow"/>
              </w:rPr>
              <w:t xml:space="preserve">6 </w:t>
            </w:r>
            <w:r w:rsidR="00600D9B" w:rsidRPr="00600D9B">
              <w:rPr>
                <w:rFonts w:ascii="Times New Roman" w:hAnsi="Times New Roman" w:cs="Times New Roman"/>
                <w:sz w:val="24"/>
                <w:szCs w:val="24"/>
                <w:highlight w:val="yellow"/>
              </w:rPr>
              <w:t>человек -</w:t>
            </w:r>
            <w:r w:rsidR="008B167D" w:rsidRPr="00600D9B">
              <w:rPr>
                <w:rFonts w:ascii="Times New Roman" w:hAnsi="Times New Roman" w:cs="Times New Roman"/>
                <w:sz w:val="24"/>
                <w:szCs w:val="24"/>
                <w:highlight w:val="yellow"/>
              </w:rPr>
              <w:t xml:space="preserve"> </w:t>
            </w:r>
            <w:r w:rsidR="00600D9B" w:rsidRPr="00600D9B">
              <w:rPr>
                <w:rFonts w:ascii="Times New Roman" w:hAnsi="Times New Roman" w:cs="Times New Roman"/>
                <w:sz w:val="24"/>
                <w:szCs w:val="24"/>
                <w:highlight w:val="yellow"/>
              </w:rPr>
              <w:t>высшая квалификационная кате</w:t>
            </w:r>
            <w:r w:rsidR="008B167D" w:rsidRPr="00600D9B">
              <w:rPr>
                <w:rFonts w:ascii="Times New Roman" w:hAnsi="Times New Roman" w:cs="Times New Roman"/>
                <w:sz w:val="24"/>
                <w:szCs w:val="24"/>
                <w:highlight w:val="yellow"/>
              </w:rPr>
              <w:t>гория, 9 человек – первая)</w:t>
            </w:r>
          </w:p>
          <w:p w:rsidR="008E0FA0" w:rsidRPr="00ED6502" w:rsidRDefault="008E0FA0" w:rsidP="0097160A">
            <w:pPr>
              <w:spacing w:after="0"/>
              <w:rPr>
                <w:rFonts w:ascii="Times New Roman" w:hAnsi="Times New Roman" w:cs="Times New Roman"/>
                <w:sz w:val="24"/>
                <w:szCs w:val="24"/>
              </w:rPr>
            </w:pPr>
            <w:r w:rsidRPr="00600D9B">
              <w:rPr>
                <w:rFonts w:ascii="Times New Roman" w:hAnsi="Times New Roman" w:cs="Times New Roman"/>
                <w:sz w:val="24"/>
                <w:szCs w:val="24"/>
                <w:highlight w:val="yellow"/>
              </w:rPr>
              <w:t>3. Обучение педагогов</w:t>
            </w:r>
            <w:r w:rsidR="008B167D" w:rsidRPr="00600D9B">
              <w:rPr>
                <w:rFonts w:ascii="Times New Roman" w:hAnsi="Times New Roman" w:cs="Times New Roman"/>
                <w:sz w:val="24"/>
                <w:szCs w:val="24"/>
                <w:highlight w:val="yellow"/>
              </w:rPr>
              <w:t xml:space="preserve"> (40 человек)</w:t>
            </w:r>
            <w:r w:rsidRPr="00ED6502">
              <w:rPr>
                <w:rFonts w:ascii="Times New Roman" w:hAnsi="Times New Roman" w:cs="Times New Roman"/>
                <w:sz w:val="24"/>
                <w:szCs w:val="24"/>
              </w:rPr>
              <w:t xml:space="preserve"> </w:t>
            </w:r>
          </w:p>
          <w:p w:rsidR="00783A1B" w:rsidRPr="00ED6502" w:rsidRDefault="0026680C" w:rsidP="0097160A">
            <w:pPr>
              <w:spacing w:after="0"/>
              <w:rPr>
                <w:rFonts w:ascii="Times New Roman" w:hAnsi="Times New Roman" w:cs="Times New Roman"/>
                <w:sz w:val="24"/>
                <w:szCs w:val="24"/>
              </w:rPr>
            </w:pPr>
            <w:r w:rsidRPr="00ED6502">
              <w:rPr>
                <w:rFonts w:ascii="Times New Roman" w:hAnsi="Times New Roman" w:cs="Times New Roman"/>
                <w:sz w:val="24"/>
                <w:szCs w:val="24"/>
              </w:rPr>
              <w:t>3.</w:t>
            </w:r>
            <w:r w:rsidR="00B73175" w:rsidRPr="00ED6502">
              <w:rPr>
                <w:rFonts w:ascii="Times New Roman" w:hAnsi="Times New Roman" w:cs="Times New Roman"/>
                <w:sz w:val="24"/>
                <w:szCs w:val="24"/>
              </w:rPr>
              <w:t xml:space="preserve">100 % воспитателей способны </w:t>
            </w:r>
            <w:r w:rsidR="00783A1B" w:rsidRPr="00ED6502">
              <w:rPr>
                <w:rFonts w:ascii="Times New Roman" w:hAnsi="Times New Roman" w:cs="Times New Roman"/>
                <w:sz w:val="24"/>
                <w:szCs w:val="24"/>
              </w:rPr>
              <w:t>к самообразованию и осознанному с</w:t>
            </w:r>
            <w:r w:rsidR="00B73175" w:rsidRPr="00ED6502">
              <w:rPr>
                <w:rFonts w:ascii="Times New Roman" w:hAnsi="Times New Roman" w:cs="Times New Roman"/>
                <w:sz w:val="24"/>
                <w:szCs w:val="24"/>
              </w:rPr>
              <w:t xml:space="preserve">аморазвитию личности, </w:t>
            </w:r>
            <w:r w:rsidR="00600D9B" w:rsidRPr="00ED6502">
              <w:rPr>
                <w:rFonts w:ascii="Times New Roman" w:hAnsi="Times New Roman" w:cs="Times New Roman"/>
                <w:sz w:val="24"/>
                <w:szCs w:val="24"/>
              </w:rPr>
              <w:t>готовы учиться</w:t>
            </w:r>
            <w:r w:rsidR="00783A1B" w:rsidRPr="00ED6502">
              <w:rPr>
                <w:rFonts w:ascii="Times New Roman" w:hAnsi="Times New Roman" w:cs="Times New Roman"/>
                <w:sz w:val="24"/>
                <w:szCs w:val="24"/>
              </w:rPr>
              <w:t xml:space="preserve"> на протяжении всей трудовой деятельности</w:t>
            </w:r>
            <w:r w:rsidR="00783A1B" w:rsidRPr="00ED6502">
              <w:rPr>
                <w:rFonts w:ascii="Times New Roman" w:hAnsi="Times New Roman" w:cs="Times New Roman"/>
                <w:b/>
                <w:bCs/>
                <w:i/>
                <w:iCs/>
                <w:sz w:val="24"/>
                <w:szCs w:val="24"/>
              </w:rPr>
              <w:t>.</w:t>
            </w:r>
          </w:p>
          <w:p w:rsidR="00783A1B" w:rsidRPr="00ED6502" w:rsidRDefault="00783A1B" w:rsidP="0097160A">
            <w:pPr>
              <w:spacing w:after="0"/>
              <w:ind w:left="720"/>
              <w:rPr>
                <w:sz w:val="24"/>
                <w:szCs w:val="24"/>
              </w:rPr>
            </w:pPr>
          </w:p>
        </w:tc>
      </w:tr>
      <w:tr w:rsidR="00600D9B" w:rsidRPr="00ED6502" w:rsidTr="00ED6502">
        <w:trPr>
          <w:trHeight w:val="3527"/>
        </w:trPr>
        <w:tc>
          <w:tcPr>
            <w:tcW w:w="3085" w:type="dxa"/>
            <w:tcBorders>
              <w:top w:val="single" w:sz="4" w:space="0" w:color="auto"/>
              <w:left w:val="single" w:sz="4" w:space="0" w:color="auto"/>
              <w:bottom w:val="single" w:sz="4" w:space="0" w:color="auto"/>
              <w:right w:val="single" w:sz="4" w:space="0" w:color="auto"/>
            </w:tcBorders>
          </w:tcPr>
          <w:p w:rsidR="00600D9B" w:rsidRPr="00600D9B" w:rsidRDefault="00600D9B" w:rsidP="00783A1B">
            <w:pPr>
              <w:jc w:val="both"/>
              <w:rPr>
                <w:rFonts w:ascii="Times New Roman" w:hAnsi="Times New Roman" w:cs="Times New Roman"/>
                <w:sz w:val="24"/>
                <w:szCs w:val="24"/>
              </w:rPr>
            </w:pPr>
            <w:r>
              <w:rPr>
                <w:rFonts w:ascii="Times New Roman" w:hAnsi="Times New Roman" w:cs="Times New Roman"/>
                <w:sz w:val="24"/>
                <w:szCs w:val="24"/>
                <w:lang w:val="en-US"/>
              </w:rPr>
              <w:lastRenderedPageBreak/>
              <w:t>II.</w:t>
            </w:r>
            <w:r>
              <w:rPr>
                <w:rFonts w:ascii="Times New Roman" w:hAnsi="Times New Roman" w:cs="Times New Roman"/>
                <w:sz w:val="24"/>
                <w:szCs w:val="24"/>
              </w:rPr>
              <w:t>Художественно-эстетическое развитие</w:t>
            </w:r>
          </w:p>
        </w:tc>
        <w:tc>
          <w:tcPr>
            <w:tcW w:w="3803" w:type="dxa"/>
            <w:tcBorders>
              <w:top w:val="single" w:sz="4" w:space="0" w:color="auto"/>
              <w:left w:val="single" w:sz="4" w:space="0" w:color="auto"/>
              <w:bottom w:val="single" w:sz="4" w:space="0" w:color="auto"/>
              <w:right w:val="single" w:sz="4" w:space="0" w:color="auto"/>
            </w:tcBorders>
          </w:tcPr>
          <w:p w:rsidR="00600D9B" w:rsidRPr="00ED6502" w:rsidRDefault="00F81576" w:rsidP="00783A1B">
            <w:pPr>
              <w:jc w:val="both"/>
              <w:rPr>
                <w:rFonts w:ascii="Times New Roman" w:hAnsi="Times New Roman" w:cs="Times New Roman"/>
                <w:sz w:val="24"/>
                <w:szCs w:val="24"/>
              </w:rPr>
            </w:pPr>
            <w:r>
              <w:rPr>
                <w:rFonts w:ascii="Times New Roman" w:hAnsi="Times New Roman" w:cs="Times New Roman"/>
                <w:sz w:val="24"/>
                <w:szCs w:val="24"/>
              </w:rPr>
              <w:t>Развивать художественно-эстетическую активность у детей через творческие мастерские</w:t>
            </w:r>
          </w:p>
        </w:tc>
        <w:tc>
          <w:tcPr>
            <w:tcW w:w="3637" w:type="dxa"/>
            <w:tcBorders>
              <w:top w:val="single" w:sz="4" w:space="0" w:color="auto"/>
              <w:left w:val="single" w:sz="4" w:space="0" w:color="auto"/>
              <w:bottom w:val="single" w:sz="4" w:space="0" w:color="auto"/>
              <w:right w:val="single" w:sz="4" w:space="0" w:color="auto"/>
            </w:tcBorders>
          </w:tcPr>
          <w:p w:rsidR="00600D9B" w:rsidRDefault="00F81576" w:rsidP="0097160A">
            <w:pPr>
              <w:spacing w:after="0"/>
              <w:rPr>
                <w:rFonts w:ascii="Times New Roman" w:hAnsi="Times New Roman" w:cs="Times New Roman"/>
                <w:sz w:val="24"/>
                <w:szCs w:val="24"/>
              </w:rPr>
            </w:pPr>
            <w:r>
              <w:rPr>
                <w:rFonts w:ascii="Times New Roman" w:hAnsi="Times New Roman" w:cs="Times New Roman"/>
                <w:sz w:val="24"/>
                <w:szCs w:val="24"/>
              </w:rPr>
              <w:t>100 % детей старшего дошкольного возраста посещают творческие мастерские</w:t>
            </w:r>
          </w:p>
          <w:p w:rsidR="00F81576" w:rsidRPr="00ED6502" w:rsidRDefault="00F81576" w:rsidP="00F81576">
            <w:pPr>
              <w:spacing w:after="0"/>
              <w:jc w:val="both"/>
              <w:rPr>
                <w:rFonts w:ascii="Times New Roman" w:hAnsi="Times New Roman" w:cs="Times New Roman"/>
                <w:sz w:val="24"/>
                <w:szCs w:val="24"/>
              </w:rPr>
            </w:pPr>
            <w:r w:rsidRPr="00ED6502">
              <w:rPr>
                <w:rFonts w:ascii="Times New Roman" w:hAnsi="Times New Roman" w:cs="Times New Roman"/>
                <w:sz w:val="24"/>
                <w:szCs w:val="24"/>
              </w:rPr>
              <w:t>1.Участие детей в конкурсах разного уровня-ежемесячно</w:t>
            </w:r>
          </w:p>
          <w:p w:rsidR="00F81576" w:rsidRPr="00ED6502" w:rsidRDefault="00F81576" w:rsidP="00F81576">
            <w:pPr>
              <w:spacing w:after="0"/>
              <w:rPr>
                <w:rFonts w:ascii="Times New Roman" w:hAnsi="Times New Roman" w:cs="Times New Roman"/>
                <w:sz w:val="24"/>
                <w:szCs w:val="24"/>
              </w:rPr>
            </w:pPr>
            <w:r w:rsidRPr="00ED6502">
              <w:rPr>
                <w:rFonts w:ascii="Times New Roman" w:hAnsi="Times New Roman" w:cs="Times New Roman"/>
                <w:sz w:val="24"/>
                <w:szCs w:val="24"/>
              </w:rPr>
              <w:t>2.внеуро</w:t>
            </w:r>
            <w:r>
              <w:rPr>
                <w:rFonts w:ascii="Times New Roman" w:hAnsi="Times New Roman" w:cs="Times New Roman"/>
                <w:sz w:val="24"/>
                <w:szCs w:val="24"/>
              </w:rPr>
              <w:t>чные мероприятия художественно-эстетической направленности-ежеквартальные</w:t>
            </w:r>
          </w:p>
        </w:tc>
      </w:tr>
      <w:tr w:rsidR="00143EEC" w:rsidRPr="00ED6502" w:rsidTr="00783A1B">
        <w:trPr>
          <w:trHeight w:val="300"/>
        </w:trPr>
        <w:tc>
          <w:tcPr>
            <w:tcW w:w="3085" w:type="dxa"/>
            <w:tcBorders>
              <w:top w:val="single" w:sz="4" w:space="0" w:color="auto"/>
              <w:left w:val="single" w:sz="4" w:space="0" w:color="auto"/>
              <w:bottom w:val="single" w:sz="4" w:space="0" w:color="auto"/>
              <w:right w:val="single" w:sz="4" w:space="0" w:color="auto"/>
            </w:tcBorders>
            <w:hideMark/>
          </w:tcPr>
          <w:p w:rsidR="00783A1B" w:rsidRPr="00ED6502" w:rsidRDefault="00783A1B" w:rsidP="00783A1B">
            <w:pPr>
              <w:jc w:val="both"/>
              <w:rPr>
                <w:rFonts w:ascii="Times New Roman" w:hAnsi="Times New Roman" w:cs="Times New Roman"/>
                <w:sz w:val="24"/>
                <w:szCs w:val="24"/>
              </w:rPr>
            </w:pPr>
            <w:r w:rsidRPr="00ED6502">
              <w:rPr>
                <w:rFonts w:ascii="Times New Roman" w:hAnsi="Times New Roman" w:cs="Times New Roman"/>
                <w:sz w:val="24"/>
                <w:szCs w:val="24"/>
                <w:lang w:val="en-US"/>
              </w:rPr>
              <w:t>II</w:t>
            </w:r>
            <w:r w:rsidR="00600D9B">
              <w:rPr>
                <w:rFonts w:ascii="Times New Roman" w:hAnsi="Times New Roman" w:cs="Times New Roman"/>
                <w:sz w:val="24"/>
                <w:szCs w:val="24"/>
                <w:lang w:val="en-US"/>
              </w:rPr>
              <w:t>I</w:t>
            </w:r>
            <w:r w:rsidR="00143EEC">
              <w:rPr>
                <w:rFonts w:ascii="Times New Roman" w:hAnsi="Times New Roman" w:cs="Times New Roman"/>
                <w:sz w:val="24"/>
                <w:szCs w:val="24"/>
              </w:rPr>
              <w:t xml:space="preserve">.Речевое </w:t>
            </w:r>
            <w:r w:rsidR="0026680C" w:rsidRPr="00ED6502">
              <w:rPr>
                <w:rFonts w:ascii="Times New Roman" w:hAnsi="Times New Roman" w:cs="Times New Roman"/>
                <w:sz w:val="24"/>
                <w:szCs w:val="24"/>
              </w:rPr>
              <w:t>развитие детей</w:t>
            </w:r>
          </w:p>
        </w:tc>
        <w:tc>
          <w:tcPr>
            <w:tcW w:w="3803" w:type="dxa"/>
            <w:tcBorders>
              <w:top w:val="single" w:sz="4" w:space="0" w:color="auto"/>
              <w:left w:val="single" w:sz="4" w:space="0" w:color="auto"/>
              <w:bottom w:val="single" w:sz="4" w:space="0" w:color="auto"/>
              <w:right w:val="single" w:sz="4" w:space="0" w:color="auto"/>
            </w:tcBorders>
            <w:hideMark/>
          </w:tcPr>
          <w:p w:rsidR="00783A1B" w:rsidRPr="00ED6502" w:rsidRDefault="00143EEC" w:rsidP="00783A1B">
            <w:pPr>
              <w:jc w:val="both"/>
              <w:rPr>
                <w:rFonts w:ascii="Times New Roman" w:hAnsi="Times New Roman" w:cs="Times New Roman"/>
                <w:sz w:val="24"/>
                <w:szCs w:val="24"/>
              </w:rPr>
            </w:pPr>
            <w:r>
              <w:rPr>
                <w:rFonts w:ascii="Times New Roman" w:hAnsi="Times New Roman" w:cs="Times New Roman"/>
                <w:sz w:val="24"/>
                <w:szCs w:val="24"/>
              </w:rPr>
              <w:t>Развивать речевую</w:t>
            </w:r>
            <w:r w:rsidR="00B465D2" w:rsidRPr="00ED6502">
              <w:rPr>
                <w:rFonts w:ascii="Times New Roman" w:hAnsi="Times New Roman" w:cs="Times New Roman"/>
                <w:sz w:val="24"/>
                <w:szCs w:val="24"/>
              </w:rPr>
              <w:t xml:space="preserve"> активность у детей через игры, конкурсы, </w:t>
            </w:r>
            <w:proofErr w:type="spellStart"/>
            <w:r w:rsidR="00B465D2" w:rsidRPr="00ED6502">
              <w:rPr>
                <w:rFonts w:ascii="Times New Roman" w:hAnsi="Times New Roman" w:cs="Times New Roman"/>
                <w:sz w:val="24"/>
                <w:szCs w:val="24"/>
              </w:rPr>
              <w:t>квн</w:t>
            </w:r>
            <w:proofErr w:type="spellEnd"/>
            <w:r w:rsidR="00F97C63">
              <w:rPr>
                <w:rFonts w:ascii="Times New Roman" w:hAnsi="Times New Roman" w:cs="Times New Roman"/>
                <w:sz w:val="24"/>
                <w:szCs w:val="24"/>
              </w:rPr>
              <w:t xml:space="preserve">, </w:t>
            </w:r>
            <w:proofErr w:type="spellStart"/>
            <w:r w:rsidR="00F97C63">
              <w:rPr>
                <w:rFonts w:ascii="Times New Roman" w:hAnsi="Times New Roman" w:cs="Times New Roman"/>
                <w:sz w:val="24"/>
                <w:szCs w:val="24"/>
              </w:rPr>
              <w:t>интенсивы</w:t>
            </w:r>
            <w:proofErr w:type="spellEnd"/>
            <w:r w:rsidR="000528EB" w:rsidRPr="00ED6502">
              <w:rPr>
                <w:rFonts w:ascii="Times New Roman" w:hAnsi="Times New Roman" w:cs="Times New Roman"/>
                <w:sz w:val="24"/>
                <w:szCs w:val="24"/>
              </w:rPr>
              <w:t xml:space="preserve"> и </w:t>
            </w:r>
            <w:proofErr w:type="spellStart"/>
            <w:r w:rsidR="000528EB" w:rsidRPr="00ED6502">
              <w:rPr>
                <w:rFonts w:ascii="Times New Roman" w:hAnsi="Times New Roman" w:cs="Times New Roman"/>
                <w:sz w:val="24"/>
                <w:szCs w:val="24"/>
              </w:rPr>
              <w:t>т.д</w:t>
            </w:r>
            <w:proofErr w:type="spellEnd"/>
          </w:p>
        </w:tc>
        <w:tc>
          <w:tcPr>
            <w:tcW w:w="3637" w:type="dxa"/>
            <w:tcBorders>
              <w:top w:val="single" w:sz="4" w:space="0" w:color="auto"/>
              <w:left w:val="single" w:sz="4" w:space="0" w:color="auto"/>
              <w:bottom w:val="single" w:sz="4" w:space="0" w:color="auto"/>
              <w:right w:val="single" w:sz="4" w:space="0" w:color="auto"/>
            </w:tcBorders>
          </w:tcPr>
          <w:p w:rsidR="00783A1B" w:rsidRPr="00ED6502" w:rsidRDefault="00B465D2"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1</w:t>
            </w:r>
            <w:r w:rsidR="00A87F56">
              <w:rPr>
                <w:rFonts w:ascii="Times New Roman" w:hAnsi="Times New Roman" w:cs="Times New Roman"/>
                <w:sz w:val="24"/>
                <w:szCs w:val="24"/>
              </w:rPr>
              <w:t>00% формирования речевого</w:t>
            </w:r>
            <w:r w:rsidRPr="00ED6502">
              <w:rPr>
                <w:rFonts w:ascii="Times New Roman" w:hAnsi="Times New Roman" w:cs="Times New Roman"/>
                <w:sz w:val="24"/>
                <w:szCs w:val="24"/>
              </w:rPr>
              <w:t xml:space="preserve"> интереса у детей через взаимодействие с окружающим миром.</w:t>
            </w:r>
          </w:p>
          <w:p w:rsidR="00B465D2" w:rsidRPr="00ED6502" w:rsidRDefault="00B465D2"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1.Участие детей в конкурсах разного уровня-ежемесячно</w:t>
            </w:r>
          </w:p>
          <w:p w:rsidR="00B465D2" w:rsidRPr="00ED6502" w:rsidRDefault="00B465D2"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2.внеуро</w:t>
            </w:r>
            <w:r w:rsidR="00143EEC">
              <w:rPr>
                <w:rFonts w:ascii="Times New Roman" w:hAnsi="Times New Roman" w:cs="Times New Roman"/>
                <w:sz w:val="24"/>
                <w:szCs w:val="24"/>
              </w:rPr>
              <w:t xml:space="preserve">чные мероприятия речевой </w:t>
            </w:r>
            <w:r w:rsidR="00F81576">
              <w:rPr>
                <w:rFonts w:ascii="Times New Roman" w:hAnsi="Times New Roman" w:cs="Times New Roman"/>
                <w:sz w:val="24"/>
                <w:szCs w:val="24"/>
              </w:rPr>
              <w:t>направленности-ежеквартальные</w:t>
            </w:r>
          </w:p>
        </w:tc>
      </w:tr>
      <w:tr w:rsidR="00143EEC" w:rsidRPr="00ED6502" w:rsidTr="00783A1B">
        <w:trPr>
          <w:trHeight w:val="240"/>
        </w:trPr>
        <w:tc>
          <w:tcPr>
            <w:tcW w:w="3085" w:type="dxa"/>
            <w:tcBorders>
              <w:top w:val="single" w:sz="4" w:space="0" w:color="auto"/>
              <w:left w:val="single" w:sz="4" w:space="0" w:color="auto"/>
              <w:bottom w:val="single" w:sz="4" w:space="0" w:color="auto"/>
              <w:right w:val="single" w:sz="4" w:space="0" w:color="auto"/>
            </w:tcBorders>
            <w:hideMark/>
          </w:tcPr>
          <w:p w:rsidR="00783A1B" w:rsidRPr="00ED6502" w:rsidRDefault="00783A1B" w:rsidP="00783A1B">
            <w:pPr>
              <w:jc w:val="both"/>
              <w:rPr>
                <w:rFonts w:ascii="Times New Roman" w:hAnsi="Times New Roman" w:cs="Times New Roman"/>
                <w:bCs/>
                <w:sz w:val="24"/>
                <w:szCs w:val="24"/>
              </w:rPr>
            </w:pPr>
            <w:r w:rsidRPr="00ED6502">
              <w:rPr>
                <w:rFonts w:ascii="Times New Roman" w:hAnsi="Times New Roman" w:cs="Times New Roman"/>
                <w:sz w:val="24"/>
                <w:szCs w:val="24"/>
                <w:lang w:val="en-US"/>
              </w:rPr>
              <w:t>III</w:t>
            </w:r>
            <w:r w:rsidRPr="00ED6502">
              <w:rPr>
                <w:rFonts w:ascii="Times New Roman" w:hAnsi="Times New Roman" w:cs="Times New Roman"/>
                <w:sz w:val="24"/>
                <w:szCs w:val="24"/>
              </w:rPr>
              <w:t>.</w:t>
            </w:r>
            <w:r w:rsidRPr="00ED6502">
              <w:rPr>
                <w:rFonts w:ascii="Times New Roman" w:hAnsi="Times New Roman" w:cs="Times New Roman"/>
                <w:bCs/>
                <w:sz w:val="24"/>
                <w:szCs w:val="24"/>
              </w:rPr>
              <w:t xml:space="preserve"> </w:t>
            </w:r>
            <w:r w:rsidR="00143B19" w:rsidRPr="00ED6502">
              <w:rPr>
                <w:rFonts w:ascii="Times New Roman" w:hAnsi="Times New Roman" w:cs="Times New Roman"/>
                <w:bCs/>
                <w:sz w:val="24"/>
                <w:szCs w:val="24"/>
              </w:rPr>
              <w:t>Личный кабинет дошкольника</w:t>
            </w:r>
          </w:p>
          <w:p w:rsidR="00783A1B" w:rsidRPr="00ED6502" w:rsidRDefault="00783A1B" w:rsidP="00783A1B">
            <w:pPr>
              <w:jc w:val="both"/>
              <w:rPr>
                <w:rFonts w:ascii="Times New Roman" w:hAnsi="Times New Roman" w:cs="Times New Roman"/>
                <w:sz w:val="24"/>
                <w:szCs w:val="24"/>
              </w:rPr>
            </w:pPr>
          </w:p>
        </w:tc>
        <w:tc>
          <w:tcPr>
            <w:tcW w:w="3803" w:type="dxa"/>
            <w:tcBorders>
              <w:top w:val="single" w:sz="4" w:space="0" w:color="auto"/>
              <w:left w:val="single" w:sz="4" w:space="0" w:color="auto"/>
              <w:bottom w:val="single" w:sz="4" w:space="0" w:color="auto"/>
              <w:right w:val="single" w:sz="4" w:space="0" w:color="auto"/>
            </w:tcBorders>
          </w:tcPr>
          <w:p w:rsidR="00783A1B" w:rsidRPr="00ED6502" w:rsidRDefault="00143B19" w:rsidP="00B465D2">
            <w:pPr>
              <w:jc w:val="both"/>
              <w:rPr>
                <w:rFonts w:ascii="Times New Roman" w:hAnsi="Times New Roman" w:cs="Times New Roman"/>
                <w:sz w:val="24"/>
                <w:szCs w:val="24"/>
              </w:rPr>
            </w:pPr>
            <w:r w:rsidRPr="00ED6502">
              <w:rPr>
                <w:rFonts w:ascii="Times New Roman" w:hAnsi="Times New Roman" w:cs="Times New Roman"/>
                <w:sz w:val="24"/>
                <w:szCs w:val="24"/>
              </w:rPr>
              <w:t>Активизировать работу воспитателей, родителей в личном кабинете дошкольника</w:t>
            </w:r>
          </w:p>
        </w:tc>
        <w:tc>
          <w:tcPr>
            <w:tcW w:w="3637" w:type="dxa"/>
            <w:tcBorders>
              <w:top w:val="single" w:sz="4" w:space="0" w:color="auto"/>
              <w:left w:val="single" w:sz="4" w:space="0" w:color="auto"/>
              <w:bottom w:val="single" w:sz="4" w:space="0" w:color="auto"/>
              <w:right w:val="single" w:sz="4" w:space="0" w:color="auto"/>
            </w:tcBorders>
          </w:tcPr>
          <w:p w:rsidR="00783A1B" w:rsidRPr="00ED6502" w:rsidRDefault="00143B19" w:rsidP="00783A1B">
            <w:pPr>
              <w:jc w:val="both"/>
              <w:rPr>
                <w:rFonts w:ascii="Times New Roman" w:hAnsi="Times New Roman" w:cs="Times New Roman"/>
                <w:sz w:val="24"/>
                <w:szCs w:val="24"/>
              </w:rPr>
            </w:pPr>
            <w:r w:rsidRPr="00ED6502">
              <w:rPr>
                <w:rFonts w:ascii="Times New Roman" w:hAnsi="Times New Roman" w:cs="Times New Roman"/>
                <w:sz w:val="24"/>
                <w:szCs w:val="24"/>
              </w:rPr>
              <w:t>100% заполнения карт, 100% привлечение родителей к ЛКД</w:t>
            </w:r>
          </w:p>
        </w:tc>
      </w:tr>
      <w:tr w:rsidR="00143EEC" w:rsidRPr="00ED6502" w:rsidTr="00D37F50">
        <w:trPr>
          <w:trHeight w:val="3664"/>
        </w:trPr>
        <w:tc>
          <w:tcPr>
            <w:tcW w:w="3085" w:type="dxa"/>
            <w:tcBorders>
              <w:top w:val="single" w:sz="4" w:space="0" w:color="auto"/>
              <w:left w:val="single" w:sz="4" w:space="0" w:color="auto"/>
              <w:bottom w:val="single" w:sz="4" w:space="0" w:color="auto"/>
              <w:right w:val="single" w:sz="4" w:space="0" w:color="auto"/>
            </w:tcBorders>
            <w:hideMark/>
          </w:tcPr>
          <w:p w:rsidR="00783A1B" w:rsidRPr="00ED6502" w:rsidRDefault="00783A1B" w:rsidP="0097160A">
            <w:pPr>
              <w:spacing w:after="0"/>
              <w:jc w:val="both"/>
              <w:rPr>
                <w:rFonts w:ascii="Times New Roman" w:hAnsi="Times New Roman" w:cs="Times New Roman"/>
                <w:sz w:val="24"/>
                <w:szCs w:val="24"/>
              </w:rPr>
            </w:pPr>
            <w:r w:rsidRPr="00ED6502">
              <w:rPr>
                <w:rFonts w:ascii="Times New Roman" w:hAnsi="Times New Roman" w:cs="Times New Roman"/>
                <w:bCs/>
                <w:sz w:val="24"/>
                <w:szCs w:val="24"/>
              </w:rPr>
              <w:t xml:space="preserve"> </w:t>
            </w:r>
            <w:r w:rsidRPr="00ED6502">
              <w:rPr>
                <w:rFonts w:ascii="Times New Roman" w:hAnsi="Times New Roman" w:cs="Times New Roman"/>
                <w:sz w:val="24"/>
                <w:szCs w:val="24"/>
                <w:lang w:val="en-US"/>
              </w:rPr>
              <w:t>IV</w:t>
            </w:r>
            <w:r w:rsidRPr="00ED6502">
              <w:rPr>
                <w:rFonts w:ascii="Times New Roman" w:hAnsi="Times New Roman" w:cs="Times New Roman"/>
                <w:bCs/>
                <w:sz w:val="24"/>
                <w:szCs w:val="24"/>
              </w:rPr>
              <w:t xml:space="preserve">.Разработка и внедрение </w:t>
            </w:r>
            <w:proofErr w:type="spellStart"/>
            <w:r w:rsidRPr="00ED6502">
              <w:rPr>
                <w:rFonts w:ascii="Times New Roman" w:hAnsi="Times New Roman" w:cs="Times New Roman"/>
                <w:bCs/>
                <w:sz w:val="24"/>
                <w:szCs w:val="24"/>
              </w:rPr>
              <w:t>КОПов</w:t>
            </w:r>
            <w:proofErr w:type="spellEnd"/>
            <w:r w:rsidRPr="00ED6502">
              <w:rPr>
                <w:rFonts w:ascii="Times New Roman" w:hAnsi="Times New Roman" w:cs="Times New Roman"/>
                <w:bCs/>
                <w:sz w:val="24"/>
                <w:szCs w:val="24"/>
              </w:rPr>
              <w:t xml:space="preserve"> </w:t>
            </w:r>
            <w:r w:rsidR="00143EEC">
              <w:rPr>
                <w:rFonts w:ascii="Times New Roman" w:hAnsi="Times New Roman" w:cs="Times New Roman"/>
                <w:bCs/>
                <w:sz w:val="24"/>
                <w:szCs w:val="24"/>
              </w:rPr>
              <w:t>речевой</w:t>
            </w:r>
            <w:r w:rsidR="00F81576">
              <w:rPr>
                <w:rFonts w:ascii="Times New Roman" w:hAnsi="Times New Roman" w:cs="Times New Roman"/>
                <w:bCs/>
                <w:sz w:val="24"/>
                <w:szCs w:val="24"/>
              </w:rPr>
              <w:t>, художественно-эстетической</w:t>
            </w:r>
            <w:r w:rsidR="00143EEC">
              <w:rPr>
                <w:rFonts w:ascii="Times New Roman" w:hAnsi="Times New Roman" w:cs="Times New Roman"/>
                <w:bCs/>
                <w:sz w:val="24"/>
                <w:szCs w:val="24"/>
              </w:rPr>
              <w:t xml:space="preserve"> и </w:t>
            </w:r>
            <w:r w:rsidRPr="00ED6502">
              <w:rPr>
                <w:rFonts w:ascii="Times New Roman" w:hAnsi="Times New Roman" w:cs="Times New Roman"/>
                <w:bCs/>
                <w:sz w:val="24"/>
                <w:szCs w:val="24"/>
              </w:rPr>
              <w:t xml:space="preserve">технической направленности (конструирование, моделирование, </w:t>
            </w:r>
            <w:r w:rsidRPr="00ED6502">
              <w:rPr>
                <w:rFonts w:ascii="Times New Roman" w:hAnsi="Times New Roman" w:cs="Times New Roman"/>
                <w:bCs/>
                <w:sz w:val="24"/>
                <w:szCs w:val="24"/>
                <w:lang w:val="en-US"/>
              </w:rPr>
              <w:t>IT</w:t>
            </w:r>
            <w:r w:rsidRPr="00ED6502">
              <w:rPr>
                <w:rFonts w:ascii="Times New Roman" w:hAnsi="Times New Roman" w:cs="Times New Roman"/>
                <w:bCs/>
                <w:sz w:val="24"/>
                <w:szCs w:val="24"/>
              </w:rPr>
              <w:t>-технологии, робототехники</w:t>
            </w:r>
          </w:p>
        </w:tc>
        <w:tc>
          <w:tcPr>
            <w:tcW w:w="3803" w:type="dxa"/>
            <w:tcBorders>
              <w:top w:val="single" w:sz="4" w:space="0" w:color="auto"/>
              <w:left w:val="single" w:sz="4" w:space="0" w:color="auto"/>
              <w:bottom w:val="single" w:sz="4" w:space="0" w:color="auto"/>
              <w:right w:val="single" w:sz="4" w:space="0" w:color="auto"/>
            </w:tcBorders>
            <w:hideMark/>
          </w:tcPr>
          <w:p w:rsidR="00783A1B" w:rsidRPr="00ED6502" w:rsidRDefault="00783A1B" w:rsidP="00F81576">
            <w:pPr>
              <w:spacing w:after="0"/>
              <w:jc w:val="both"/>
              <w:rPr>
                <w:rFonts w:ascii="Times New Roman" w:hAnsi="Times New Roman" w:cs="Times New Roman"/>
                <w:sz w:val="24"/>
                <w:szCs w:val="24"/>
              </w:rPr>
            </w:pPr>
            <w:r w:rsidRPr="00ED6502">
              <w:rPr>
                <w:rFonts w:ascii="Times New Roman" w:hAnsi="Times New Roman" w:cs="Times New Roman"/>
                <w:sz w:val="24"/>
                <w:szCs w:val="24"/>
              </w:rPr>
              <w:t xml:space="preserve">Продолжать работу по внедрению и реализацию </w:t>
            </w:r>
            <w:proofErr w:type="spellStart"/>
            <w:r w:rsidRPr="00ED6502">
              <w:rPr>
                <w:rFonts w:ascii="Times New Roman" w:hAnsi="Times New Roman" w:cs="Times New Roman"/>
                <w:sz w:val="24"/>
                <w:szCs w:val="24"/>
              </w:rPr>
              <w:t>КОПов</w:t>
            </w:r>
            <w:proofErr w:type="spellEnd"/>
            <w:r w:rsidRPr="00ED6502">
              <w:rPr>
                <w:rFonts w:ascii="Times New Roman" w:hAnsi="Times New Roman" w:cs="Times New Roman"/>
                <w:sz w:val="24"/>
                <w:szCs w:val="24"/>
              </w:rPr>
              <w:t xml:space="preserve"> </w:t>
            </w:r>
            <w:r w:rsidR="00F81576">
              <w:rPr>
                <w:rFonts w:ascii="Times New Roman" w:hAnsi="Times New Roman" w:cs="Times New Roman"/>
                <w:bCs/>
                <w:sz w:val="24"/>
                <w:szCs w:val="24"/>
              </w:rPr>
              <w:t xml:space="preserve">речевой, художественно-эстетической и </w:t>
            </w:r>
            <w:r w:rsidR="00F81576" w:rsidRPr="00ED6502">
              <w:rPr>
                <w:rFonts w:ascii="Times New Roman" w:hAnsi="Times New Roman" w:cs="Times New Roman"/>
                <w:bCs/>
                <w:sz w:val="24"/>
                <w:szCs w:val="24"/>
              </w:rPr>
              <w:t xml:space="preserve">технической направленности </w:t>
            </w:r>
          </w:p>
        </w:tc>
        <w:tc>
          <w:tcPr>
            <w:tcW w:w="3637" w:type="dxa"/>
            <w:tcBorders>
              <w:top w:val="single" w:sz="4" w:space="0" w:color="auto"/>
              <w:left w:val="single" w:sz="4" w:space="0" w:color="auto"/>
              <w:bottom w:val="single" w:sz="4" w:space="0" w:color="auto"/>
              <w:right w:val="single" w:sz="4" w:space="0" w:color="auto"/>
            </w:tcBorders>
          </w:tcPr>
          <w:p w:rsidR="00783A1B" w:rsidRPr="00ED6502" w:rsidRDefault="002D6A0D"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7</w:t>
            </w:r>
            <w:r w:rsidR="00783A1B" w:rsidRPr="00ED6502">
              <w:rPr>
                <w:rFonts w:ascii="Times New Roman" w:hAnsi="Times New Roman" w:cs="Times New Roman"/>
                <w:sz w:val="24"/>
                <w:szCs w:val="24"/>
              </w:rPr>
              <w:t xml:space="preserve">0 % </w:t>
            </w:r>
            <w:proofErr w:type="spellStart"/>
            <w:r w:rsidR="00783A1B" w:rsidRPr="00ED6502">
              <w:rPr>
                <w:rFonts w:ascii="Times New Roman" w:hAnsi="Times New Roman" w:cs="Times New Roman"/>
                <w:sz w:val="24"/>
                <w:szCs w:val="24"/>
              </w:rPr>
              <w:t>КОПов</w:t>
            </w:r>
            <w:proofErr w:type="spellEnd"/>
            <w:r w:rsidR="00783A1B" w:rsidRPr="00ED6502">
              <w:rPr>
                <w:rFonts w:ascii="Times New Roman" w:hAnsi="Times New Roman" w:cs="Times New Roman"/>
                <w:sz w:val="24"/>
                <w:szCs w:val="24"/>
              </w:rPr>
              <w:t xml:space="preserve"> </w:t>
            </w:r>
            <w:r w:rsidR="00C36380">
              <w:rPr>
                <w:rFonts w:ascii="Times New Roman" w:hAnsi="Times New Roman" w:cs="Times New Roman"/>
                <w:sz w:val="24"/>
                <w:szCs w:val="24"/>
              </w:rPr>
              <w:t>речевой</w:t>
            </w:r>
            <w:r w:rsidR="00F81576">
              <w:rPr>
                <w:rFonts w:ascii="Times New Roman" w:hAnsi="Times New Roman" w:cs="Times New Roman"/>
                <w:sz w:val="24"/>
                <w:szCs w:val="24"/>
              </w:rPr>
              <w:t>, художественно-эстетической</w:t>
            </w:r>
            <w:r w:rsidR="00C36380">
              <w:rPr>
                <w:rFonts w:ascii="Times New Roman" w:hAnsi="Times New Roman" w:cs="Times New Roman"/>
                <w:sz w:val="24"/>
                <w:szCs w:val="24"/>
              </w:rPr>
              <w:t xml:space="preserve"> и </w:t>
            </w:r>
            <w:r w:rsidR="00783A1B" w:rsidRPr="00ED6502">
              <w:rPr>
                <w:rFonts w:ascii="Times New Roman" w:hAnsi="Times New Roman" w:cs="Times New Roman"/>
                <w:sz w:val="24"/>
                <w:szCs w:val="24"/>
              </w:rPr>
              <w:t>технической направленности</w:t>
            </w:r>
          </w:p>
          <w:p w:rsidR="002D6A0D" w:rsidRPr="00ED6502" w:rsidRDefault="002D6A0D"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w:t>
            </w:r>
            <w:r w:rsidR="00783A1B" w:rsidRPr="00ED6502">
              <w:rPr>
                <w:rFonts w:ascii="Times New Roman" w:hAnsi="Times New Roman" w:cs="Times New Roman"/>
                <w:sz w:val="24"/>
                <w:szCs w:val="24"/>
              </w:rPr>
              <w:t xml:space="preserve">12 </w:t>
            </w:r>
            <w:r w:rsidRPr="00ED6502">
              <w:rPr>
                <w:rFonts w:ascii="Times New Roman" w:hAnsi="Times New Roman" w:cs="Times New Roman"/>
                <w:sz w:val="24"/>
                <w:szCs w:val="24"/>
              </w:rPr>
              <w:t xml:space="preserve">месяцев 12 </w:t>
            </w:r>
            <w:proofErr w:type="gramStart"/>
            <w:r w:rsidRPr="00ED6502">
              <w:rPr>
                <w:rFonts w:ascii="Times New Roman" w:hAnsi="Times New Roman" w:cs="Times New Roman"/>
                <w:sz w:val="24"/>
                <w:szCs w:val="24"/>
              </w:rPr>
              <w:t>навыков»-</w:t>
            </w:r>
            <w:proofErr w:type="gramEnd"/>
            <w:r w:rsidRPr="00ED6502">
              <w:rPr>
                <w:rFonts w:ascii="Times New Roman" w:hAnsi="Times New Roman" w:cs="Times New Roman"/>
                <w:sz w:val="24"/>
                <w:szCs w:val="24"/>
              </w:rPr>
              <w:t xml:space="preserve">каждый ребенок получил 12 </w:t>
            </w:r>
            <w:proofErr w:type="spellStart"/>
            <w:r w:rsidRPr="00ED6502">
              <w:rPr>
                <w:rFonts w:ascii="Times New Roman" w:hAnsi="Times New Roman" w:cs="Times New Roman"/>
                <w:sz w:val="24"/>
                <w:szCs w:val="24"/>
              </w:rPr>
              <w:t>КОПов</w:t>
            </w:r>
            <w:proofErr w:type="spellEnd"/>
            <w:r w:rsidRPr="00ED6502">
              <w:rPr>
                <w:rFonts w:ascii="Times New Roman" w:hAnsi="Times New Roman" w:cs="Times New Roman"/>
                <w:sz w:val="24"/>
                <w:szCs w:val="24"/>
              </w:rPr>
              <w:t xml:space="preserve"> за год</w:t>
            </w:r>
          </w:p>
          <w:p w:rsidR="00783A1B" w:rsidRPr="00ED6502" w:rsidRDefault="00783A1B" w:rsidP="0097160A">
            <w:pPr>
              <w:spacing w:after="0"/>
              <w:jc w:val="both"/>
              <w:rPr>
                <w:rFonts w:ascii="Times New Roman" w:hAnsi="Times New Roman" w:cs="Times New Roman"/>
                <w:sz w:val="24"/>
                <w:szCs w:val="24"/>
                <w:lang w:val="en-US"/>
              </w:rPr>
            </w:pPr>
            <w:r w:rsidRPr="00ED6502">
              <w:rPr>
                <w:rFonts w:ascii="Times New Roman" w:hAnsi="Times New Roman" w:cs="Times New Roman"/>
                <w:sz w:val="24"/>
                <w:szCs w:val="24"/>
              </w:rPr>
              <w:t xml:space="preserve">100% охват детей ДОУ </w:t>
            </w:r>
            <w:proofErr w:type="spellStart"/>
            <w:r w:rsidRPr="00ED6502">
              <w:rPr>
                <w:rFonts w:ascii="Times New Roman" w:hAnsi="Times New Roman" w:cs="Times New Roman"/>
                <w:sz w:val="24"/>
                <w:szCs w:val="24"/>
              </w:rPr>
              <w:t>КОПами</w:t>
            </w:r>
            <w:proofErr w:type="spellEnd"/>
            <w:r w:rsidRPr="00ED6502">
              <w:rPr>
                <w:rFonts w:ascii="Times New Roman" w:hAnsi="Times New Roman" w:cs="Times New Roman"/>
                <w:sz w:val="24"/>
                <w:szCs w:val="24"/>
              </w:rPr>
              <w:t xml:space="preserve"> </w:t>
            </w:r>
          </w:p>
        </w:tc>
      </w:tr>
      <w:tr w:rsidR="00143EEC" w:rsidRPr="00ED6502" w:rsidTr="00783A1B">
        <w:trPr>
          <w:trHeight w:val="240"/>
        </w:trPr>
        <w:tc>
          <w:tcPr>
            <w:tcW w:w="3085" w:type="dxa"/>
            <w:tcBorders>
              <w:top w:val="single" w:sz="4" w:space="0" w:color="auto"/>
              <w:left w:val="single" w:sz="4" w:space="0" w:color="auto"/>
              <w:bottom w:val="single" w:sz="4" w:space="0" w:color="auto"/>
              <w:right w:val="single" w:sz="4" w:space="0" w:color="auto"/>
            </w:tcBorders>
            <w:hideMark/>
          </w:tcPr>
          <w:p w:rsidR="00783A1B" w:rsidRPr="00ED6502" w:rsidRDefault="00783A1B"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lang w:val="en-US"/>
              </w:rPr>
              <w:t>V</w:t>
            </w:r>
            <w:r w:rsidRPr="00ED6502">
              <w:rPr>
                <w:rFonts w:ascii="Times New Roman" w:hAnsi="Times New Roman" w:cs="Times New Roman"/>
                <w:sz w:val="24"/>
                <w:szCs w:val="24"/>
              </w:rPr>
              <w:t>.Расширение спектра дополнительных платных услуг</w:t>
            </w:r>
          </w:p>
        </w:tc>
        <w:tc>
          <w:tcPr>
            <w:tcW w:w="3803" w:type="dxa"/>
            <w:tcBorders>
              <w:top w:val="single" w:sz="4" w:space="0" w:color="auto"/>
              <w:left w:val="single" w:sz="4" w:space="0" w:color="auto"/>
              <w:bottom w:val="single" w:sz="4" w:space="0" w:color="auto"/>
              <w:right w:val="single" w:sz="4" w:space="0" w:color="auto"/>
            </w:tcBorders>
          </w:tcPr>
          <w:p w:rsidR="00783A1B" w:rsidRPr="00ED6502" w:rsidRDefault="00783A1B"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Совершенствовать работу по развитию кружков, секций воспитателями</w:t>
            </w:r>
          </w:p>
        </w:tc>
        <w:tc>
          <w:tcPr>
            <w:tcW w:w="3637" w:type="dxa"/>
            <w:tcBorders>
              <w:top w:val="single" w:sz="4" w:space="0" w:color="auto"/>
              <w:left w:val="single" w:sz="4" w:space="0" w:color="auto"/>
              <w:bottom w:val="single" w:sz="4" w:space="0" w:color="auto"/>
              <w:right w:val="single" w:sz="4" w:space="0" w:color="auto"/>
            </w:tcBorders>
            <w:hideMark/>
          </w:tcPr>
          <w:p w:rsidR="00783A1B" w:rsidRPr="00ED6502" w:rsidRDefault="005270CF" w:rsidP="0097160A">
            <w:pPr>
              <w:spacing w:after="0"/>
              <w:jc w:val="both"/>
              <w:rPr>
                <w:rFonts w:ascii="Times New Roman" w:hAnsi="Times New Roman" w:cs="Times New Roman"/>
                <w:sz w:val="24"/>
                <w:szCs w:val="24"/>
              </w:rPr>
            </w:pPr>
            <w:r w:rsidRPr="008B167D">
              <w:rPr>
                <w:rFonts w:ascii="Times New Roman" w:hAnsi="Times New Roman" w:cs="Times New Roman"/>
                <w:sz w:val="24"/>
                <w:szCs w:val="24"/>
              </w:rPr>
              <w:t>70</w:t>
            </w:r>
            <w:r w:rsidR="00783A1B" w:rsidRPr="008B167D">
              <w:rPr>
                <w:rFonts w:ascii="Times New Roman" w:hAnsi="Times New Roman" w:cs="Times New Roman"/>
                <w:sz w:val="24"/>
                <w:szCs w:val="24"/>
              </w:rPr>
              <w:t xml:space="preserve"> % воспитателей оказывают дополнительные услуги</w:t>
            </w:r>
          </w:p>
        </w:tc>
      </w:tr>
      <w:tr w:rsidR="00143EEC" w:rsidRPr="00ED6502" w:rsidTr="0097160A">
        <w:trPr>
          <w:trHeight w:val="1999"/>
        </w:trPr>
        <w:tc>
          <w:tcPr>
            <w:tcW w:w="3085" w:type="dxa"/>
            <w:tcBorders>
              <w:top w:val="single" w:sz="4" w:space="0" w:color="auto"/>
              <w:left w:val="single" w:sz="4" w:space="0" w:color="auto"/>
              <w:bottom w:val="single" w:sz="4" w:space="0" w:color="auto"/>
              <w:right w:val="single" w:sz="4" w:space="0" w:color="auto"/>
            </w:tcBorders>
            <w:hideMark/>
          </w:tcPr>
          <w:p w:rsidR="00783A1B" w:rsidRPr="00ED6502" w:rsidRDefault="00783A1B" w:rsidP="0097160A">
            <w:pPr>
              <w:spacing w:after="0"/>
              <w:jc w:val="both"/>
              <w:rPr>
                <w:rFonts w:ascii="Times New Roman" w:hAnsi="Times New Roman" w:cs="Times New Roman"/>
                <w:bCs/>
                <w:sz w:val="24"/>
                <w:szCs w:val="24"/>
              </w:rPr>
            </w:pPr>
            <w:r w:rsidRPr="00ED6502">
              <w:rPr>
                <w:rFonts w:ascii="Times New Roman" w:hAnsi="Times New Roman" w:cs="Times New Roman"/>
                <w:sz w:val="24"/>
                <w:szCs w:val="24"/>
                <w:lang w:val="en-US"/>
              </w:rPr>
              <w:t>VI</w:t>
            </w:r>
            <w:r w:rsidRPr="00ED6502">
              <w:rPr>
                <w:rFonts w:ascii="Times New Roman" w:hAnsi="Times New Roman" w:cs="Times New Roman"/>
                <w:bCs/>
                <w:sz w:val="24"/>
                <w:szCs w:val="24"/>
              </w:rPr>
              <w:t>.Внедрение новых форм работы с родителями</w:t>
            </w:r>
          </w:p>
        </w:tc>
        <w:tc>
          <w:tcPr>
            <w:tcW w:w="3803" w:type="dxa"/>
            <w:tcBorders>
              <w:top w:val="single" w:sz="4" w:space="0" w:color="auto"/>
              <w:left w:val="single" w:sz="4" w:space="0" w:color="auto"/>
              <w:bottom w:val="single" w:sz="4" w:space="0" w:color="auto"/>
              <w:right w:val="single" w:sz="4" w:space="0" w:color="auto"/>
            </w:tcBorders>
            <w:hideMark/>
          </w:tcPr>
          <w:p w:rsidR="00783A1B" w:rsidRPr="00ED6502" w:rsidRDefault="00783A1B"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Разработать и совершенствовать новые формы работы с родителями для эффектив</w:t>
            </w:r>
            <w:r w:rsidR="001B25A9" w:rsidRPr="00ED6502">
              <w:rPr>
                <w:rFonts w:ascii="Times New Roman" w:hAnsi="Times New Roman" w:cs="Times New Roman"/>
                <w:sz w:val="24"/>
                <w:szCs w:val="24"/>
              </w:rPr>
              <w:t xml:space="preserve">ного сотрудничества </w:t>
            </w:r>
            <w:r w:rsidR="00ED5DBD">
              <w:rPr>
                <w:rFonts w:ascii="Times New Roman" w:hAnsi="Times New Roman" w:cs="Times New Roman"/>
                <w:sz w:val="24"/>
                <w:szCs w:val="24"/>
              </w:rPr>
              <w:t>через мероприятия, реализуемые в программе развития</w:t>
            </w:r>
          </w:p>
        </w:tc>
        <w:tc>
          <w:tcPr>
            <w:tcW w:w="3637" w:type="dxa"/>
            <w:tcBorders>
              <w:top w:val="single" w:sz="4" w:space="0" w:color="auto"/>
              <w:left w:val="single" w:sz="4" w:space="0" w:color="auto"/>
              <w:bottom w:val="single" w:sz="4" w:space="0" w:color="auto"/>
              <w:right w:val="single" w:sz="4" w:space="0" w:color="auto"/>
            </w:tcBorders>
          </w:tcPr>
          <w:p w:rsidR="00783A1B" w:rsidRPr="00ED6502" w:rsidRDefault="00783A1B"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Разработаны и опубликованы цикл новых форм работы с родителями</w:t>
            </w:r>
          </w:p>
        </w:tc>
      </w:tr>
      <w:tr w:rsidR="00143EEC" w:rsidRPr="00ED6502" w:rsidTr="00783A1B">
        <w:trPr>
          <w:trHeight w:val="240"/>
        </w:trPr>
        <w:tc>
          <w:tcPr>
            <w:tcW w:w="3085" w:type="dxa"/>
            <w:tcBorders>
              <w:top w:val="single" w:sz="4" w:space="0" w:color="auto"/>
              <w:left w:val="single" w:sz="4" w:space="0" w:color="auto"/>
              <w:bottom w:val="single" w:sz="4" w:space="0" w:color="auto"/>
              <w:right w:val="single" w:sz="4" w:space="0" w:color="auto"/>
            </w:tcBorders>
          </w:tcPr>
          <w:p w:rsidR="005270CF" w:rsidRPr="00ED6502" w:rsidRDefault="005270CF" w:rsidP="00143EEC">
            <w:pPr>
              <w:spacing w:after="0"/>
              <w:jc w:val="both"/>
              <w:rPr>
                <w:rFonts w:ascii="Times New Roman" w:hAnsi="Times New Roman" w:cs="Times New Roman"/>
                <w:sz w:val="24"/>
                <w:szCs w:val="24"/>
              </w:rPr>
            </w:pPr>
            <w:r w:rsidRPr="00ED6502">
              <w:rPr>
                <w:rFonts w:ascii="Times New Roman" w:hAnsi="Times New Roman" w:cs="Times New Roman"/>
                <w:sz w:val="24"/>
                <w:szCs w:val="24"/>
                <w:lang w:val="en-US"/>
              </w:rPr>
              <w:t>VII</w:t>
            </w:r>
            <w:r w:rsidRPr="00ED6502">
              <w:rPr>
                <w:rFonts w:ascii="Times New Roman" w:hAnsi="Times New Roman" w:cs="Times New Roman"/>
                <w:sz w:val="24"/>
                <w:szCs w:val="24"/>
              </w:rPr>
              <w:t xml:space="preserve">. Реализация </w:t>
            </w:r>
            <w:r w:rsidR="00143EEC">
              <w:rPr>
                <w:rFonts w:ascii="Times New Roman" w:hAnsi="Times New Roman" w:cs="Times New Roman"/>
                <w:sz w:val="24"/>
                <w:szCs w:val="24"/>
              </w:rPr>
              <w:t xml:space="preserve">и внедрение подпрограмм </w:t>
            </w:r>
            <w:r w:rsidR="00143EEC">
              <w:rPr>
                <w:rFonts w:ascii="Times New Roman" w:hAnsi="Times New Roman" w:cs="Times New Roman"/>
                <w:sz w:val="24"/>
                <w:szCs w:val="24"/>
              </w:rPr>
              <w:lastRenderedPageBreak/>
              <w:t>«</w:t>
            </w:r>
            <w:proofErr w:type="spellStart"/>
            <w:r w:rsidR="00143EEC">
              <w:rPr>
                <w:rFonts w:ascii="Times New Roman" w:hAnsi="Times New Roman" w:cs="Times New Roman"/>
                <w:sz w:val="24"/>
                <w:szCs w:val="24"/>
              </w:rPr>
              <w:t>Речевик</w:t>
            </w:r>
            <w:proofErr w:type="spellEnd"/>
            <w:r w:rsidR="00143EEC">
              <w:rPr>
                <w:rFonts w:ascii="Times New Roman" w:hAnsi="Times New Roman" w:cs="Times New Roman"/>
                <w:sz w:val="24"/>
                <w:szCs w:val="24"/>
              </w:rPr>
              <w:t>», «</w:t>
            </w:r>
            <w:proofErr w:type="spellStart"/>
            <w:r w:rsidR="00143EEC">
              <w:rPr>
                <w:rFonts w:ascii="Times New Roman" w:hAnsi="Times New Roman" w:cs="Times New Roman"/>
                <w:sz w:val="24"/>
                <w:szCs w:val="24"/>
              </w:rPr>
              <w:t>профиКоп</w:t>
            </w:r>
            <w:proofErr w:type="spellEnd"/>
            <w:r w:rsidR="00143EEC">
              <w:rPr>
                <w:rFonts w:ascii="Times New Roman" w:hAnsi="Times New Roman" w:cs="Times New Roman"/>
                <w:sz w:val="24"/>
                <w:szCs w:val="24"/>
              </w:rPr>
              <w:t>», «</w:t>
            </w:r>
            <w:proofErr w:type="spellStart"/>
            <w:r w:rsidR="00143EEC">
              <w:rPr>
                <w:rFonts w:ascii="Times New Roman" w:hAnsi="Times New Roman" w:cs="Times New Roman"/>
                <w:sz w:val="24"/>
                <w:szCs w:val="24"/>
              </w:rPr>
              <w:t>Роботроник</w:t>
            </w:r>
            <w:proofErr w:type="spellEnd"/>
            <w:r w:rsidR="00143EEC">
              <w:rPr>
                <w:rFonts w:ascii="Times New Roman" w:hAnsi="Times New Roman" w:cs="Times New Roman"/>
                <w:sz w:val="24"/>
                <w:szCs w:val="24"/>
              </w:rPr>
              <w:t>»</w:t>
            </w:r>
          </w:p>
        </w:tc>
        <w:tc>
          <w:tcPr>
            <w:tcW w:w="3803" w:type="dxa"/>
            <w:tcBorders>
              <w:top w:val="single" w:sz="4" w:space="0" w:color="auto"/>
              <w:left w:val="single" w:sz="4" w:space="0" w:color="auto"/>
              <w:bottom w:val="single" w:sz="4" w:space="0" w:color="auto"/>
              <w:right w:val="single" w:sz="4" w:space="0" w:color="auto"/>
            </w:tcBorders>
          </w:tcPr>
          <w:p w:rsidR="005270CF" w:rsidRPr="00ED6502" w:rsidRDefault="005270CF" w:rsidP="00A87F56">
            <w:pPr>
              <w:spacing w:after="0"/>
              <w:jc w:val="both"/>
              <w:rPr>
                <w:rFonts w:ascii="Times New Roman" w:hAnsi="Times New Roman" w:cs="Times New Roman"/>
                <w:sz w:val="24"/>
                <w:szCs w:val="24"/>
              </w:rPr>
            </w:pPr>
            <w:r w:rsidRPr="00ED6502">
              <w:rPr>
                <w:rFonts w:ascii="Times New Roman" w:hAnsi="Times New Roman" w:cs="Times New Roman"/>
                <w:sz w:val="24"/>
                <w:szCs w:val="24"/>
              </w:rPr>
              <w:lastRenderedPageBreak/>
              <w:t>Разработать план работы на год по</w:t>
            </w:r>
            <w:r w:rsidR="00A87F56">
              <w:rPr>
                <w:rFonts w:ascii="Times New Roman" w:hAnsi="Times New Roman" w:cs="Times New Roman"/>
                <w:sz w:val="24"/>
                <w:szCs w:val="24"/>
              </w:rPr>
              <w:t xml:space="preserve"> внедрению</w:t>
            </w:r>
            <w:r w:rsidR="00F97C63">
              <w:rPr>
                <w:rFonts w:ascii="Times New Roman" w:hAnsi="Times New Roman" w:cs="Times New Roman"/>
                <w:sz w:val="24"/>
                <w:szCs w:val="24"/>
              </w:rPr>
              <w:t xml:space="preserve"> и </w:t>
            </w:r>
            <w:r w:rsidR="00A87F56">
              <w:rPr>
                <w:rFonts w:ascii="Times New Roman" w:hAnsi="Times New Roman" w:cs="Times New Roman"/>
                <w:sz w:val="24"/>
                <w:szCs w:val="24"/>
              </w:rPr>
              <w:t xml:space="preserve"> </w:t>
            </w:r>
            <w:r w:rsidRPr="00ED6502">
              <w:rPr>
                <w:rFonts w:ascii="Times New Roman" w:hAnsi="Times New Roman" w:cs="Times New Roman"/>
                <w:sz w:val="24"/>
                <w:szCs w:val="24"/>
              </w:rPr>
              <w:t xml:space="preserve"> реализации </w:t>
            </w:r>
            <w:r w:rsidR="00F97C63" w:rsidRPr="00F97C63">
              <w:rPr>
                <w:rFonts w:ascii="Times New Roman" w:hAnsi="Times New Roman" w:cs="Times New Roman"/>
                <w:sz w:val="24"/>
                <w:szCs w:val="24"/>
              </w:rPr>
              <w:lastRenderedPageBreak/>
              <w:t>подпрограмм «</w:t>
            </w:r>
            <w:proofErr w:type="spellStart"/>
            <w:r w:rsidR="00F97C63" w:rsidRPr="00F97C63">
              <w:rPr>
                <w:rFonts w:ascii="Times New Roman" w:hAnsi="Times New Roman" w:cs="Times New Roman"/>
                <w:sz w:val="24"/>
                <w:szCs w:val="24"/>
              </w:rPr>
              <w:t>Речевик</w:t>
            </w:r>
            <w:proofErr w:type="spellEnd"/>
            <w:r w:rsidR="00F97C63" w:rsidRPr="00F97C63">
              <w:rPr>
                <w:rFonts w:ascii="Times New Roman" w:hAnsi="Times New Roman" w:cs="Times New Roman"/>
                <w:sz w:val="24"/>
                <w:szCs w:val="24"/>
              </w:rPr>
              <w:t>», «</w:t>
            </w:r>
            <w:proofErr w:type="spellStart"/>
            <w:r w:rsidR="00F97C63" w:rsidRPr="00F97C63">
              <w:rPr>
                <w:rFonts w:ascii="Times New Roman" w:hAnsi="Times New Roman" w:cs="Times New Roman"/>
                <w:sz w:val="24"/>
                <w:szCs w:val="24"/>
              </w:rPr>
              <w:t>профиКоп</w:t>
            </w:r>
            <w:proofErr w:type="spellEnd"/>
            <w:r w:rsidR="00F97C63" w:rsidRPr="00F97C63">
              <w:rPr>
                <w:rFonts w:ascii="Times New Roman" w:hAnsi="Times New Roman" w:cs="Times New Roman"/>
                <w:sz w:val="24"/>
                <w:szCs w:val="24"/>
              </w:rPr>
              <w:t>», «</w:t>
            </w:r>
            <w:proofErr w:type="spellStart"/>
            <w:r w:rsidR="00F97C63" w:rsidRPr="00F97C63">
              <w:rPr>
                <w:rFonts w:ascii="Times New Roman" w:hAnsi="Times New Roman" w:cs="Times New Roman"/>
                <w:sz w:val="24"/>
                <w:szCs w:val="24"/>
              </w:rPr>
              <w:t>Роботроник</w:t>
            </w:r>
            <w:proofErr w:type="spellEnd"/>
            <w:r w:rsidR="00F97C63" w:rsidRPr="00F97C63">
              <w:rPr>
                <w:rFonts w:ascii="Times New Roman" w:hAnsi="Times New Roman" w:cs="Times New Roman"/>
                <w:sz w:val="24"/>
                <w:szCs w:val="24"/>
              </w:rPr>
              <w:t>»</w:t>
            </w:r>
          </w:p>
        </w:tc>
        <w:tc>
          <w:tcPr>
            <w:tcW w:w="3637" w:type="dxa"/>
            <w:tcBorders>
              <w:top w:val="single" w:sz="4" w:space="0" w:color="auto"/>
              <w:left w:val="single" w:sz="4" w:space="0" w:color="auto"/>
              <w:bottom w:val="single" w:sz="4" w:space="0" w:color="auto"/>
              <w:right w:val="single" w:sz="4" w:space="0" w:color="auto"/>
            </w:tcBorders>
          </w:tcPr>
          <w:p w:rsidR="005270CF" w:rsidRPr="00ED6502" w:rsidRDefault="005270CF" w:rsidP="00A87F56">
            <w:pPr>
              <w:spacing w:after="0"/>
              <w:jc w:val="both"/>
              <w:rPr>
                <w:rFonts w:ascii="Times New Roman" w:hAnsi="Times New Roman" w:cs="Times New Roman"/>
                <w:sz w:val="24"/>
                <w:szCs w:val="24"/>
              </w:rPr>
            </w:pPr>
            <w:r w:rsidRPr="00ED6502">
              <w:rPr>
                <w:rFonts w:ascii="Times New Roman" w:hAnsi="Times New Roman" w:cs="Times New Roman"/>
                <w:sz w:val="24"/>
                <w:szCs w:val="24"/>
              </w:rPr>
              <w:lastRenderedPageBreak/>
              <w:t>Разработаны и реализованы</w:t>
            </w:r>
            <w:r w:rsidR="00F97C63">
              <w:rPr>
                <w:rFonts w:ascii="Times New Roman" w:hAnsi="Times New Roman" w:cs="Times New Roman"/>
                <w:sz w:val="24"/>
                <w:szCs w:val="24"/>
              </w:rPr>
              <w:t xml:space="preserve"> подпрограммы «</w:t>
            </w:r>
            <w:proofErr w:type="spellStart"/>
            <w:r w:rsidR="00F97C63">
              <w:rPr>
                <w:rFonts w:ascii="Times New Roman" w:hAnsi="Times New Roman" w:cs="Times New Roman"/>
                <w:sz w:val="24"/>
                <w:szCs w:val="24"/>
              </w:rPr>
              <w:t>Речевик</w:t>
            </w:r>
            <w:proofErr w:type="spellEnd"/>
            <w:r w:rsidR="00F97C63">
              <w:rPr>
                <w:rFonts w:ascii="Times New Roman" w:hAnsi="Times New Roman" w:cs="Times New Roman"/>
                <w:sz w:val="24"/>
                <w:szCs w:val="24"/>
              </w:rPr>
              <w:t>», «</w:t>
            </w:r>
            <w:proofErr w:type="spellStart"/>
            <w:r w:rsidR="00F97C63">
              <w:rPr>
                <w:rFonts w:ascii="Times New Roman" w:hAnsi="Times New Roman" w:cs="Times New Roman"/>
                <w:sz w:val="24"/>
                <w:szCs w:val="24"/>
              </w:rPr>
              <w:t>профиКоп</w:t>
            </w:r>
            <w:proofErr w:type="spellEnd"/>
            <w:r w:rsidR="00F97C63">
              <w:rPr>
                <w:rFonts w:ascii="Times New Roman" w:hAnsi="Times New Roman" w:cs="Times New Roman"/>
                <w:sz w:val="24"/>
                <w:szCs w:val="24"/>
              </w:rPr>
              <w:t>», «</w:t>
            </w:r>
            <w:proofErr w:type="spellStart"/>
            <w:r w:rsidR="00F97C63">
              <w:rPr>
                <w:rFonts w:ascii="Times New Roman" w:hAnsi="Times New Roman" w:cs="Times New Roman"/>
                <w:sz w:val="24"/>
                <w:szCs w:val="24"/>
              </w:rPr>
              <w:t>Роботроник</w:t>
            </w:r>
            <w:proofErr w:type="spellEnd"/>
            <w:r w:rsidR="00F97C63">
              <w:rPr>
                <w:rFonts w:ascii="Times New Roman" w:hAnsi="Times New Roman" w:cs="Times New Roman"/>
                <w:sz w:val="24"/>
                <w:szCs w:val="24"/>
              </w:rPr>
              <w:t xml:space="preserve">» в </w:t>
            </w:r>
            <w:r w:rsidR="00F97C63">
              <w:rPr>
                <w:rFonts w:ascii="Times New Roman" w:hAnsi="Times New Roman" w:cs="Times New Roman"/>
                <w:sz w:val="24"/>
                <w:szCs w:val="24"/>
              </w:rPr>
              <w:lastRenderedPageBreak/>
              <w:t>старших, подготовительных группах</w:t>
            </w:r>
          </w:p>
        </w:tc>
      </w:tr>
      <w:tr w:rsidR="00A87F56" w:rsidRPr="00ED6502" w:rsidTr="00783A1B">
        <w:trPr>
          <w:trHeight w:val="240"/>
        </w:trPr>
        <w:tc>
          <w:tcPr>
            <w:tcW w:w="3085" w:type="dxa"/>
            <w:tcBorders>
              <w:top w:val="single" w:sz="4" w:space="0" w:color="auto"/>
              <w:left w:val="single" w:sz="4" w:space="0" w:color="auto"/>
              <w:bottom w:val="single" w:sz="4" w:space="0" w:color="auto"/>
              <w:right w:val="single" w:sz="4" w:space="0" w:color="auto"/>
            </w:tcBorders>
          </w:tcPr>
          <w:p w:rsidR="00A87F56" w:rsidRPr="00A87F56" w:rsidRDefault="00A87F56" w:rsidP="00143EEC">
            <w:pPr>
              <w:spacing w:after="0"/>
              <w:jc w:val="both"/>
              <w:rPr>
                <w:rFonts w:ascii="Times New Roman" w:hAnsi="Times New Roman" w:cs="Times New Roman"/>
                <w:sz w:val="24"/>
                <w:szCs w:val="24"/>
              </w:rPr>
            </w:pPr>
            <w:r w:rsidRPr="00ED6502">
              <w:rPr>
                <w:rFonts w:ascii="Times New Roman" w:hAnsi="Times New Roman" w:cs="Times New Roman"/>
                <w:sz w:val="24"/>
                <w:szCs w:val="24"/>
                <w:lang w:val="en-US"/>
              </w:rPr>
              <w:lastRenderedPageBreak/>
              <w:t>VIII</w:t>
            </w:r>
            <w:r>
              <w:rPr>
                <w:rFonts w:ascii="Times New Roman" w:hAnsi="Times New Roman" w:cs="Times New Roman"/>
                <w:sz w:val="24"/>
                <w:szCs w:val="24"/>
              </w:rPr>
              <w:t>. Профилактика СОП и семей «группы риска»</w:t>
            </w:r>
          </w:p>
        </w:tc>
        <w:tc>
          <w:tcPr>
            <w:tcW w:w="3803" w:type="dxa"/>
            <w:tcBorders>
              <w:top w:val="single" w:sz="4" w:space="0" w:color="auto"/>
              <w:left w:val="single" w:sz="4" w:space="0" w:color="auto"/>
              <w:bottom w:val="single" w:sz="4" w:space="0" w:color="auto"/>
              <w:right w:val="single" w:sz="4" w:space="0" w:color="auto"/>
            </w:tcBorders>
          </w:tcPr>
          <w:p w:rsidR="00A87F56" w:rsidRPr="00A87F56" w:rsidRDefault="00A87F56" w:rsidP="00A87F56">
            <w:pPr>
              <w:spacing w:after="0" w:line="240" w:lineRule="auto"/>
              <w:jc w:val="both"/>
              <w:rPr>
                <w:rFonts w:ascii="Times New Roman" w:hAnsi="Times New Roman" w:cs="Times New Roman"/>
              </w:rPr>
            </w:pPr>
            <w:r>
              <w:rPr>
                <w:rFonts w:ascii="Times New Roman" w:hAnsi="Times New Roman" w:cs="Times New Roman"/>
              </w:rPr>
              <w:t xml:space="preserve">Продолжать </w:t>
            </w:r>
            <w:r w:rsidR="00F97C63">
              <w:rPr>
                <w:rFonts w:ascii="Times New Roman" w:hAnsi="Times New Roman" w:cs="Times New Roman"/>
              </w:rPr>
              <w:t xml:space="preserve">работу </w:t>
            </w:r>
            <w:r w:rsidR="00F97C63" w:rsidRPr="00181515">
              <w:rPr>
                <w:rFonts w:ascii="Times New Roman" w:hAnsi="Times New Roman" w:cs="Times New Roman"/>
              </w:rPr>
              <w:t>по</w:t>
            </w:r>
            <w:r w:rsidRPr="00181515">
              <w:rPr>
                <w:rFonts w:ascii="Times New Roman" w:hAnsi="Times New Roman" w:cs="Times New Roman"/>
              </w:rPr>
              <w:t xml:space="preserve"> раннему выявлению детского и семейного неблагополучия; проведению профилактической работы, мероприятий с семьями и детьми группы риска СОП</w:t>
            </w:r>
          </w:p>
        </w:tc>
        <w:tc>
          <w:tcPr>
            <w:tcW w:w="3637" w:type="dxa"/>
            <w:tcBorders>
              <w:top w:val="single" w:sz="4" w:space="0" w:color="auto"/>
              <w:left w:val="single" w:sz="4" w:space="0" w:color="auto"/>
              <w:bottom w:val="single" w:sz="4" w:space="0" w:color="auto"/>
              <w:right w:val="single" w:sz="4" w:space="0" w:color="auto"/>
            </w:tcBorders>
          </w:tcPr>
          <w:p w:rsidR="00A87F56" w:rsidRPr="00ED6502" w:rsidRDefault="00F97C63" w:rsidP="00A87F56">
            <w:pPr>
              <w:spacing w:after="0"/>
              <w:jc w:val="both"/>
              <w:rPr>
                <w:rFonts w:ascii="Times New Roman" w:hAnsi="Times New Roman" w:cs="Times New Roman"/>
                <w:sz w:val="24"/>
                <w:szCs w:val="24"/>
              </w:rPr>
            </w:pPr>
            <w:r>
              <w:rPr>
                <w:rFonts w:ascii="Times New Roman" w:hAnsi="Times New Roman" w:cs="Times New Roman"/>
                <w:sz w:val="24"/>
                <w:szCs w:val="24"/>
              </w:rPr>
              <w:t xml:space="preserve">Снижение семей «группы риска» </w:t>
            </w:r>
            <w:r w:rsidRPr="00F97C63">
              <w:rPr>
                <w:rFonts w:ascii="Times New Roman" w:hAnsi="Times New Roman" w:cs="Times New Roman"/>
                <w:sz w:val="24"/>
                <w:szCs w:val="24"/>
                <w:highlight w:val="yellow"/>
              </w:rPr>
              <w:t>-здесь нужно указать количество</w:t>
            </w:r>
          </w:p>
        </w:tc>
      </w:tr>
      <w:tr w:rsidR="00ED5DBD" w:rsidRPr="00ED6502" w:rsidTr="00783A1B">
        <w:trPr>
          <w:trHeight w:val="240"/>
        </w:trPr>
        <w:tc>
          <w:tcPr>
            <w:tcW w:w="3085" w:type="dxa"/>
            <w:tcBorders>
              <w:top w:val="single" w:sz="4" w:space="0" w:color="auto"/>
              <w:left w:val="single" w:sz="4" w:space="0" w:color="auto"/>
              <w:bottom w:val="single" w:sz="4" w:space="0" w:color="auto"/>
              <w:right w:val="single" w:sz="4" w:space="0" w:color="auto"/>
            </w:tcBorders>
          </w:tcPr>
          <w:p w:rsidR="00ED5DBD" w:rsidRPr="00ED5DBD" w:rsidRDefault="00ED5DBD" w:rsidP="00143EEC">
            <w:pPr>
              <w:spacing w:after="0"/>
              <w:jc w:val="both"/>
              <w:rPr>
                <w:rFonts w:ascii="Times New Roman" w:hAnsi="Times New Roman" w:cs="Times New Roman"/>
                <w:sz w:val="24"/>
                <w:szCs w:val="24"/>
              </w:rPr>
            </w:pPr>
            <w:r w:rsidRPr="00ED6502">
              <w:rPr>
                <w:rFonts w:ascii="Times New Roman" w:hAnsi="Times New Roman" w:cs="Times New Roman"/>
                <w:sz w:val="24"/>
                <w:szCs w:val="24"/>
                <w:lang w:val="en-US"/>
              </w:rPr>
              <w:t>VIII</w:t>
            </w:r>
            <w:r>
              <w:rPr>
                <w:rFonts w:ascii="Times New Roman" w:hAnsi="Times New Roman" w:cs="Times New Roman"/>
                <w:sz w:val="24"/>
                <w:szCs w:val="24"/>
              </w:rPr>
              <w:t>. Реализация мероприятий по программе развития</w:t>
            </w:r>
          </w:p>
        </w:tc>
        <w:tc>
          <w:tcPr>
            <w:tcW w:w="3803" w:type="dxa"/>
            <w:tcBorders>
              <w:top w:val="single" w:sz="4" w:space="0" w:color="auto"/>
              <w:left w:val="single" w:sz="4" w:space="0" w:color="auto"/>
              <w:bottom w:val="single" w:sz="4" w:space="0" w:color="auto"/>
              <w:right w:val="single" w:sz="4" w:space="0" w:color="auto"/>
            </w:tcBorders>
          </w:tcPr>
          <w:p w:rsidR="00ED5DBD" w:rsidRDefault="00ED5DBD" w:rsidP="00A87F56">
            <w:pPr>
              <w:spacing w:after="0" w:line="240" w:lineRule="auto"/>
              <w:jc w:val="both"/>
              <w:rPr>
                <w:rFonts w:ascii="Times New Roman" w:hAnsi="Times New Roman" w:cs="Times New Roman"/>
              </w:rPr>
            </w:pPr>
            <w:r>
              <w:rPr>
                <w:rFonts w:ascii="Times New Roman" w:hAnsi="Times New Roman" w:cs="Times New Roman"/>
              </w:rPr>
              <w:t>Разработать и реализовать циклограмму мероприятий по программе развития ДОУ</w:t>
            </w:r>
          </w:p>
        </w:tc>
        <w:tc>
          <w:tcPr>
            <w:tcW w:w="3637" w:type="dxa"/>
            <w:tcBorders>
              <w:top w:val="single" w:sz="4" w:space="0" w:color="auto"/>
              <w:left w:val="single" w:sz="4" w:space="0" w:color="auto"/>
              <w:bottom w:val="single" w:sz="4" w:space="0" w:color="auto"/>
              <w:right w:val="single" w:sz="4" w:space="0" w:color="auto"/>
            </w:tcBorders>
          </w:tcPr>
          <w:p w:rsidR="00ED5DBD" w:rsidRDefault="00ED5DBD" w:rsidP="00A87F56">
            <w:pPr>
              <w:spacing w:after="0"/>
              <w:jc w:val="both"/>
              <w:rPr>
                <w:rFonts w:ascii="Times New Roman" w:hAnsi="Times New Roman" w:cs="Times New Roman"/>
                <w:sz w:val="24"/>
                <w:szCs w:val="24"/>
              </w:rPr>
            </w:pPr>
            <w:r>
              <w:rPr>
                <w:rFonts w:ascii="Times New Roman" w:hAnsi="Times New Roman" w:cs="Times New Roman"/>
                <w:sz w:val="24"/>
                <w:szCs w:val="24"/>
              </w:rPr>
              <w:t>Разработаны и проведены цикл мероприятий по программе развития</w:t>
            </w:r>
          </w:p>
        </w:tc>
      </w:tr>
    </w:tbl>
    <w:p w:rsidR="00783A1B" w:rsidRPr="00ED6502" w:rsidRDefault="00783A1B" w:rsidP="0097160A">
      <w:pPr>
        <w:shd w:val="clear" w:color="auto" w:fill="FFFFFF"/>
        <w:spacing w:after="0"/>
        <w:rPr>
          <w:rFonts w:ascii="Verdana" w:hAnsi="Verdana"/>
          <w:color w:val="000000"/>
          <w:sz w:val="24"/>
          <w:szCs w:val="24"/>
        </w:rPr>
      </w:pPr>
      <w:r w:rsidRPr="00ED6502">
        <w:rPr>
          <w:rFonts w:ascii="Verdana" w:hAnsi="Verdana"/>
          <w:color w:val="000000"/>
          <w:sz w:val="24"/>
          <w:szCs w:val="24"/>
        </w:rPr>
        <w:t> </w:t>
      </w:r>
    </w:p>
    <w:p w:rsidR="008D40A6" w:rsidRDefault="008D40A6">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783A1B" w:rsidRPr="00ED6502" w:rsidRDefault="00783A1B" w:rsidP="0097160A">
      <w:pPr>
        <w:shd w:val="clear" w:color="auto" w:fill="FFFFFF"/>
        <w:spacing w:after="0"/>
        <w:jc w:val="center"/>
        <w:rPr>
          <w:rFonts w:ascii="Times New Roman" w:hAnsi="Times New Roman" w:cs="Times New Roman"/>
          <w:b/>
          <w:color w:val="000000"/>
          <w:sz w:val="24"/>
          <w:szCs w:val="24"/>
        </w:rPr>
      </w:pPr>
      <w:r w:rsidRPr="00ED6502">
        <w:rPr>
          <w:rFonts w:ascii="Times New Roman" w:hAnsi="Times New Roman" w:cs="Times New Roman"/>
          <w:b/>
          <w:color w:val="000000"/>
          <w:sz w:val="24"/>
          <w:szCs w:val="24"/>
        </w:rPr>
        <w:lastRenderedPageBreak/>
        <w:t xml:space="preserve">2.1. Программно-методическое обеспечение </w:t>
      </w:r>
      <w:proofErr w:type="spellStart"/>
      <w:r w:rsidRPr="00ED6502">
        <w:rPr>
          <w:rFonts w:ascii="Times New Roman" w:hAnsi="Times New Roman" w:cs="Times New Roman"/>
          <w:b/>
          <w:color w:val="000000"/>
          <w:sz w:val="24"/>
          <w:szCs w:val="24"/>
        </w:rPr>
        <w:t>воспитательно</w:t>
      </w:r>
      <w:proofErr w:type="spellEnd"/>
      <w:r w:rsidRPr="00ED6502">
        <w:rPr>
          <w:rFonts w:ascii="Times New Roman" w:hAnsi="Times New Roman" w:cs="Times New Roman"/>
          <w:b/>
          <w:color w:val="000000"/>
          <w:sz w:val="24"/>
          <w:szCs w:val="24"/>
        </w:rPr>
        <w:t>- образовательного процесса</w:t>
      </w:r>
    </w:p>
    <w:p w:rsidR="00783A1B" w:rsidRPr="00ED6502" w:rsidRDefault="00783A1B" w:rsidP="0097160A">
      <w:pPr>
        <w:spacing w:after="0"/>
        <w:ind w:firstLine="720"/>
        <w:jc w:val="both"/>
        <w:rPr>
          <w:rFonts w:ascii="Times New Roman" w:hAnsi="Times New Roman" w:cs="Times New Roman"/>
          <w:b/>
          <w:color w:val="00B0F0"/>
          <w:sz w:val="24"/>
          <w:szCs w:val="24"/>
        </w:rPr>
      </w:pPr>
    </w:p>
    <w:tbl>
      <w:tblPr>
        <w:tblW w:w="1087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31"/>
        <w:gridCol w:w="3264"/>
        <w:gridCol w:w="2365"/>
        <w:gridCol w:w="2594"/>
      </w:tblGrid>
      <w:tr w:rsidR="004C2F00" w:rsidRPr="00ED6502" w:rsidTr="00A90300">
        <w:tc>
          <w:tcPr>
            <w:tcW w:w="720" w:type="dxa"/>
          </w:tcPr>
          <w:p w:rsidR="004C2F00" w:rsidRPr="00ED6502" w:rsidRDefault="004C2F00" w:rsidP="00A90300">
            <w:pPr>
              <w:jc w:val="center"/>
              <w:rPr>
                <w:rFonts w:ascii="Times New Roman" w:hAnsi="Times New Roman" w:cs="Times New Roman"/>
                <w:b/>
                <w:sz w:val="24"/>
                <w:szCs w:val="24"/>
              </w:rPr>
            </w:pPr>
            <w:r w:rsidRPr="00ED6502">
              <w:rPr>
                <w:rFonts w:ascii="Times New Roman" w:hAnsi="Times New Roman" w:cs="Times New Roman"/>
                <w:b/>
                <w:sz w:val="24"/>
                <w:szCs w:val="24"/>
              </w:rPr>
              <w:t>№</w:t>
            </w:r>
          </w:p>
          <w:p w:rsidR="004C2F00" w:rsidRPr="00ED6502" w:rsidRDefault="004C2F00" w:rsidP="00A90300">
            <w:pPr>
              <w:jc w:val="center"/>
              <w:rPr>
                <w:rFonts w:ascii="Times New Roman" w:hAnsi="Times New Roman" w:cs="Times New Roman"/>
                <w:b/>
                <w:sz w:val="24"/>
                <w:szCs w:val="24"/>
              </w:rPr>
            </w:pPr>
            <w:proofErr w:type="gramStart"/>
            <w:r w:rsidRPr="00ED6502">
              <w:rPr>
                <w:rFonts w:ascii="Times New Roman" w:hAnsi="Times New Roman" w:cs="Times New Roman"/>
                <w:b/>
                <w:sz w:val="24"/>
                <w:szCs w:val="24"/>
              </w:rPr>
              <w:t>п</w:t>
            </w:r>
            <w:proofErr w:type="gramEnd"/>
            <w:r w:rsidRPr="00ED6502">
              <w:rPr>
                <w:rFonts w:ascii="Times New Roman" w:hAnsi="Times New Roman" w:cs="Times New Roman"/>
                <w:b/>
                <w:sz w:val="24"/>
                <w:szCs w:val="24"/>
              </w:rPr>
              <w:t>/п</w:t>
            </w:r>
          </w:p>
        </w:tc>
        <w:tc>
          <w:tcPr>
            <w:tcW w:w="1931" w:type="dxa"/>
          </w:tcPr>
          <w:p w:rsidR="004C2F00" w:rsidRPr="00ED6502" w:rsidRDefault="004C2F00" w:rsidP="00A90300">
            <w:pPr>
              <w:jc w:val="center"/>
              <w:rPr>
                <w:rFonts w:ascii="Times New Roman" w:hAnsi="Times New Roman" w:cs="Times New Roman"/>
                <w:b/>
                <w:sz w:val="24"/>
                <w:szCs w:val="24"/>
              </w:rPr>
            </w:pPr>
            <w:r w:rsidRPr="00ED6502">
              <w:rPr>
                <w:rFonts w:ascii="Times New Roman" w:hAnsi="Times New Roman" w:cs="Times New Roman"/>
                <w:b/>
                <w:sz w:val="24"/>
                <w:szCs w:val="24"/>
              </w:rPr>
              <w:t>Виды программ</w:t>
            </w:r>
          </w:p>
        </w:tc>
        <w:tc>
          <w:tcPr>
            <w:tcW w:w="3264" w:type="dxa"/>
          </w:tcPr>
          <w:p w:rsidR="004C2F00" w:rsidRPr="00ED6502" w:rsidRDefault="004C2F00" w:rsidP="00A90300">
            <w:pPr>
              <w:jc w:val="center"/>
              <w:rPr>
                <w:rFonts w:ascii="Times New Roman" w:hAnsi="Times New Roman" w:cs="Times New Roman"/>
                <w:b/>
                <w:sz w:val="24"/>
                <w:szCs w:val="24"/>
              </w:rPr>
            </w:pPr>
            <w:r w:rsidRPr="00ED6502">
              <w:rPr>
                <w:rFonts w:ascii="Times New Roman" w:hAnsi="Times New Roman" w:cs="Times New Roman"/>
                <w:b/>
                <w:sz w:val="24"/>
                <w:szCs w:val="24"/>
              </w:rPr>
              <w:t>Программы</w:t>
            </w:r>
          </w:p>
          <w:p w:rsidR="004C2F00" w:rsidRPr="00ED6502" w:rsidRDefault="004C2F00" w:rsidP="00A90300">
            <w:pPr>
              <w:jc w:val="center"/>
              <w:rPr>
                <w:rFonts w:ascii="Times New Roman" w:hAnsi="Times New Roman" w:cs="Times New Roman"/>
                <w:b/>
                <w:sz w:val="24"/>
                <w:szCs w:val="24"/>
              </w:rPr>
            </w:pPr>
            <w:r w:rsidRPr="00ED6502">
              <w:rPr>
                <w:rFonts w:ascii="Times New Roman" w:hAnsi="Times New Roman" w:cs="Times New Roman"/>
                <w:b/>
                <w:sz w:val="24"/>
                <w:szCs w:val="24"/>
              </w:rPr>
              <w:t>и технологии, используемые в детском саду</w:t>
            </w:r>
          </w:p>
        </w:tc>
        <w:tc>
          <w:tcPr>
            <w:tcW w:w="2365" w:type="dxa"/>
          </w:tcPr>
          <w:p w:rsidR="004C2F00" w:rsidRPr="00ED6502" w:rsidRDefault="004C2F00" w:rsidP="00A90300">
            <w:pPr>
              <w:jc w:val="center"/>
              <w:rPr>
                <w:rFonts w:ascii="Times New Roman" w:hAnsi="Times New Roman" w:cs="Times New Roman"/>
                <w:b/>
                <w:sz w:val="24"/>
                <w:szCs w:val="24"/>
              </w:rPr>
            </w:pPr>
            <w:r w:rsidRPr="00ED6502">
              <w:rPr>
                <w:rFonts w:ascii="Times New Roman" w:hAnsi="Times New Roman" w:cs="Times New Roman"/>
                <w:b/>
                <w:sz w:val="24"/>
                <w:szCs w:val="24"/>
              </w:rPr>
              <w:t>Автор</w:t>
            </w:r>
          </w:p>
          <w:p w:rsidR="004C2F00" w:rsidRPr="00ED6502" w:rsidRDefault="004C2F00" w:rsidP="00A90300">
            <w:pPr>
              <w:jc w:val="center"/>
              <w:rPr>
                <w:rFonts w:ascii="Times New Roman" w:hAnsi="Times New Roman" w:cs="Times New Roman"/>
                <w:b/>
                <w:sz w:val="24"/>
                <w:szCs w:val="24"/>
              </w:rPr>
            </w:pPr>
            <w:r w:rsidRPr="00ED6502">
              <w:rPr>
                <w:rFonts w:ascii="Times New Roman" w:hAnsi="Times New Roman" w:cs="Times New Roman"/>
                <w:b/>
                <w:sz w:val="24"/>
                <w:szCs w:val="24"/>
              </w:rPr>
              <w:t>программы</w:t>
            </w:r>
          </w:p>
        </w:tc>
        <w:tc>
          <w:tcPr>
            <w:tcW w:w="2594" w:type="dxa"/>
          </w:tcPr>
          <w:p w:rsidR="004C2F00" w:rsidRPr="00ED6502" w:rsidRDefault="004C2F00" w:rsidP="00A90300">
            <w:pPr>
              <w:jc w:val="center"/>
              <w:rPr>
                <w:rFonts w:ascii="Times New Roman" w:hAnsi="Times New Roman" w:cs="Times New Roman"/>
                <w:b/>
                <w:sz w:val="24"/>
                <w:szCs w:val="24"/>
              </w:rPr>
            </w:pPr>
            <w:r w:rsidRPr="00ED6502">
              <w:rPr>
                <w:rFonts w:ascii="Times New Roman" w:hAnsi="Times New Roman" w:cs="Times New Roman"/>
                <w:b/>
                <w:sz w:val="24"/>
                <w:szCs w:val="24"/>
              </w:rPr>
              <w:t>Группы</w:t>
            </w:r>
          </w:p>
        </w:tc>
      </w:tr>
      <w:tr w:rsidR="004C2F00" w:rsidRPr="00ED6502" w:rsidTr="00A90300">
        <w:tc>
          <w:tcPr>
            <w:tcW w:w="720" w:type="dxa"/>
          </w:tcPr>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rPr>
            </w:pPr>
            <w:r w:rsidRPr="00ED6502">
              <w:rPr>
                <w:rFonts w:ascii="Times New Roman" w:hAnsi="Times New Roman" w:cs="Times New Roman"/>
                <w:sz w:val="24"/>
                <w:szCs w:val="24"/>
              </w:rPr>
              <w:t>1</w:t>
            </w:r>
          </w:p>
        </w:tc>
        <w:tc>
          <w:tcPr>
            <w:tcW w:w="1931" w:type="dxa"/>
          </w:tcPr>
          <w:p w:rsidR="004C2F00" w:rsidRPr="00ED6502" w:rsidRDefault="004C2F00" w:rsidP="00A90300">
            <w:pPr>
              <w:jc w:val="both"/>
              <w:rPr>
                <w:rFonts w:ascii="Times New Roman" w:hAnsi="Times New Roman" w:cs="Times New Roman"/>
                <w:sz w:val="24"/>
                <w:szCs w:val="24"/>
              </w:rPr>
            </w:pPr>
            <w:r w:rsidRPr="00ED6502">
              <w:rPr>
                <w:rFonts w:ascii="Times New Roman" w:hAnsi="Times New Roman" w:cs="Times New Roman"/>
                <w:sz w:val="24"/>
                <w:szCs w:val="24"/>
              </w:rPr>
              <w:t>Базисное образование</w:t>
            </w:r>
          </w:p>
        </w:tc>
        <w:tc>
          <w:tcPr>
            <w:tcW w:w="3264" w:type="dxa"/>
          </w:tcPr>
          <w:p w:rsidR="004C2F00" w:rsidRPr="00E86685" w:rsidRDefault="004C2F00" w:rsidP="00A90300">
            <w:pPr>
              <w:jc w:val="both"/>
              <w:rPr>
                <w:rFonts w:ascii="Times New Roman" w:hAnsi="Times New Roman" w:cs="Times New Roman"/>
                <w:b/>
                <w:sz w:val="24"/>
                <w:szCs w:val="24"/>
              </w:rPr>
            </w:pPr>
            <w:r w:rsidRPr="00ED6502">
              <w:rPr>
                <w:rFonts w:ascii="Times New Roman" w:hAnsi="Times New Roman" w:cs="Times New Roman"/>
                <w:sz w:val="24"/>
                <w:szCs w:val="24"/>
              </w:rPr>
              <w:t xml:space="preserve">Примерная основная образовательная программа дошкольного образования </w:t>
            </w:r>
          </w:p>
          <w:p w:rsidR="004C2F00" w:rsidRDefault="004C2F00" w:rsidP="00A90300">
            <w:pPr>
              <w:jc w:val="both"/>
              <w:rPr>
                <w:rFonts w:ascii="Times New Roman" w:hAnsi="Times New Roman" w:cs="Times New Roman"/>
                <w:sz w:val="24"/>
                <w:szCs w:val="24"/>
              </w:rPr>
            </w:pPr>
            <w:r>
              <w:rPr>
                <w:rFonts w:ascii="Times New Roman" w:hAnsi="Times New Roman" w:cs="Times New Roman"/>
                <w:sz w:val="24"/>
                <w:szCs w:val="24"/>
              </w:rPr>
              <w:t>«От рождения до школы»</w:t>
            </w:r>
            <w:r w:rsidRPr="00ED6502">
              <w:rPr>
                <w:rFonts w:ascii="Times New Roman" w:hAnsi="Times New Roman" w:cs="Times New Roman"/>
                <w:sz w:val="24"/>
                <w:szCs w:val="24"/>
              </w:rPr>
              <w:t xml:space="preserve"> Примерная основная общеобразовательная программа дошкольного образования.</w:t>
            </w:r>
          </w:p>
          <w:p w:rsidR="00E86685" w:rsidRDefault="00E86685" w:rsidP="00A90300">
            <w:pPr>
              <w:jc w:val="both"/>
              <w:rPr>
                <w:rFonts w:ascii="Times New Roman" w:hAnsi="Times New Roman" w:cs="Times New Roman"/>
                <w:sz w:val="24"/>
                <w:szCs w:val="24"/>
              </w:rPr>
            </w:pPr>
            <w:r>
              <w:rPr>
                <w:rFonts w:ascii="Times New Roman" w:hAnsi="Times New Roman" w:cs="Times New Roman"/>
                <w:sz w:val="24"/>
                <w:szCs w:val="24"/>
              </w:rPr>
              <w:t>П</w:t>
            </w:r>
            <w:r w:rsidRPr="00E86685">
              <w:rPr>
                <w:rFonts w:ascii="Times New Roman" w:hAnsi="Times New Roman" w:cs="Times New Roman"/>
                <w:sz w:val="24"/>
                <w:szCs w:val="24"/>
              </w:rPr>
              <w:t>рограмма «Детский сад – дом радости»</w:t>
            </w:r>
          </w:p>
          <w:p w:rsidR="004C2F00" w:rsidRDefault="004C2F00" w:rsidP="00A90300">
            <w:pPr>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ДОУ</w:t>
            </w:r>
          </w:p>
          <w:p w:rsidR="00E86685" w:rsidRDefault="00E86685" w:rsidP="00A90300">
            <w:pPr>
              <w:jc w:val="both"/>
              <w:rPr>
                <w:rFonts w:ascii="Times New Roman" w:hAnsi="Times New Roman" w:cs="Times New Roman"/>
                <w:sz w:val="24"/>
                <w:szCs w:val="24"/>
              </w:rPr>
            </w:pPr>
          </w:p>
          <w:p w:rsidR="004C2F00" w:rsidRPr="00ED6502" w:rsidRDefault="00A90300" w:rsidP="00A90300">
            <w:pPr>
              <w:jc w:val="both"/>
              <w:rPr>
                <w:rFonts w:ascii="Times New Roman" w:hAnsi="Times New Roman" w:cs="Times New Roman"/>
                <w:sz w:val="24"/>
                <w:szCs w:val="24"/>
              </w:rPr>
            </w:pPr>
            <w:r>
              <w:rPr>
                <w:rFonts w:ascii="Times New Roman" w:hAnsi="Times New Roman" w:cs="Times New Roman"/>
                <w:sz w:val="24"/>
                <w:szCs w:val="24"/>
              </w:rPr>
              <w:t>ООП «Теремок»</w:t>
            </w:r>
          </w:p>
        </w:tc>
        <w:tc>
          <w:tcPr>
            <w:tcW w:w="2365" w:type="dxa"/>
          </w:tcPr>
          <w:p w:rsidR="004C2F00" w:rsidRPr="00ED6502" w:rsidRDefault="004C2F00" w:rsidP="00A90300">
            <w:pPr>
              <w:jc w:val="both"/>
              <w:rPr>
                <w:rFonts w:ascii="Times New Roman" w:hAnsi="Times New Roman" w:cs="Times New Roman"/>
                <w:sz w:val="24"/>
                <w:szCs w:val="24"/>
              </w:rPr>
            </w:pPr>
            <w:proofErr w:type="spellStart"/>
            <w:r w:rsidRPr="00ED6502">
              <w:rPr>
                <w:rFonts w:ascii="Times New Roman" w:hAnsi="Times New Roman" w:cs="Times New Roman"/>
                <w:sz w:val="24"/>
                <w:szCs w:val="24"/>
              </w:rPr>
              <w:t>Асмолов</w:t>
            </w:r>
            <w:proofErr w:type="spellEnd"/>
            <w:r w:rsidRPr="00ED6502">
              <w:rPr>
                <w:rFonts w:ascii="Times New Roman" w:hAnsi="Times New Roman" w:cs="Times New Roman"/>
                <w:sz w:val="24"/>
                <w:szCs w:val="24"/>
              </w:rPr>
              <w:t xml:space="preserve"> А.Г </w:t>
            </w:r>
            <w:proofErr w:type="spellStart"/>
            <w:r w:rsidRPr="00ED6502">
              <w:rPr>
                <w:rFonts w:ascii="Times New Roman" w:hAnsi="Times New Roman" w:cs="Times New Roman"/>
                <w:sz w:val="24"/>
                <w:szCs w:val="24"/>
              </w:rPr>
              <w:t>Волосовец</w:t>
            </w:r>
            <w:proofErr w:type="spellEnd"/>
            <w:r w:rsidRPr="00ED6502">
              <w:rPr>
                <w:rFonts w:ascii="Times New Roman" w:hAnsi="Times New Roman" w:cs="Times New Roman"/>
                <w:sz w:val="24"/>
                <w:szCs w:val="24"/>
              </w:rPr>
              <w:t xml:space="preserve"> Т.В.</w:t>
            </w:r>
          </w:p>
          <w:p w:rsidR="00E86685" w:rsidRDefault="00E86685" w:rsidP="00A90300">
            <w:pPr>
              <w:jc w:val="both"/>
              <w:rPr>
                <w:rFonts w:ascii="Times New Roman" w:hAnsi="Times New Roman" w:cs="Times New Roman"/>
                <w:sz w:val="24"/>
                <w:szCs w:val="24"/>
              </w:rPr>
            </w:pPr>
          </w:p>
          <w:p w:rsidR="004C2F00" w:rsidRPr="00ED6502" w:rsidRDefault="00E86685" w:rsidP="00A90300">
            <w:pPr>
              <w:jc w:val="both"/>
              <w:rPr>
                <w:rFonts w:ascii="Times New Roman" w:hAnsi="Times New Roman" w:cs="Times New Roman"/>
                <w:sz w:val="24"/>
                <w:szCs w:val="24"/>
              </w:rPr>
            </w:pPr>
            <w:r>
              <w:rPr>
                <w:rFonts w:ascii="Times New Roman" w:hAnsi="Times New Roman" w:cs="Times New Roman"/>
                <w:sz w:val="24"/>
                <w:szCs w:val="24"/>
              </w:rPr>
              <w:t>П</w:t>
            </w:r>
            <w:r w:rsidR="004C2F00">
              <w:rPr>
                <w:rFonts w:ascii="Times New Roman" w:hAnsi="Times New Roman" w:cs="Times New Roman"/>
                <w:sz w:val="24"/>
                <w:szCs w:val="24"/>
              </w:rPr>
              <w:t xml:space="preserve">од ред. </w:t>
            </w:r>
            <w:proofErr w:type="spellStart"/>
            <w:r w:rsidR="004C2F00">
              <w:rPr>
                <w:rFonts w:ascii="Times New Roman" w:hAnsi="Times New Roman" w:cs="Times New Roman"/>
                <w:sz w:val="24"/>
                <w:szCs w:val="24"/>
              </w:rPr>
              <w:t>Н.Е.Вераксы</w:t>
            </w:r>
            <w:proofErr w:type="spellEnd"/>
            <w:r w:rsidR="004C2F00">
              <w:rPr>
                <w:rFonts w:ascii="Times New Roman" w:hAnsi="Times New Roman" w:cs="Times New Roman"/>
                <w:sz w:val="24"/>
                <w:szCs w:val="24"/>
              </w:rPr>
              <w:t xml:space="preserve">, </w:t>
            </w:r>
            <w:proofErr w:type="spellStart"/>
            <w:r w:rsidR="004C2F00">
              <w:rPr>
                <w:rFonts w:ascii="Times New Roman" w:hAnsi="Times New Roman" w:cs="Times New Roman"/>
                <w:sz w:val="24"/>
                <w:szCs w:val="24"/>
              </w:rPr>
              <w:t>Т.С.Комаровой</w:t>
            </w:r>
            <w:proofErr w:type="spellEnd"/>
            <w:r w:rsidR="004C2F00">
              <w:rPr>
                <w:rFonts w:ascii="Times New Roman" w:hAnsi="Times New Roman" w:cs="Times New Roman"/>
                <w:sz w:val="24"/>
                <w:szCs w:val="24"/>
              </w:rPr>
              <w:t xml:space="preserve">, </w:t>
            </w:r>
            <w:proofErr w:type="spellStart"/>
            <w:r w:rsidR="004C2F00">
              <w:rPr>
                <w:rFonts w:ascii="Times New Roman" w:hAnsi="Times New Roman" w:cs="Times New Roman"/>
                <w:sz w:val="24"/>
                <w:szCs w:val="24"/>
              </w:rPr>
              <w:t>М.А.Васильевой</w:t>
            </w:r>
            <w:proofErr w:type="spellEnd"/>
          </w:p>
          <w:p w:rsidR="004C2F00" w:rsidRDefault="00E86685" w:rsidP="00A90300">
            <w:pPr>
              <w:jc w:val="both"/>
              <w:rPr>
                <w:rFonts w:ascii="Times New Roman" w:hAnsi="Times New Roman" w:cs="Times New Roman"/>
                <w:sz w:val="24"/>
                <w:szCs w:val="24"/>
              </w:rPr>
            </w:pPr>
            <w:r>
              <w:rPr>
                <w:rFonts w:ascii="Times New Roman" w:hAnsi="Times New Roman" w:cs="Times New Roman"/>
                <w:sz w:val="24"/>
                <w:szCs w:val="24"/>
              </w:rPr>
              <w:t>Н.М.Крылова</w:t>
            </w:r>
          </w:p>
          <w:p w:rsidR="00A90300" w:rsidRDefault="00A90300" w:rsidP="00A90300">
            <w:pPr>
              <w:jc w:val="both"/>
              <w:rPr>
                <w:rFonts w:ascii="Times New Roman" w:hAnsi="Times New Roman" w:cs="Times New Roman"/>
                <w:sz w:val="24"/>
                <w:szCs w:val="24"/>
              </w:rPr>
            </w:pPr>
          </w:p>
          <w:p w:rsidR="00E86685" w:rsidRDefault="00E86685" w:rsidP="00A90300">
            <w:pPr>
              <w:jc w:val="both"/>
              <w:rPr>
                <w:rFonts w:ascii="Times New Roman" w:hAnsi="Times New Roman" w:cs="Times New Roman"/>
                <w:sz w:val="24"/>
                <w:szCs w:val="24"/>
              </w:rPr>
            </w:pPr>
          </w:p>
          <w:p w:rsidR="00E86685" w:rsidRDefault="00E86685" w:rsidP="00A90300">
            <w:pPr>
              <w:jc w:val="both"/>
              <w:rPr>
                <w:rFonts w:ascii="Times New Roman" w:hAnsi="Times New Roman" w:cs="Times New Roman"/>
                <w:sz w:val="24"/>
                <w:szCs w:val="24"/>
              </w:rPr>
            </w:pPr>
          </w:p>
          <w:p w:rsidR="00A90300" w:rsidRPr="00ED6502" w:rsidRDefault="00A90300" w:rsidP="00A90300">
            <w:pPr>
              <w:jc w:val="both"/>
              <w:rPr>
                <w:rFonts w:ascii="Times New Roman" w:hAnsi="Times New Roman" w:cs="Times New Roman"/>
                <w:sz w:val="24"/>
                <w:szCs w:val="24"/>
              </w:rPr>
            </w:pPr>
            <w:proofErr w:type="spellStart"/>
            <w:r>
              <w:rPr>
                <w:rFonts w:ascii="Times New Roman" w:hAnsi="Times New Roman" w:cs="Times New Roman"/>
                <w:sz w:val="24"/>
                <w:szCs w:val="24"/>
              </w:rPr>
              <w:t>Т.В.Волосовец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И.А.Лыкова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О.С.Ушакова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И.Л.Кириллов</w:t>
            </w:r>
            <w:proofErr w:type="spellEnd"/>
          </w:p>
        </w:tc>
        <w:tc>
          <w:tcPr>
            <w:tcW w:w="2594" w:type="dxa"/>
          </w:tcPr>
          <w:p w:rsidR="008B167D" w:rsidRDefault="008B167D" w:rsidP="004C2F00">
            <w:pPr>
              <w:spacing w:after="0"/>
              <w:jc w:val="both"/>
              <w:rPr>
                <w:rFonts w:ascii="Times New Roman" w:hAnsi="Times New Roman" w:cs="Times New Roman"/>
                <w:sz w:val="24"/>
                <w:szCs w:val="24"/>
              </w:rPr>
            </w:pPr>
            <w:r>
              <w:rPr>
                <w:rFonts w:ascii="Times New Roman" w:hAnsi="Times New Roman" w:cs="Times New Roman"/>
                <w:sz w:val="24"/>
                <w:szCs w:val="24"/>
              </w:rPr>
              <w:t xml:space="preserve">Все группы </w:t>
            </w:r>
          </w:p>
          <w:p w:rsidR="008B167D" w:rsidRDefault="008B167D" w:rsidP="004C2F00">
            <w:pPr>
              <w:spacing w:after="0"/>
              <w:jc w:val="both"/>
              <w:rPr>
                <w:rFonts w:ascii="Times New Roman" w:hAnsi="Times New Roman" w:cs="Times New Roman"/>
                <w:sz w:val="24"/>
                <w:szCs w:val="24"/>
              </w:rPr>
            </w:pPr>
          </w:p>
          <w:p w:rsidR="008B167D" w:rsidRDefault="008B167D" w:rsidP="004C2F00">
            <w:pPr>
              <w:spacing w:after="0"/>
              <w:jc w:val="both"/>
              <w:rPr>
                <w:rFonts w:ascii="Times New Roman" w:hAnsi="Times New Roman" w:cs="Times New Roman"/>
                <w:sz w:val="24"/>
                <w:szCs w:val="24"/>
              </w:rPr>
            </w:pPr>
          </w:p>
          <w:p w:rsidR="00E86685" w:rsidRDefault="00E86685" w:rsidP="004C2F00">
            <w:pPr>
              <w:spacing w:after="0"/>
              <w:jc w:val="both"/>
              <w:rPr>
                <w:rFonts w:ascii="Times New Roman" w:hAnsi="Times New Roman" w:cs="Times New Roman"/>
                <w:sz w:val="24"/>
                <w:szCs w:val="24"/>
              </w:rPr>
            </w:pPr>
          </w:p>
          <w:p w:rsidR="008B167D" w:rsidRDefault="008B167D" w:rsidP="004C2F00">
            <w:pPr>
              <w:spacing w:after="0"/>
              <w:jc w:val="both"/>
              <w:rPr>
                <w:rFonts w:ascii="Times New Roman" w:hAnsi="Times New Roman" w:cs="Times New Roman"/>
                <w:sz w:val="24"/>
                <w:szCs w:val="24"/>
              </w:rPr>
            </w:pPr>
            <w:r>
              <w:rPr>
                <w:rFonts w:ascii="Times New Roman" w:hAnsi="Times New Roman" w:cs="Times New Roman"/>
                <w:sz w:val="24"/>
                <w:szCs w:val="24"/>
              </w:rPr>
              <w:t xml:space="preserve">Все группы (кроме </w:t>
            </w:r>
            <w:r w:rsidR="00E86685">
              <w:rPr>
                <w:rFonts w:ascii="Times New Roman" w:hAnsi="Times New Roman" w:cs="Times New Roman"/>
                <w:sz w:val="24"/>
                <w:szCs w:val="24"/>
              </w:rPr>
              <w:t>1, 25,26,27,28, 29, 30)</w:t>
            </w:r>
          </w:p>
          <w:p w:rsidR="00E86685" w:rsidRDefault="00E86685" w:rsidP="004C2F00">
            <w:pPr>
              <w:spacing w:after="0"/>
              <w:jc w:val="both"/>
              <w:rPr>
                <w:rFonts w:ascii="Times New Roman" w:hAnsi="Times New Roman" w:cs="Times New Roman"/>
                <w:sz w:val="24"/>
                <w:szCs w:val="24"/>
              </w:rPr>
            </w:pPr>
          </w:p>
          <w:p w:rsidR="00E86685" w:rsidRDefault="00E86685" w:rsidP="004C2F00">
            <w:pPr>
              <w:spacing w:after="0"/>
              <w:jc w:val="both"/>
              <w:rPr>
                <w:rFonts w:ascii="Times New Roman" w:hAnsi="Times New Roman" w:cs="Times New Roman"/>
                <w:sz w:val="24"/>
                <w:szCs w:val="24"/>
              </w:rPr>
            </w:pPr>
          </w:p>
          <w:p w:rsidR="00E86685" w:rsidRDefault="00E86685" w:rsidP="004C2F00">
            <w:pPr>
              <w:spacing w:after="0"/>
              <w:jc w:val="both"/>
              <w:rPr>
                <w:rFonts w:ascii="Times New Roman" w:hAnsi="Times New Roman" w:cs="Times New Roman"/>
                <w:sz w:val="24"/>
                <w:szCs w:val="24"/>
              </w:rPr>
            </w:pPr>
          </w:p>
          <w:p w:rsidR="00E86685" w:rsidRDefault="00E86685" w:rsidP="004C2F00">
            <w:pPr>
              <w:spacing w:after="0"/>
              <w:jc w:val="both"/>
              <w:rPr>
                <w:rFonts w:ascii="Times New Roman" w:hAnsi="Times New Roman" w:cs="Times New Roman"/>
                <w:sz w:val="24"/>
                <w:szCs w:val="24"/>
              </w:rPr>
            </w:pPr>
            <w:r>
              <w:rPr>
                <w:rFonts w:ascii="Times New Roman" w:hAnsi="Times New Roman" w:cs="Times New Roman"/>
                <w:sz w:val="24"/>
                <w:szCs w:val="24"/>
              </w:rPr>
              <w:t>Группы 25,27,28,29,30</w:t>
            </w:r>
          </w:p>
          <w:p w:rsidR="00E86685" w:rsidRDefault="00E86685" w:rsidP="00E86685">
            <w:pPr>
              <w:spacing w:after="0"/>
              <w:jc w:val="both"/>
              <w:rPr>
                <w:rFonts w:ascii="Times New Roman" w:hAnsi="Times New Roman" w:cs="Times New Roman"/>
                <w:sz w:val="24"/>
                <w:szCs w:val="24"/>
              </w:rPr>
            </w:pPr>
          </w:p>
          <w:p w:rsidR="00E86685" w:rsidRDefault="00E86685" w:rsidP="00E86685">
            <w:pPr>
              <w:spacing w:after="0"/>
              <w:jc w:val="both"/>
              <w:rPr>
                <w:rFonts w:ascii="Times New Roman" w:hAnsi="Times New Roman" w:cs="Times New Roman"/>
                <w:sz w:val="24"/>
                <w:szCs w:val="24"/>
              </w:rPr>
            </w:pPr>
          </w:p>
          <w:p w:rsidR="00E86685" w:rsidRDefault="00E86685" w:rsidP="00E86685">
            <w:pPr>
              <w:spacing w:after="0"/>
              <w:jc w:val="both"/>
              <w:rPr>
                <w:rFonts w:ascii="Times New Roman" w:hAnsi="Times New Roman" w:cs="Times New Roman"/>
                <w:sz w:val="24"/>
                <w:szCs w:val="24"/>
              </w:rPr>
            </w:pPr>
          </w:p>
          <w:p w:rsidR="00E86685" w:rsidRDefault="00E86685" w:rsidP="00E86685">
            <w:pPr>
              <w:spacing w:after="0"/>
              <w:jc w:val="both"/>
              <w:rPr>
                <w:rFonts w:ascii="Times New Roman" w:hAnsi="Times New Roman" w:cs="Times New Roman"/>
                <w:sz w:val="24"/>
                <w:szCs w:val="24"/>
              </w:rPr>
            </w:pPr>
            <w:r>
              <w:rPr>
                <w:rFonts w:ascii="Times New Roman" w:hAnsi="Times New Roman" w:cs="Times New Roman"/>
                <w:sz w:val="24"/>
                <w:szCs w:val="24"/>
              </w:rPr>
              <w:t xml:space="preserve">Все группы </w:t>
            </w:r>
          </w:p>
          <w:p w:rsidR="00E86685" w:rsidRDefault="00E86685" w:rsidP="004C2F00">
            <w:pPr>
              <w:spacing w:after="0"/>
              <w:jc w:val="both"/>
              <w:rPr>
                <w:rFonts w:ascii="Times New Roman" w:hAnsi="Times New Roman" w:cs="Times New Roman"/>
                <w:sz w:val="24"/>
                <w:szCs w:val="24"/>
              </w:rPr>
            </w:pPr>
          </w:p>
          <w:p w:rsidR="00E86685" w:rsidRDefault="00E86685" w:rsidP="004C2F00">
            <w:pPr>
              <w:spacing w:after="0"/>
              <w:jc w:val="both"/>
              <w:rPr>
                <w:rFonts w:ascii="Times New Roman" w:hAnsi="Times New Roman" w:cs="Times New Roman"/>
                <w:sz w:val="24"/>
                <w:szCs w:val="24"/>
              </w:rPr>
            </w:pPr>
          </w:p>
          <w:p w:rsidR="008B167D" w:rsidRPr="00ED6502" w:rsidRDefault="008B167D" w:rsidP="004C2F00">
            <w:pPr>
              <w:spacing w:after="0"/>
              <w:jc w:val="both"/>
              <w:rPr>
                <w:rFonts w:ascii="Times New Roman" w:hAnsi="Times New Roman" w:cs="Times New Roman"/>
                <w:sz w:val="24"/>
                <w:szCs w:val="24"/>
              </w:rPr>
            </w:pPr>
            <w:r>
              <w:rPr>
                <w:rFonts w:ascii="Times New Roman" w:hAnsi="Times New Roman" w:cs="Times New Roman"/>
                <w:sz w:val="24"/>
                <w:szCs w:val="24"/>
              </w:rPr>
              <w:t>Группа 1, 26</w:t>
            </w:r>
          </w:p>
        </w:tc>
      </w:tr>
      <w:tr w:rsidR="004C2F00" w:rsidRPr="00ED6502" w:rsidTr="00A90300">
        <w:tc>
          <w:tcPr>
            <w:tcW w:w="720" w:type="dxa"/>
          </w:tcPr>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rPr>
            </w:pPr>
            <w:r w:rsidRPr="00ED6502">
              <w:rPr>
                <w:rFonts w:ascii="Times New Roman" w:hAnsi="Times New Roman" w:cs="Times New Roman"/>
                <w:sz w:val="24"/>
                <w:szCs w:val="24"/>
              </w:rPr>
              <w:t>2</w:t>
            </w:r>
          </w:p>
          <w:p w:rsidR="004C2F00" w:rsidRPr="00ED6502" w:rsidRDefault="004C2F00" w:rsidP="00A90300">
            <w:pPr>
              <w:jc w:val="both"/>
              <w:rPr>
                <w:rFonts w:ascii="Times New Roman" w:hAnsi="Times New Roman" w:cs="Times New Roman"/>
                <w:sz w:val="24"/>
                <w:szCs w:val="24"/>
              </w:rPr>
            </w:pPr>
          </w:p>
        </w:tc>
        <w:tc>
          <w:tcPr>
            <w:tcW w:w="1931" w:type="dxa"/>
          </w:tcPr>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rPr>
            </w:pPr>
            <w:r w:rsidRPr="00ED6502">
              <w:rPr>
                <w:rFonts w:ascii="Times New Roman" w:hAnsi="Times New Roman" w:cs="Times New Roman"/>
                <w:sz w:val="24"/>
                <w:szCs w:val="24"/>
              </w:rPr>
              <w:t>Парциальные программы</w:t>
            </w:r>
          </w:p>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highlight w:val="yellow"/>
              </w:rPr>
            </w:pPr>
          </w:p>
        </w:tc>
        <w:tc>
          <w:tcPr>
            <w:tcW w:w="3264" w:type="dxa"/>
          </w:tcPr>
          <w:p w:rsidR="004C2F00" w:rsidRPr="00ED6502" w:rsidRDefault="004C2F00" w:rsidP="00A90300">
            <w:pPr>
              <w:tabs>
                <w:tab w:val="left" w:pos="0"/>
              </w:tabs>
              <w:jc w:val="both"/>
              <w:rPr>
                <w:rFonts w:ascii="Times New Roman" w:hAnsi="Times New Roman" w:cs="Times New Roman"/>
                <w:sz w:val="24"/>
                <w:szCs w:val="24"/>
              </w:rPr>
            </w:pPr>
          </w:p>
          <w:p w:rsidR="004C2F00" w:rsidRPr="00ED6502" w:rsidRDefault="004C2F00" w:rsidP="00A90300">
            <w:pPr>
              <w:tabs>
                <w:tab w:val="left" w:pos="0"/>
              </w:tabs>
              <w:jc w:val="both"/>
              <w:rPr>
                <w:rFonts w:ascii="Times New Roman" w:hAnsi="Times New Roman" w:cs="Times New Roman"/>
                <w:sz w:val="24"/>
                <w:szCs w:val="24"/>
              </w:rPr>
            </w:pPr>
            <w:r w:rsidRPr="00ED6502">
              <w:rPr>
                <w:rFonts w:ascii="Times New Roman" w:hAnsi="Times New Roman" w:cs="Times New Roman"/>
                <w:sz w:val="24"/>
                <w:szCs w:val="24"/>
              </w:rPr>
              <w:t xml:space="preserve">Программа экологического воспитания «Пермский край – мой родной край» </w:t>
            </w:r>
          </w:p>
          <w:p w:rsidR="00A90300" w:rsidRDefault="00E86685" w:rsidP="00A90300">
            <w:pPr>
              <w:tabs>
                <w:tab w:val="left" w:pos="0"/>
              </w:tabs>
              <w:jc w:val="both"/>
              <w:rPr>
                <w:rFonts w:ascii="Times New Roman" w:hAnsi="Times New Roman" w:cs="Times New Roman"/>
                <w:sz w:val="24"/>
                <w:szCs w:val="24"/>
              </w:rPr>
            </w:pPr>
            <w:r w:rsidRPr="00A90300">
              <w:rPr>
                <w:rFonts w:ascii="Times New Roman" w:hAnsi="Times New Roman" w:cs="Times New Roman"/>
                <w:sz w:val="24"/>
                <w:szCs w:val="24"/>
              </w:rPr>
              <w:t xml:space="preserve"> </w:t>
            </w:r>
            <w:r w:rsidR="00A90300" w:rsidRPr="00A90300">
              <w:rPr>
                <w:rFonts w:ascii="Times New Roman" w:hAnsi="Times New Roman" w:cs="Times New Roman"/>
                <w:sz w:val="24"/>
                <w:szCs w:val="24"/>
              </w:rPr>
              <w:t xml:space="preserve">«Основы безопасности детей дошкольного возраста» </w:t>
            </w:r>
          </w:p>
          <w:p w:rsidR="004C2F00" w:rsidRPr="00ED6502" w:rsidRDefault="004C2F00" w:rsidP="00A90300">
            <w:pPr>
              <w:tabs>
                <w:tab w:val="left" w:pos="0"/>
              </w:tabs>
              <w:jc w:val="both"/>
              <w:rPr>
                <w:rFonts w:ascii="Times New Roman" w:hAnsi="Times New Roman" w:cs="Times New Roman"/>
                <w:sz w:val="24"/>
                <w:szCs w:val="24"/>
              </w:rPr>
            </w:pPr>
            <w:r w:rsidRPr="00ED6502">
              <w:rPr>
                <w:rFonts w:ascii="Times New Roman" w:hAnsi="Times New Roman" w:cs="Times New Roman"/>
                <w:sz w:val="24"/>
                <w:szCs w:val="24"/>
              </w:rPr>
              <w:t xml:space="preserve">Авторская программа музыкального воспитания дошкольников «Ладушки» </w:t>
            </w:r>
          </w:p>
          <w:p w:rsidR="004C2F00" w:rsidRPr="00ED6502" w:rsidRDefault="004C2F00" w:rsidP="00A90300">
            <w:pPr>
              <w:tabs>
                <w:tab w:val="left" w:pos="0"/>
              </w:tabs>
              <w:jc w:val="both"/>
              <w:rPr>
                <w:rFonts w:ascii="Times New Roman" w:hAnsi="Times New Roman" w:cs="Times New Roman"/>
                <w:sz w:val="24"/>
                <w:szCs w:val="24"/>
              </w:rPr>
            </w:pPr>
            <w:r w:rsidRPr="00ED6502">
              <w:rPr>
                <w:rFonts w:ascii="Times New Roman" w:hAnsi="Times New Roman" w:cs="Times New Roman"/>
                <w:sz w:val="24"/>
                <w:szCs w:val="24"/>
              </w:rPr>
              <w:t>Региональная программа «Пермячок.ru. Обучение с увлечением»</w:t>
            </w:r>
          </w:p>
          <w:p w:rsidR="004C2F00" w:rsidRDefault="004C2F00" w:rsidP="00A90300">
            <w:pPr>
              <w:contextualSpacing/>
              <w:jc w:val="both"/>
              <w:rPr>
                <w:rFonts w:ascii="Times New Roman" w:hAnsi="Times New Roman" w:cs="Times New Roman"/>
                <w:sz w:val="24"/>
                <w:szCs w:val="24"/>
              </w:rPr>
            </w:pPr>
            <w:r w:rsidRPr="00ED6502">
              <w:rPr>
                <w:rFonts w:ascii="Times New Roman" w:hAnsi="Times New Roman" w:cs="Times New Roman"/>
                <w:sz w:val="24"/>
                <w:szCs w:val="24"/>
              </w:rPr>
              <w:t xml:space="preserve">«Цветные ладошки» Программа художественного воспитания, обучения и развития детей 2-7 лет. </w:t>
            </w:r>
          </w:p>
          <w:p w:rsidR="00A90300" w:rsidRDefault="00A90300" w:rsidP="00A90300">
            <w:pPr>
              <w:contextualSpacing/>
              <w:jc w:val="both"/>
              <w:rPr>
                <w:rFonts w:ascii="Times New Roman" w:hAnsi="Times New Roman" w:cs="Times New Roman"/>
                <w:sz w:val="24"/>
                <w:szCs w:val="24"/>
              </w:rPr>
            </w:pPr>
          </w:p>
          <w:p w:rsidR="00A90300" w:rsidRDefault="00A90300" w:rsidP="00A90300">
            <w:pPr>
              <w:contextualSpacing/>
              <w:jc w:val="both"/>
              <w:rPr>
                <w:rFonts w:ascii="Times New Roman" w:hAnsi="Times New Roman" w:cs="Times New Roman"/>
                <w:sz w:val="24"/>
                <w:szCs w:val="24"/>
              </w:rPr>
            </w:pPr>
          </w:p>
          <w:p w:rsidR="00A90300" w:rsidRPr="00ED6502" w:rsidRDefault="00A90300" w:rsidP="00A90300">
            <w:pPr>
              <w:contextualSpacing/>
              <w:jc w:val="both"/>
              <w:rPr>
                <w:rFonts w:ascii="Times New Roman" w:hAnsi="Times New Roman" w:cs="Times New Roman"/>
                <w:sz w:val="24"/>
                <w:szCs w:val="24"/>
              </w:rPr>
            </w:pPr>
            <w:r w:rsidRPr="00ED5DBD">
              <w:rPr>
                <w:rFonts w:ascii="Times New Roman" w:hAnsi="Times New Roman" w:cs="Times New Roman"/>
                <w:sz w:val="24"/>
                <w:szCs w:val="24"/>
                <w:highlight w:val="yellow"/>
              </w:rPr>
              <w:lastRenderedPageBreak/>
              <w:t>Парциальная программа «Азбука здоровья»,</w:t>
            </w:r>
            <w:r w:rsidRPr="00A90300">
              <w:rPr>
                <w:rFonts w:ascii="Times New Roman" w:hAnsi="Times New Roman" w:cs="Times New Roman"/>
                <w:sz w:val="24"/>
                <w:szCs w:val="24"/>
              </w:rPr>
              <w:t xml:space="preserve"> </w:t>
            </w:r>
          </w:p>
        </w:tc>
        <w:tc>
          <w:tcPr>
            <w:tcW w:w="2365" w:type="dxa"/>
          </w:tcPr>
          <w:p w:rsidR="004C2F00" w:rsidRPr="00ED6502" w:rsidRDefault="004C2F00" w:rsidP="00A90300">
            <w:pPr>
              <w:jc w:val="both"/>
              <w:rPr>
                <w:rFonts w:ascii="Times New Roman" w:hAnsi="Times New Roman" w:cs="Times New Roman"/>
                <w:sz w:val="24"/>
                <w:szCs w:val="24"/>
                <w:highlight w:val="yellow"/>
              </w:rPr>
            </w:pPr>
          </w:p>
          <w:p w:rsidR="004C2F00" w:rsidRPr="00ED6502" w:rsidRDefault="004C2F00" w:rsidP="00A90300">
            <w:pPr>
              <w:tabs>
                <w:tab w:val="left" w:pos="0"/>
              </w:tabs>
              <w:jc w:val="both"/>
              <w:rPr>
                <w:rFonts w:ascii="Times New Roman" w:hAnsi="Times New Roman" w:cs="Times New Roman"/>
                <w:sz w:val="24"/>
                <w:szCs w:val="24"/>
              </w:rPr>
            </w:pPr>
            <w:r w:rsidRPr="00ED6502">
              <w:rPr>
                <w:rFonts w:ascii="Times New Roman" w:hAnsi="Times New Roman" w:cs="Times New Roman"/>
                <w:sz w:val="24"/>
                <w:szCs w:val="24"/>
              </w:rPr>
              <w:t xml:space="preserve"> А.М. Федотова </w:t>
            </w:r>
          </w:p>
          <w:p w:rsidR="004C2F00" w:rsidRPr="00ED6502" w:rsidRDefault="004C2F00" w:rsidP="00A90300">
            <w:pPr>
              <w:jc w:val="both"/>
              <w:rPr>
                <w:rFonts w:ascii="Times New Roman" w:hAnsi="Times New Roman" w:cs="Times New Roman"/>
                <w:sz w:val="24"/>
                <w:szCs w:val="24"/>
                <w:highlight w:val="yellow"/>
              </w:rPr>
            </w:pPr>
          </w:p>
          <w:p w:rsidR="00A90300" w:rsidRDefault="00A90300" w:rsidP="00A90300">
            <w:pPr>
              <w:tabs>
                <w:tab w:val="left" w:pos="0"/>
              </w:tabs>
              <w:jc w:val="both"/>
              <w:rPr>
                <w:rFonts w:ascii="Times New Roman" w:hAnsi="Times New Roman" w:cs="Times New Roman"/>
                <w:sz w:val="24"/>
                <w:szCs w:val="24"/>
              </w:rPr>
            </w:pPr>
            <w:r w:rsidRPr="00A90300">
              <w:rPr>
                <w:rFonts w:ascii="Times New Roman" w:hAnsi="Times New Roman" w:cs="Times New Roman"/>
                <w:sz w:val="24"/>
                <w:szCs w:val="24"/>
              </w:rPr>
              <w:t xml:space="preserve">Р.Б. </w:t>
            </w:r>
            <w:proofErr w:type="spellStart"/>
            <w:r w:rsidRPr="00A90300">
              <w:rPr>
                <w:rFonts w:ascii="Times New Roman" w:hAnsi="Times New Roman" w:cs="Times New Roman"/>
                <w:sz w:val="24"/>
                <w:szCs w:val="24"/>
              </w:rPr>
              <w:t>Стеркина</w:t>
            </w:r>
            <w:proofErr w:type="spellEnd"/>
            <w:r w:rsidRPr="00A90300">
              <w:rPr>
                <w:rFonts w:ascii="Times New Roman" w:hAnsi="Times New Roman" w:cs="Times New Roman"/>
                <w:sz w:val="24"/>
                <w:szCs w:val="24"/>
              </w:rPr>
              <w:t>, Н.Н. Авдеевой, О.Л. Князевой.</w:t>
            </w:r>
          </w:p>
          <w:p w:rsidR="004C2F00" w:rsidRPr="00ED6502" w:rsidRDefault="004C2F00" w:rsidP="00A90300">
            <w:pPr>
              <w:tabs>
                <w:tab w:val="left" w:pos="0"/>
              </w:tabs>
              <w:jc w:val="both"/>
              <w:rPr>
                <w:rFonts w:ascii="Times New Roman" w:hAnsi="Times New Roman" w:cs="Times New Roman"/>
                <w:sz w:val="24"/>
                <w:szCs w:val="24"/>
              </w:rPr>
            </w:pPr>
            <w:r w:rsidRPr="00ED6502">
              <w:rPr>
                <w:rFonts w:ascii="Times New Roman" w:hAnsi="Times New Roman" w:cs="Times New Roman"/>
                <w:sz w:val="24"/>
                <w:szCs w:val="24"/>
              </w:rPr>
              <w:t xml:space="preserve">И.М. </w:t>
            </w:r>
            <w:proofErr w:type="spellStart"/>
            <w:r w:rsidRPr="00ED6502">
              <w:rPr>
                <w:rFonts w:ascii="Times New Roman" w:hAnsi="Times New Roman" w:cs="Times New Roman"/>
                <w:sz w:val="24"/>
                <w:szCs w:val="24"/>
              </w:rPr>
              <w:t>Каплунова</w:t>
            </w:r>
            <w:proofErr w:type="spellEnd"/>
            <w:r w:rsidRPr="00ED6502">
              <w:rPr>
                <w:rFonts w:ascii="Times New Roman" w:hAnsi="Times New Roman" w:cs="Times New Roman"/>
                <w:sz w:val="24"/>
                <w:szCs w:val="24"/>
              </w:rPr>
              <w:t xml:space="preserve">  И.А. </w:t>
            </w:r>
            <w:proofErr w:type="spellStart"/>
            <w:r w:rsidRPr="00ED6502">
              <w:rPr>
                <w:rFonts w:ascii="Times New Roman" w:hAnsi="Times New Roman" w:cs="Times New Roman"/>
                <w:sz w:val="24"/>
                <w:szCs w:val="24"/>
              </w:rPr>
              <w:t>Новоскольцева</w:t>
            </w:r>
            <w:proofErr w:type="spellEnd"/>
          </w:p>
          <w:p w:rsidR="00E86685" w:rsidRDefault="00E86685" w:rsidP="00A90300">
            <w:pPr>
              <w:jc w:val="both"/>
              <w:rPr>
                <w:rFonts w:ascii="Times New Roman" w:hAnsi="Times New Roman" w:cs="Times New Roman"/>
                <w:sz w:val="24"/>
                <w:szCs w:val="24"/>
              </w:rPr>
            </w:pPr>
          </w:p>
          <w:p w:rsidR="00E86685" w:rsidRDefault="00E86685" w:rsidP="00A90300">
            <w:pPr>
              <w:jc w:val="both"/>
              <w:rPr>
                <w:rFonts w:ascii="Times New Roman" w:hAnsi="Times New Roman" w:cs="Times New Roman"/>
                <w:sz w:val="24"/>
                <w:szCs w:val="24"/>
              </w:rPr>
            </w:pPr>
          </w:p>
          <w:p w:rsidR="00E86685" w:rsidRDefault="00E86685" w:rsidP="00A90300">
            <w:pPr>
              <w:jc w:val="both"/>
              <w:rPr>
                <w:rFonts w:ascii="Times New Roman" w:hAnsi="Times New Roman" w:cs="Times New Roman"/>
                <w:sz w:val="24"/>
                <w:szCs w:val="24"/>
              </w:rPr>
            </w:pPr>
          </w:p>
          <w:p w:rsidR="004C2F00" w:rsidRDefault="004C2F00" w:rsidP="00A90300">
            <w:pPr>
              <w:jc w:val="both"/>
              <w:rPr>
                <w:rFonts w:ascii="Times New Roman" w:hAnsi="Times New Roman" w:cs="Times New Roman"/>
                <w:sz w:val="24"/>
                <w:szCs w:val="24"/>
              </w:rPr>
            </w:pPr>
            <w:r w:rsidRPr="00ED6502">
              <w:rPr>
                <w:rFonts w:ascii="Times New Roman" w:hAnsi="Times New Roman" w:cs="Times New Roman"/>
                <w:sz w:val="24"/>
                <w:szCs w:val="24"/>
              </w:rPr>
              <w:t>И.А. Лыкова</w:t>
            </w:r>
          </w:p>
          <w:p w:rsidR="00E86685" w:rsidRDefault="00E86685" w:rsidP="00A90300">
            <w:pPr>
              <w:jc w:val="both"/>
              <w:rPr>
                <w:rFonts w:ascii="Times New Roman" w:hAnsi="Times New Roman" w:cs="Times New Roman"/>
                <w:sz w:val="24"/>
                <w:szCs w:val="24"/>
              </w:rPr>
            </w:pPr>
          </w:p>
          <w:p w:rsidR="00E86685" w:rsidRDefault="00E86685" w:rsidP="00A90300">
            <w:pPr>
              <w:jc w:val="both"/>
              <w:rPr>
                <w:rFonts w:ascii="Times New Roman" w:hAnsi="Times New Roman" w:cs="Times New Roman"/>
                <w:sz w:val="24"/>
                <w:szCs w:val="24"/>
              </w:rPr>
            </w:pPr>
          </w:p>
          <w:p w:rsidR="00A90300" w:rsidRPr="00ED6502" w:rsidRDefault="00A90300" w:rsidP="00A90300">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Т.Э.Токаева</w:t>
            </w:r>
            <w:proofErr w:type="spellEnd"/>
          </w:p>
        </w:tc>
        <w:tc>
          <w:tcPr>
            <w:tcW w:w="2594" w:type="dxa"/>
          </w:tcPr>
          <w:p w:rsidR="004C2F00" w:rsidRPr="00ED6502" w:rsidRDefault="004C2F00" w:rsidP="00A90300">
            <w:pPr>
              <w:jc w:val="both"/>
              <w:rPr>
                <w:rFonts w:ascii="Times New Roman" w:hAnsi="Times New Roman" w:cs="Times New Roman"/>
                <w:sz w:val="24"/>
                <w:szCs w:val="24"/>
                <w:highlight w:val="yellow"/>
              </w:rPr>
            </w:pPr>
          </w:p>
          <w:p w:rsidR="004C2F00" w:rsidRPr="00E86685" w:rsidRDefault="00E86685" w:rsidP="00A90300">
            <w:pPr>
              <w:jc w:val="both"/>
              <w:rPr>
                <w:rFonts w:ascii="Times New Roman" w:hAnsi="Times New Roman" w:cs="Times New Roman"/>
                <w:sz w:val="24"/>
                <w:szCs w:val="24"/>
              </w:rPr>
            </w:pPr>
            <w:r>
              <w:rPr>
                <w:rFonts w:ascii="Times New Roman" w:hAnsi="Times New Roman" w:cs="Times New Roman"/>
                <w:sz w:val="24"/>
                <w:szCs w:val="24"/>
              </w:rPr>
              <w:t>Все группы</w:t>
            </w:r>
          </w:p>
          <w:p w:rsidR="004C2F00" w:rsidRPr="00E86685" w:rsidRDefault="004C2F00" w:rsidP="00A90300">
            <w:pPr>
              <w:jc w:val="both"/>
              <w:rPr>
                <w:rFonts w:ascii="Times New Roman" w:hAnsi="Times New Roman" w:cs="Times New Roman"/>
                <w:sz w:val="24"/>
                <w:szCs w:val="24"/>
              </w:rPr>
            </w:pPr>
          </w:p>
          <w:p w:rsidR="00E86685" w:rsidRPr="00E86685" w:rsidRDefault="00E86685" w:rsidP="00A90300">
            <w:pPr>
              <w:jc w:val="both"/>
              <w:rPr>
                <w:rFonts w:ascii="Times New Roman" w:hAnsi="Times New Roman" w:cs="Times New Roman"/>
                <w:sz w:val="24"/>
                <w:szCs w:val="24"/>
              </w:rPr>
            </w:pPr>
            <w:r>
              <w:rPr>
                <w:rFonts w:ascii="Times New Roman" w:hAnsi="Times New Roman" w:cs="Times New Roman"/>
                <w:sz w:val="24"/>
                <w:szCs w:val="24"/>
              </w:rPr>
              <w:t>Все группы</w:t>
            </w:r>
          </w:p>
          <w:p w:rsidR="00E86685" w:rsidRPr="00E86685" w:rsidRDefault="00E86685" w:rsidP="00A90300">
            <w:pPr>
              <w:jc w:val="both"/>
              <w:rPr>
                <w:rFonts w:ascii="Times New Roman" w:hAnsi="Times New Roman" w:cs="Times New Roman"/>
                <w:sz w:val="24"/>
                <w:szCs w:val="24"/>
              </w:rPr>
            </w:pPr>
          </w:p>
          <w:p w:rsidR="00E86685" w:rsidRPr="00E86685" w:rsidRDefault="00E86685" w:rsidP="00A90300">
            <w:pPr>
              <w:jc w:val="both"/>
              <w:rPr>
                <w:rFonts w:ascii="Times New Roman" w:hAnsi="Times New Roman" w:cs="Times New Roman"/>
                <w:sz w:val="24"/>
                <w:szCs w:val="24"/>
              </w:rPr>
            </w:pPr>
            <w:r>
              <w:rPr>
                <w:rFonts w:ascii="Times New Roman" w:hAnsi="Times New Roman" w:cs="Times New Roman"/>
                <w:sz w:val="24"/>
                <w:szCs w:val="24"/>
              </w:rPr>
              <w:t>Все группы</w:t>
            </w:r>
          </w:p>
          <w:p w:rsidR="00E86685" w:rsidRPr="00E86685" w:rsidRDefault="00E86685" w:rsidP="00A90300">
            <w:pPr>
              <w:jc w:val="both"/>
              <w:rPr>
                <w:rFonts w:ascii="Times New Roman" w:hAnsi="Times New Roman" w:cs="Times New Roman"/>
                <w:sz w:val="24"/>
                <w:szCs w:val="24"/>
              </w:rPr>
            </w:pPr>
          </w:p>
          <w:p w:rsidR="00E86685" w:rsidRDefault="00E86685" w:rsidP="00A90300">
            <w:pPr>
              <w:jc w:val="both"/>
              <w:rPr>
                <w:rFonts w:ascii="Times New Roman" w:hAnsi="Times New Roman" w:cs="Times New Roman"/>
                <w:sz w:val="24"/>
                <w:szCs w:val="24"/>
                <w:shd w:val="clear" w:color="auto" w:fill="FFFFFF" w:themeFill="background1"/>
              </w:rPr>
            </w:pPr>
            <w:r w:rsidRPr="00E86685">
              <w:rPr>
                <w:rFonts w:ascii="Times New Roman" w:hAnsi="Times New Roman" w:cs="Times New Roman"/>
                <w:sz w:val="24"/>
                <w:szCs w:val="24"/>
                <w:shd w:val="clear" w:color="auto" w:fill="FFFFFF" w:themeFill="background1"/>
              </w:rPr>
              <w:t>Старшие и подготовительные группы</w:t>
            </w:r>
          </w:p>
          <w:p w:rsidR="00E86685" w:rsidRDefault="00E86685" w:rsidP="00A90300">
            <w:pPr>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Все группы</w:t>
            </w:r>
          </w:p>
          <w:p w:rsidR="00E86685" w:rsidRDefault="00E86685" w:rsidP="00A90300">
            <w:pPr>
              <w:jc w:val="both"/>
              <w:rPr>
                <w:rFonts w:ascii="Times New Roman" w:hAnsi="Times New Roman" w:cs="Times New Roman"/>
                <w:sz w:val="24"/>
                <w:szCs w:val="24"/>
                <w:shd w:val="clear" w:color="auto" w:fill="FFFFFF" w:themeFill="background1"/>
              </w:rPr>
            </w:pPr>
          </w:p>
          <w:p w:rsidR="00E86685" w:rsidRDefault="00E86685" w:rsidP="00A90300">
            <w:pPr>
              <w:jc w:val="both"/>
              <w:rPr>
                <w:rFonts w:ascii="Times New Roman" w:hAnsi="Times New Roman" w:cs="Times New Roman"/>
                <w:sz w:val="24"/>
                <w:szCs w:val="24"/>
                <w:shd w:val="clear" w:color="auto" w:fill="FFFFFF" w:themeFill="background1"/>
              </w:rPr>
            </w:pPr>
          </w:p>
          <w:p w:rsidR="00E86685" w:rsidRPr="00ED6502" w:rsidRDefault="00E86685" w:rsidP="00A90300">
            <w:pPr>
              <w:jc w:val="both"/>
              <w:rPr>
                <w:rFonts w:ascii="Times New Roman" w:hAnsi="Times New Roman" w:cs="Times New Roman"/>
                <w:sz w:val="24"/>
                <w:szCs w:val="24"/>
                <w:highlight w:val="yellow"/>
              </w:rPr>
            </w:pPr>
            <w:r>
              <w:rPr>
                <w:rFonts w:ascii="Times New Roman" w:hAnsi="Times New Roman" w:cs="Times New Roman"/>
                <w:sz w:val="24"/>
                <w:szCs w:val="24"/>
                <w:shd w:val="clear" w:color="auto" w:fill="FFFFFF" w:themeFill="background1"/>
              </w:rPr>
              <w:t>Все группы</w:t>
            </w:r>
          </w:p>
        </w:tc>
      </w:tr>
    </w:tbl>
    <w:p w:rsidR="004C2F00" w:rsidRPr="00ED6502" w:rsidRDefault="004C2F00" w:rsidP="004C2F00">
      <w:pPr>
        <w:tabs>
          <w:tab w:val="left" w:pos="1365"/>
        </w:tabs>
        <w:rPr>
          <w:rFonts w:ascii="Times New Roman" w:hAnsi="Times New Roman" w:cs="Times New Roman"/>
          <w:color w:val="00B050"/>
          <w:sz w:val="24"/>
          <w:szCs w:val="24"/>
        </w:rPr>
      </w:pPr>
    </w:p>
    <w:p w:rsidR="0097160A" w:rsidRDefault="0097160A" w:rsidP="00584623">
      <w:pPr>
        <w:tabs>
          <w:tab w:val="left" w:pos="1365"/>
        </w:tabs>
        <w:rPr>
          <w:rFonts w:ascii="Times New Roman" w:hAnsi="Times New Roman" w:cs="Times New Roman"/>
          <w:color w:val="00B050"/>
          <w:sz w:val="24"/>
          <w:szCs w:val="24"/>
        </w:rPr>
      </w:pPr>
    </w:p>
    <w:p w:rsidR="00F97C63" w:rsidRDefault="00F97C63" w:rsidP="00584623">
      <w:pPr>
        <w:tabs>
          <w:tab w:val="left" w:pos="1365"/>
        </w:tabs>
        <w:rPr>
          <w:rFonts w:ascii="Times New Roman" w:hAnsi="Times New Roman" w:cs="Times New Roman"/>
          <w:color w:val="00B050"/>
          <w:sz w:val="24"/>
          <w:szCs w:val="24"/>
        </w:rPr>
      </w:pPr>
    </w:p>
    <w:p w:rsidR="00F97C63" w:rsidRDefault="00F97C63" w:rsidP="00584623">
      <w:pPr>
        <w:tabs>
          <w:tab w:val="left" w:pos="1365"/>
        </w:tabs>
        <w:rPr>
          <w:rFonts w:ascii="Times New Roman" w:hAnsi="Times New Roman" w:cs="Times New Roman"/>
          <w:color w:val="00B050"/>
          <w:sz w:val="24"/>
          <w:szCs w:val="24"/>
        </w:rPr>
      </w:pPr>
    </w:p>
    <w:p w:rsidR="00F97C63" w:rsidRPr="00ED6502" w:rsidRDefault="008D40A6" w:rsidP="000E2CC4">
      <w:pPr>
        <w:rPr>
          <w:rFonts w:ascii="Times New Roman" w:hAnsi="Times New Roman" w:cs="Times New Roman"/>
          <w:color w:val="00B050"/>
          <w:sz w:val="24"/>
          <w:szCs w:val="24"/>
        </w:rPr>
      </w:pPr>
      <w:r>
        <w:rPr>
          <w:rFonts w:ascii="Times New Roman" w:hAnsi="Times New Roman" w:cs="Times New Roman"/>
          <w:color w:val="00B050"/>
          <w:sz w:val="24"/>
          <w:szCs w:val="24"/>
        </w:rPr>
        <w:br w:type="page"/>
      </w:r>
    </w:p>
    <w:p w:rsidR="009534CF" w:rsidRPr="00ED6502" w:rsidRDefault="008E77D8" w:rsidP="00584623">
      <w:pPr>
        <w:tabs>
          <w:tab w:val="left" w:pos="1365"/>
        </w:tabs>
        <w:rPr>
          <w:rFonts w:ascii="Times New Roman" w:hAnsi="Times New Roman" w:cs="Times New Roman"/>
          <w:b/>
          <w:sz w:val="24"/>
          <w:szCs w:val="24"/>
        </w:rPr>
      </w:pPr>
      <w:r>
        <w:rPr>
          <w:rFonts w:ascii="Times New Roman" w:hAnsi="Times New Roman" w:cs="Times New Roman"/>
          <w:b/>
          <w:sz w:val="24"/>
          <w:szCs w:val="24"/>
        </w:rPr>
        <w:lastRenderedPageBreak/>
        <w:t>3</w:t>
      </w:r>
      <w:r w:rsidR="00210D19">
        <w:rPr>
          <w:rFonts w:ascii="Times New Roman" w:hAnsi="Times New Roman" w:cs="Times New Roman"/>
          <w:b/>
          <w:sz w:val="24"/>
          <w:szCs w:val="24"/>
        </w:rPr>
        <w:t>.</w:t>
      </w:r>
      <w:r w:rsidR="009534CF" w:rsidRPr="00ED6502">
        <w:rPr>
          <w:rFonts w:ascii="Times New Roman" w:hAnsi="Times New Roman" w:cs="Times New Roman"/>
          <w:b/>
          <w:sz w:val="24"/>
          <w:szCs w:val="24"/>
        </w:rPr>
        <w:t>Работа с кадрами в течение года</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5003"/>
        <w:gridCol w:w="1914"/>
        <w:gridCol w:w="2377"/>
      </w:tblGrid>
      <w:tr w:rsidR="009534CF" w:rsidRPr="00ED6502" w:rsidTr="00FB0A9F">
        <w:trPr>
          <w:trHeight w:val="435"/>
        </w:trPr>
        <w:tc>
          <w:tcPr>
            <w:tcW w:w="910" w:type="dxa"/>
          </w:tcPr>
          <w:p w:rsidR="009534CF" w:rsidRPr="00ED6502" w:rsidRDefault="009534CF" w:rsidP="00FB0A9F">
            <w:pPr>
              <w:spacing w:after="0" w:line="240" w:lineRule="auto"/>
              <w:ind w:left="316"/>
              <w:rPr>
                <w:rFonts w:ascii="Times New Roman" w:hAnsi="Times New Roman" w:cs="Times New Roman"/>
                <w:b/>
                <w:sz w:val="24"/>
                <w:szCs w:val="24"/>
              </w:rPr>
            </w:pPr>
            <w:r w:rsidRPr="00ED6502">
              <w:rPr>
                <w:rFonts w:ascii="Times New Roman" w:hAnsi="Times New Roman" w:cs="Times New Roman"/>
                <w:b/>
                <w:sz w:val="24"/>
                <w:szCs w:val="24"/>
              </w:rPr>
              <w:t>№ п/п</w:t>
            </w:r>
          </w:p>
        </w:tc>
        <w:tc>
          <w:tcPr>
            <w:tcW w:w="5003" w:type="dxa"/>
          </w:tcPr>
          <w:p w:rsidR="009534CF" w:rsidRPr="00ED6502" w:rsidRDefault="009534CF" w:rsidP="00FB0A9F">
            <w:pPr>
              <w:spacing w:after="0" w:line="240" w:lineRule="auto"/>
              <w:ind w:left="316"/>
              <w:rPr>
                <w:rFonts w:ascii="Times New Roman" w:hAnsi="Times New Roman" w:cs="Times New Roman"/>
                <w:b/>
                <w:sz w:val="24"/>
                <w:szCs w:val="24"/>
              </w:rPr>
            </w:pPr>
            <w:r w:rsidRPr="00ED6502">
              <w:rPr>
                <w:rFonts w:ascii="Times New Roman" w:hAnsi="Times New Roman" w:cs="Times New Roman"/>
                <w:b/>
                <w:sz w:val="24"/>
                <w:szCs w:val="24"/>
              </w:rPr>
              <w:t>Совершенствование профессионального мастерства</w:t>
            </w:r>
          </w:p>
        </w:tc>
        <w:tc>
          <w:tcPr>
            <w:tcW w:w="1914" w:type="dxa"/>
          </w:tcPr>
          <w:p w:rsidR="009534CF" w:rsidRPr="00ED6502" w:rsidRDefault="009534CF" w:rsidP="00FB0A9F">
            <w:pPr>
              <w:spacing w:after="0" w:line="240" w:lineRule="auto"/>
              <w:ind w:left="316"/>
              <w:rPr>
                <w:rFonts w:ascii="Times New Roman" w:hAnsi="Times New Roman" w:cs="Times New Roman"/>
                <w:b/>
                <w:sz w:val="24"/>
                <w:szCs w:val="24"/>
              </w:rPr>
            </w:pPr>
            <w:r w:rsidRPr="00ED6502">
              <w:rPr>
                <w:rFonts w:ascii="Times New Roman" w:hAnsi="Times New Roman" w:cs="Times New Roman"/>
                <w:b/>
                <w:sz w:val="24"/>
                <w:szCs w:val="24"/>
              </w:rPr>
              <w:t>Дата проведения</w:t>
            </w:r>
          </w:p>
        </w:tc>
        <w:tc>
          <w:tcPr>
            <w:tcW w:w="2377" w:type="dxa"/>
          </w:tcPr>
          <w:p w:rsidR="009534CF" w:rsidRPr="00ED6502" w:rsidRDefault="009534CF" w:rsidP="00FB0A9F">
            <w:pPr>
              <w:spacing w:after="0" w:line="240" w:lineRule="auto"/>
              <w:ind w:left="316"/>
              <w:rPr>
                <w:rFonts w:ascii="Times New Roman" w:hAnsi="Times New Roman" w:cs="Times New Roman"/>
                <w:b/>
                <w:sz w:val="24"/>
                <w:szCs w:val="24"/>
              </w:rPr>
            </w:pPr>
            <w:r w:rsidRPr="00ED6502">
              <w:rPr>
                <w:rFonts w:ascii="Times New Roman" w:hAnsi="Times New Roman" w:cs="Times New Roman"/>
                <w:b/>
                <w:sz w:val="24"/>
                <w:szCs w:val="24"/>
              </w:rPr>
              <w:t>Ответственный</w:t>
            </w:r>
          </w:p>
        </w:tc>
      </w:tr>
      <w:tr w:rsidR="009534CF" w:rsidRPr="00ED6502" w:rsidTr="00ED6502">
        <w:trPr>
          <w:trHeight w:val="2960"/>
        </w:trPr>
        <w:tc>
          <w:tcPr>
            <w:tcW w:w="910" w:type="dxa"/>
          </w:tcPr>
          <w:p w:rsidR="009534CF" w:rsidRPr="00ED6502" w:rsidRDefault="009534CF" w:rsidP="00FB0A9F">
            <w:pPr>
              <w:spacing w:after="0" w:line="240" w:lineRule="auto"/>
              <w:ind w:left="316"/>
              <w:rPr>
                <w:rFonts w:ascii="Times New Roman" w:hAnsi="Times New Roman" w:cs="Times New Roman"/>
                <w:sz w:val="24"/>
                <w:szCs w:val="24"/>
              </w:rPr>
            </w:pPr>
            <w:r w:rsidRPr="00ED6502">
              <w:rPr>
                <w:rFonts w:ascii="Times New Roman" w:hAnsi="Times New Roman" w:cs="Times New Roman"/>
                <w:sz w:val="24"/>
                <w:szCs w:val="24"/>
              </w:rPr>
              <w:t>1.</w:t>
            </w:r>
          </w:p>
        </w:tc>
        <w:tc>
          <w:tcPr>
            <w:tcW w:w="5003" w:type="dxa"/>
          </w:tcPr>
          <w:p w:rsidR="009534CF" w:rsidRPr="00ED6502" w:rsidRDefault="009534CF"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u w:val="single"/>
              </w:rPr>
              <w:t>Направ</w:t>
            </w:r>
            <w:r w:rsidR="00600191" w:rsidRPr="00ED6502">
              <w:rPr>
                <w:rFonts w:ascii="Times New Roman" w:hAnsi="Times New Roman" w:cs="Times New Roman"/>
                <w:sz w:val="24"/>
                <w:szCs w:val="24"/>
                <w:u w:val="single"/>
              </w:rPr>
              <w:t>ить</w:t>
            </w:r>
            <w:r w:rsidRPr="00ED6502">
              <w:rPr>
                <w:rFonts w:ascii="Times New Roman" w:hAnsi="Times New Roman" w:cs="Times New Roman"/>
                <w:sz w:val="24"/>
                <w:szCs w:val="24"/>
                <w:u w:val="single"/>
              </w:rPr>
              <w:t xml:space="preserve"> на курсы повышения квалификации</w:t>
            </w:r>
            <w:r w:rsidR="00600191" w:rsidRPr="00ED6502">
              <w:rPr>
                <w:rFonts w:ascii="Times New Roman" w:hAnsi="Times New Roman" w:cs="Times New Roman"/>
                <w:sz w:val="24"/>
                <w:szCs w:val="24"/>
              </w:rPr>
              <w:t>:</w:t>
            </w:r>
          </w:p>
          <w:p w:rsidR="007078FE" w:rsidRDefault="00ED5DBD" w:rsidP="00C36380">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Дерендяева</w:t>
            </w:r>
            <w:proofErr w:type="spellEnd"/>
            <w:r>
              <w:rPr>
                <w:rFonts w:ascii="Times New Roman" w:hAnsi="Times New Roman" w:cs="Times New Roman"/>
                <w:sz w:val="24"/>
                <w:szCs w:val="24"/>
                <w:u w:val="single"/>
              </w:rPr>
              <w:t xml:space="preserve"> Ю.В.</w:t>
            </w:r>
          </w:p>
          <w:p w:rsidR="00ED5DBD" w:rsidRDefault="00ED5DBD" w:rsidP="00C3638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Никитина Т.Ю.</w:t>
            </w:r>
          </w:p>
          <w:p w:rsidR="00405C82" w:rsidRDefault="00405C82" w:rsidP="00C3638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Горбунова Н.Р.</w:t>
            </w:r>
          </w:p>
          <w:p w:rsidR="00405C82" w:rsidRDefault="00405C82" w:rsidP="00C36380">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Билинская</w:t>
            </w:r>
            <w:proofErr w:type="spellEnd"/>
            <w:r>
              <w:rPr>
                <w:rFonts w:ascii="Times New Roman" w:hAnsi="Times New Roman" w:cs="Times New Roman"/>
                <w:sz w:val="24"/>
                <w:szCs w:val="24"/>
                <w:u w:val="single"/>
              </w:rPr>
              <w:t xml:space="preserve"> В.И.</w:t>
            </w:r>
          </w:p>
          <w:p w:rsidR="00405C82" w:rsidRDefault="00405C82" w:rsidP="00C3638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Янкович Л.И.</w:t>
            </w:r>
          </w:p>
          <w:p w:rsidR="00405C82" w:rsidRDefault="00405C82" w:rsidP="00C3638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Медведева Л.А.</w:t>
            </w:r>
          </w:p>
          <w:p w:rsidR="00405C82" w:rsidRDefault="00405C82" w:rsidP="00C3638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Кулакова Е.А. </w:t>
            </w:r>
          </w:p>
          <w:p w:rsidR="00405C82" w:rsidRDefault="00405C82" w:rsidP="00C3638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Попова С.Ю.</w:t>
            </w:r>
          </w:p>
          <w:p w:rsidR="00405C82" w:rsidRDefault="00405C82" w:rsidP="00C3638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Опарина О.А.</w:t>
            </w:r>
          </w:p>
          <w:p w:rsidR="00405C82" w:rsidRDefault="00405C82" w:rsidP="00C3638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Ковальчук С.Ю.</w:t>
            </w:r>
          </w:p>
          <w:p w:rsidR="00405C82" w:rsidRPr="00ED6502" w:rsidRDefault="00405C82" w:rsidP="00C3638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u w:val="single"/>
              </w:rPr>
              <w:t>Златина</w:t>
            </w:r>
            <w:proofErr w:type="spellEnd"/>
            <w:r>
              <w:rPr>
                <w:rFonts w:ascii="Times New Roman" w:hAnsi="Times New Roman" w:cs="Times New Roman"/>
                <w:sz w:val="24"/>
                <w:szCs w:val="24"/>
                <w:u w:val="single"/>
              </w:rPr>
              <w:t xml:space="preserve"> Т.В.</w:t>
            </w:r>
          </w:p>
        </w:tc>
        <w:tc>
          <w:tcPr>
            <w:tcW w:w="1914" w:type="dxa"/>
          </w:tcPr>
          <w:p w:rsidR="009534CF" w:rsidRPr="00ED6502" w:rsidRDefault="00405C82" w:rsidP="001E5F24">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c>
          <w:tcPr>
            <w:tcW w:w="2377" w:type="dxa"/>
          </w:tcPr>
          <w:p w:rsidR="00C42654" w:rsidRPr="00ED6502" w:rsidRDefault="00C36380" w:rsidP="001520B3">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9534CF" w:rsidRPr="00ED6502" w:rsidTr="00FB0A9F">
        <w:trPr>
          <w:trHeight w:val="975"/>
        </w:trPr>
        <w:tc>
          <w:tcPr>
            <w:tcW w:w="910" w:type="dxa"/>
          </w:tcPr>
          <w:p w:rsidR="009534CF" w:rsidRPr="00ED6502" w:rsidRDefault="009534CF" w:rsidP="00FB0A9F">
            <w:pPr>
              <w:spacing w:after="0" w:line="240" w:lineRule="auto"/>
              <w:ind w:left="316"/>
              <w:rPr>
                <w:rFonts w:ascii="Times New Roman" w:hAnsi="Times New Roman" w:cs="Times New Roman"/>
                <w:sz w:val="24"/>
                <w:szCs w:val="24"/>
              </w:rPr>
            </w:pPr>
            <w:r w:rsidRPr="00ED6502">
              <w:rPr>
                <w:rFonts w:ascii="Times New Roman" w:hAnsi="Times New Roman" w:cs="Times New Roman"/>
                <w:sz w:val="24"/>
                <w:szCs w:val="24"/>
              </w:rPr>
              <w:t>2.</w:t>
            </w:r>
          </w:p>
        </w:tc>
        <w:tc>
          <w:tcPr>
            <w:tcW w:w="5003" w:type="dxa"/>
          </w:tcPr>
          <w:p w:rsidR="009534CF" w:rsidRDefault="009534CF" w:rsidP="00592169">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Посещение </w:t>
            </w:r>
            <w:r w:rsidR="00592169" w:rsidRPr="00ED6502">
              <w:rPr>
                <w:rFonts w:ascii="Times New Roman" w:hAnsi="Times New Roman" w:cs="Times New Roman"/>
                <w:sz w:val="24"/>
                <w:szCs w:val="24"/>
              </w:rPr>
              <w:t>городских педагогических семинаров, в рамках работы ГМО</w:t>
            </w:r>
            <w:r w:rsidR="006B2C4F" w:rsidRPr="00ED6502">
              <w:rPr>
                <w:rFonts w:ascii="Times New Roman" w:hAnsi="Times New Roman" w:cs="Times New Roman"/>
                <w:sz w:val="24"/>
                <w:szCs w:val="24"/>
              </w:rPr>
              <w:t>.</w:t>
            </w:r>
          </w:p>
          <w:p w:rsidR="00C36380" w:rsidRDefault="00C36380"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«Теремок»</w:t>
            </w:r>
          </w:p>
          <w:p w:rsidR="00C36380" w:rsidRDefault="00C36380"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ГМО музыкальных </w:t>
            </w:r>
            <w:proofErr w:type="gramStart"/>
            <w:r>
              <w:rPr>
                <w:rFonts w:ascii="Times New Roman" w:hAnsi="Times New Roman" w:cs="Times New Roman"/>
                <w:sz w:val="24"/>
                <w:szCs w:val="24"/>
              </w:rPr>
              <w:t>руководителей :</w:t>
            </w:r>
            <w:proofErr w:type="gramEnd"/>
            <w:r>
              <w:rPr>
                <w:rFonts w:ascii="Times New Roman" w:hAnsi="Times New Roman" w:cs="Times New Roman"/>
                <w:sz w:val="24"/>
                <w:szCs w:val="24"/>
              </w:rPr>
              <w:t xml:space="preserve"> Горбунова М.Ю., </w:t>
            </w:r>
            <w:proofErr w:type="spellStart"/>
            <w:r>
              <w:rPr>
                <w:rFonts w:ascii="Times New Roman" w:hAnsi="Times New Roman" w:cs="Times New Roman"/>
                <w:sz w:val="24"/>
                <w:szCs w:val="24"/>
              </w:rPr>
              <w:t>Пищеркова</w:t>
            </w:r>
            <w:proofErr w:type="spellEnd"/>
            <w:r>
              <w:rPr>
                <w:rFonts w:ascii="Times New Roman" w:hAnsi="Times New Roman" w:cs="Times New Roman"/>
                <w:sz w:val="24"/>
                <w:szCs w:val="24"/>
              </w:rPr>
              <w:t xml:space="preserve"> М.Н., Никитина Г.И., Поспелова Ю.Н.</w:t>
            </w:r>
          </w:p>
          <w:p w:rsidR="00C36380" w:rsidRDefault="00C36380"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ГМО учителей-логопедов: Исаева А.И., </w:t>
            </w:r>
            <w:proofErr w:type="spellStart"/>
            <w:r>
              <w:rPr>
                <w:rFonts w:ascii="Times New Roman" w:hAnsi="Times New Roman" w:cs="Times New Roman"/>
                <w:sz w:val="24"/>
                <w:szCs w:val="24"/>
              </w:rPr>
              <w:t>Дудецкая</w:t>
            </w:r>
            <w:proofErr w:type="spellEnd"/>
            <w:r>
              <w:rPr>
                <w:rFonts w:ascii="Times New Roman" w:hAnsi="Times New Roman" w:cs="Times New Roman"/>
                <w:sz w:val="24"/>
                <w:szCs w:val="24"/>
              </w:rPr>
              <w:t xml:space="preserve"> Н.В., Куликова О.А., </w:t>
            </w:r>
          </w:p>
          <w:p w:rsidR="00C36380" w:rsidRDefault="00C36380"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ГМО для инструкторов по физической </w:t>
            </w:r>
            <w:r w:rsidR="001726B6">
              <w:rPr>
                <w:rFonts w:ascii="Times New Roman" w:hAnsi="Times New Roman" w:cs="Times New Roman"/>
                <w:sz w:val="24"/>
                <w:szCs w:val="24"/>
              </w:rPr>
              <w:t xml:space="preserve">культуре: </w:t>
            </w:r>
            <w:proofErr w:type="spellStart"/>
            <w:r w:rsidR="001726B6">
              <w:rPr>
                <w:rFonts w:ascii="Times New Roman" w:hAnsi="Times New Roman" w:cs="Times New Roman"/>
                <w:sz w:val="24"/>
                <w:szCs w:val="24"/>
              </w:rPr>
              <w:t>Безматерных</w:t>
            </w:r>
            <w:proofErr w:type="spellEnd"/>
            <w:r w:rsidR="001726B6">
              <w:rPr>
                <w:rFonts w:ascii="Times New Roman" w:hAnsi="Times New Roman" w:cs="Times New Roman"/>
                <w:sz w:val="24"/>
                <w:szCs w:val="24"/>
              </w:rPr>
              <w:t xml:space="preserve"> А.С.</w:t>
            </w:r>
          </w:p>
          <w:p w:rsidR="001726B6" w:rsidRDefault="001726B6"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ГМО педагогов –психологов: </w:t>
            </w:r>
            <w:r w:rsidR="00405C82">
              <w:rPr>
                <w:rFonts w:ascii="Times New Roman" w:hAnsi="Times New Roman" w:cs="Times New Roman"/>
                <w:sz w:val="24"/>
                <w:szCs w:val="24"/>
              </w:rPr>
              <w:t>Старикова Н.В.</w:t>
            </w:r>
          </w:p>
          <w:p w:rsidR="001726B6" w:rsidRPr="00ED6502" w:rsidRDefault="001726B6"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ГМО по программе «Теремок»</w:t>
            </w:r>
          </w:p>
          <w:p w:rsidR="00EE69ED" w:rsidRPr="00ED6502" w:rsidRDefault="00EE69ED" w:rsidP="00592169">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Посещение Школы молодого педагога (город)</w:t>
            </w:r>
          </w:p>
          <w:p w:rsidR="00EE69ED" w:rsidRPr="00ED6502" w:rsidRDefault="00EE69ED" w:rsidP="00592169">
            <w:pPr>
              <w:spacing w:after="0" w:line="240" w:lineRule="auto"/>
              <w:rPr>
                <w:rFonts w:ascii="Times New Roman" w:hAnsi="Times New Roman" w:cs="Times New Roman"/>
                <w:sz w:val="24"/>
                <w:szCs w:val="24"/>
              </w:rPr>
            </w:pPr>
          </w:p>
        </w:tc>
        <w:tc>
          <w:tcPr>
            <w:tcW w:w="1914" w:type="dxa"/>
          </w:tcPr>
          <w:p w:rsidR="009534CF" w:rsidRPr="00ED6502" w:rsidRDefault="009534CF"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 течение года</w:t>
            </w:r>
          </w:p>
        </w:tc>
        <w:tc>
          <w:tcPr>
            <w:tcW w:w="2377" w:type="dxa"/>
          </w:tcPr>
          <w:p w:rsidR="009534CF" w:rsidRPr="00ED6502" w:rsidRDefault="007078FE" w:rsidP="009B5880">
            <w:pPr>
              <w:spacing w:after="0" w:line="240" w:lineRule="auto"/>
              <w:rPr>
                <w:rFonts w:ascii="Times New Roman" w:hAnsi="Times New Roman" w:cs="Times New Roman"/>
                <w:sz w:val="24"/>
                <w:szCs w:val="24"/>
              </w:rPr>
            </w:pPr>
            <w:r w:rsidRPr="007078FE">
              <w:rPr>
                <w:rFonts w:ascii="Times New Roman" w:hAnsi="Times New Roman" w:cs="Times New Roman"/>
                <w:sz w:val="24"/>
                <w:szCs w:val="24"/>
              </w:rPr>
              <w:t>Методическая служба</w:t>
            </w:r>
          </w:p>
        </w:tc>
      </w:tr>
      <w:tr w:rsidR="009534CF" w:rsidRPr="00ED6502" w:rsidTr="00FB0A9F">
        <w:trPr>
          <w:trHeight w:val="298"/>
        </w:trPr>
        <w:tc>
          <w:tcPr>
            <w:tcW w:w="910" w:type="dxa"/>
          </w:tcPr>
          <w:p w:rsidR="009534CF" w:rsidRPr="00ED6502" w:rsidRDefault="009534CF" w:rsidP="00FB0A9F">
            <w:pPr>
              <w:spacing w:after="0" w:line="240" w:lineRule="auto"/>
              <w:ind w:left="316"/>
              <w:rPr>
                <w:rFonts w:ascii="Times New Roman" w:hAnsi="Times New Roman" w:cs="Times New Roman"/>
                <w:sz w:val="24"/>
                <w:szCs w:val="24"/>
              </w:rPr>
            </w:pPr>
            <w:r w:rsidRPr="00ED6502">
              <w:rPr>
                <w:rFonts w:ascii="Times New Roman" w:hAnsi="Times New Roman" w:cs="Times New Roman"/>
                <w:sz w:val="24"/>
                <w:szCs w:val="24"/>
              </w:rPr>
              <w:t>3.</w:t>
            </w:r>
          </w:p>
        </w:tc>
        <w:tc>
          <w:tcPr>
            <w:tcW w:w="5003" w:type="dxa"/>
          </w:tcPr>
          <w:p w:rsidR="009534CF" w:rsidRPr="00ED6502" w:rsidRDefault="00C42654"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Школа молодого</w:t>
            </w:r>
            <w:r w:rsidR="00FF6BB1" w:rsidRPr="00ED6502">
              <w:rPr>
                <w:rFonts w:ascii="Times New Roman" w:hAnsi="Times New Roman" w:cs="Times New Roman"/>
                <w:sz w:val="24"/>
                <w:szCs w:val="24"/>
              </w:rPr>
              <w:t xml:space="preserve"> воспитателя</w:t>
            </w:r>
            <w:r w:rsidR="00D52F01">
              <w:rPr>
                <w:rFonts w:ascii="Times New Roman" w:hAnsi="Times New Roman" w:cs="Times New Roman"/>
                <w:sz w:val="24"/>
                <w:szCs w:val="24"/>
              </w:rPr>
              <w:t xml:space="preserve"> </w:t>
            </w:r>
            <w:r w:rsidR="00405C82">
              <w:rPr>
                <w:rFonts w:ascii="Times New Roman" w:hAnsi="Times New Roman" w:cs="Times New Roman"/>
                <w:sz w:val="24"/>
                <w:szCs w:val="24"/>
              </w:rPr>
              <w:t xml:space="preserve">(в </w:t>
            </w:r>
            <w:proofErr w:type="gramStart"/>
            <w:r w:rsidR="00405C82">
              <w:rPr>
                <w:rFonts w:ascii="Times New Roman" w:hAnsi="Times New Roman" w:cs="Times New Roman"/>
                <w:sz w:val="24"/>
                <w:szCs w:val="24"/>
              </w:rPr>
              <w:t xml:space="preserve">ДОУ </w:t>
            </w:r>
            <w:r w:rsidR="00331689">
              <w:rPr>
                <w:rFonts w:ascii="Times New Roman" w:hAnsi="Times New Roman" w:cs="Times New Roman"/>
                <w:sz w:val="24"/>
                <w:szCs w:val="24"/>
              </w:rPr>
              <w:t xml:space="preserve"> </w:t>
            </w:r>
            <w:proofErr w:type="spellStart"/>
            <w:r w:rsidR="00331689">
              <w:rPr>
                <w:rFonts w:ascii="Times New Roman" w:hAnsi="Times New Roman" w:cs="Times New Roman"/>
                <w:sz w:val="24"/>
                <w:szCs w:val="24"/>
              </w:rPr>
              <w:t>Моторина</w:t>
            </w:r>
            <w:proofErr w:type="spellEnd"/>
            <w:proofErr w:type="gramEnd"/>
            <w:r w:rsidR="00331689">
              <w:rPr>
                <w:rFonts w:ascii="Times New Roman" w:hAnsi="Times New Roman" w:cs="Times New Roman"/>
                <w:sz w:val="24"/>
                <w:szCs w:val="24"/>
              </w:rPr>
              <w:t xml:space="preserve"> О.В., </w:t>
            </w:r>
            <w:proofErr w:type="spellStart"/>
            <w:r w:rsidR="00331689">
              <w:rPr>
                <w:rFonts w:ascii="Times New Roman" w:hAnsi="Times New Roman" w:cs="Times New Roman"/>
                <w:sz w:val="24"/>
                <w:szCs w:val="24"/>
              </w:rPr>
              <w:t>Дерендяева</w:t>
            </w:r>
            <w:proofErr w:type="spellEnd"/>
            <w:r w:rsidR="00331689">
              <w:rPr>
                <w:rFonts w:ascii="Times New Roman" w:hAnsi="Times New Roman" w:cs="Times New Roman"/>
                <w:sz w:val="24"/>
                <w:szCs w:val="24"/>
              </w:rPr>
              <w:t xml:space="preserve"> Ю.В.</w:t>
            </w:r>
            <w:r w:rsidR="00405C82">
              <w:rPr>
                <w:rFonts w:ascii="Times New Roman" w:hAnsi="Times New Roman" w:cs="Times New Roman"/>
                <w:sz w:val="24"/>
                <w:szCs w:val="24"/>
              </w:rPr>
              <w:t xml:space="preserve">, </w:t>
            </w:r>
            <w:r w:rsidR="00D52F01">
              <w:rPr>
                <w:rFonts w:ascii="Times New Roman" w:hAnsi="Times New Roman" w:cs="Times New Roman"/>
                <w:sz w:val="24"/>
                <w:szCs w:val="24"/>
              </w:rPr>
              <w:t>Завьялова Д.А.,</w:t>
            </w:r>
          </w:p>
          <w:p w:rsidR="009534CF" w:rsidRPr="00ED6502" w:rsidRDefault="009534CF"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-беседа;</w:t>
            </w:r>
          </w:p>
          <w:p w:rsidR="009534CF" w:rsidRPr="00ED6502" w:rsidRDefault="009534CF"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-ознакомление с направлением работы, образовательной программой </w:t>
            </w:r>
            <w:r w:rsidR="00592169" w:rsidRPr="00ED6502">
              <w:rPr>
                <w:rFonts w:ascii="Times New Roman" w:hAnsi="Times New Roman" w:cs="Times New Roman"/>
                <w:sz w:val="24"/>
                <w:szCs w:val="24"/>
              </w:rPr>
              <w:t>Учреждения</w:t>
            </w:r>
            <w:r w:rsidRPr="00ED6502">
              <w:rPr>
                <w:rFonts w:ascii="Times New Roman" w:hAnsi="Times New Roman" w:cs="Times New Roman"/>
                <w:sz w:val="24"/>
                <w:szCs w:val="24"/>
              </w:rPr>
              <w:t>;</w:t>
            </w:r>
          </w:p>
          <w:p w:rsidR="009534CF" w:rsidRPr="00ED6502" w:rsidRDefault="009534CF"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-инструктаж (требования к ведению нормативной документации);</w:t>
            </w:r>
          </w:p>
          <w:p w:rsidR="009534CF" w:rsidRPr="00ED6502" w:rsidRDefault="009534CF"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w:t>
            </w:r>
            <w:r w:rsidR="00770225" w:rsidRPr="00ED6502">
              <w:rPr>
                <w:rFonts w:ascii="Times New Roman" w:hAnsi="Times New Roman" w:cs="Times New Roman"/>
                <w:sz w:val="24"/>
                <w:szCs w:val="24"/>
              </w:rPr>
              <w:t>семинары</w:t>
            </w:r>
            <w:r w:rsidRPr="00ED6502">
              <w:rPr>
                <w:rFonts w:ascii="Times New Roman" w:hAnsi="Times New Roman" w:cs="Times New Roman"/>
                <w:sz w:val="24"/>
                <w:szCs w:val="24"/>
              </w:rPr>
              <w:t>.</w:t>
            </w:r>
          </w:p>
        </w:tc>
        <w:tc>
          <w:tcPr>
            <w:tcW w:w="1914" w:type="dxa"/>
          </w:tcPr>
          <w:p w:rsidR="009534CF" w:rsidRPr="00ED6502" w:rsidRDefault="009534CF"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 течение года</w:t>
            </w:r>
          </w:p>
        </w:tc>
        <w:tc>
          <w:tcPr>
            <w:tcW w:w="2377" w:type="dxa"/>
          </w:tcPr>
          <w:p w:rsidR="00FF6BB1" w:rsidRPr="00ED6502" w:rsidRDefault="007078FE" w:rsidP="009B5880">
            <w:pPr>
              <w:rPr>
                <w:rFonts w:ascii="Times New Roman" w:hAnsi="Times New Roman" w:cs="Times New Roman"/>
                <w:sz w:val="24"/>
                <w:szCs w:val="24"/>
              </w:rPr>
            </w:pPr>
            <w:r w:rsidRPr="007078FE">
              <w:rPr>
                <w:rFonts w:ascii="Times New Roman" w:hAnsi="Times New Roman" w:cs="Times New Roman"/>
                <w:sz w:val="24"/>
                <w:szCs w:val="24"/>
              </w:rPr>
              <w:t>Методическая служба</w:t>
            </w:r>
          </w:p>
        </w:tc>
      </w:tr>
      <w:tr w:rsidR="009B5880" w:rsidRPr="00ED6502" w:rsidTr="00FB0A9F">
        <w:trPr>
          <w:trHeight w:val="298"/>
        </w:trPr>
        <w:tc>
          <w:tcPr>
            <w:tcW w:w="910" w:type="dxa"/>
          </w:tcPr>
          <w:p w:rsidR="009B5880" w:rsidRPr="00ED6502" w:rsidRDefault="009B5880" w:rsidP="00FB0A9F">
            <w:pPr>
              <w:spacing w:after="0" w:line="240" w:lineRule="auto"/>
              <w:ind w:left="316"/>
              <w:rPr>
                <w:rFonts w:ascii="Times New Roman" w:hAnsi="Times New Roman" w:cs="Times New Roman"/>
                <w:sz w:val="24"/>
                <w:szCs w:val="24"/>
              </w:rPr>
            </w:pPr>
            <w:r w:rsidRPr="00ED6502">
              <w:rPr>
                <w:rFonts w:ascii="Times New Roman" w:hAnsi="Times New Roman" w:cs="Times New Roman"/>
                <w:sz w:val="24"/>
                <w:szCs w:val="24"/>
              </w:rPr>
              <w:t>4.</w:t>
            </w:r>
          </w:p>
        </w:tc>
        <w:tc>
          <w:tcPr>
            <w:tcW w:w="5003" w:type="dxa"/>
          </w:tcPr>
          <w:p w:rsidR="009B5880" w:rsidRPr="00ED6502" w:rsidRDefault="009B5880"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Участие в конкурсах профессионального мастерства </w:t>
            </w:r>
          </w:p>
          <w:p w:rsidR="00BE67E5" w:rsidRDefault="00BE67E5" w:rsidP="009B5880">
            <w:pPr>
              <w:spacing w:after="0" w:line="240" w:lineRule="auto"/>
              <w:rPr>
                <w:rFonts w:ascii="Times New Roman" w:hAnsi="Times New Roman" w:cs="Times New Roman"/>
                <w:sz w:val="24"/>
                <w:szCs w:val="24"/>
              </w:rPr>
            </w:pPr>
            <w:r>
              <w:rPr>
                <w:rFonts w:ascii="Times New Roman" w:hAnsi="Times New Roman" w:cs="Times New Roman"/>
                <w:sz w:val="24"/>
                <w:szCs w:val="24"/>
              </w:rPr>
              <w:t>-Краевого уровня: «Конкурсы ЦРСО</w:t>
            </w:r>
            <w:r w:rsidR="009B5880" w:rsidRPr="00ED6502">
              <w:rPr>
                <w:rFonts w:ascii="Times New Roman" w:hAnsi="Times New Roman" w:cs="Times New Roman"/>
                <w:sz w:val="24"/>
                <w:szCs w:val="24"/>
              </w:rPr>
              <w:t>», «Учитель года»</w:t>
            </w:r>
            <w:r w:rsidR="00D3013D" w:rsidRPr="00ED6502">
              <w:rPr>
                <w:rFonts w:ascii="Times New Roman" w:hAnsi="Times New Roman" w:cs="Times New Roman"/>
                <w:sz w:val="24"/>
                <w:szCs w:val="24"/>
              </w:rPr>
              <w:t xml:space="preserve">, фестиваль </w:t>
            </w:r>
            <w:proofErr w:type="spellStart"/>
            <w:r w:rsidR="00D52F01">
              <w:rPr>
                <w:rFonts w:ascii="Times New Roman" w:hAnsi="Times New Roman" w:cs="Times New Roman"/>
                <w:sz w:val="24"/>
                <w:szCs w:val="24"/>
              </w:rPr>
              <w:t>профи</w:t>
            </w:r>
            <w:r w:rsidR="00D3013D" w:rsidRPr="00ED6502">
              <w:rPr>
                <w:rFonts w:ascii="Times New Roman" w:hAnsi="Times New Roman" w:cs="Times New Roman"/>
                <w:sz w:val="24"/>
                <w:szCs w:val="24"/>
              </w:rPr>
              <w:t>КОПов</w:t>
            </w:r>
            <w:proofErr w:type="spellEnd"/>
            <w:r>
              <w:rPr>
                <w:rFonts w:ascii="Times New Roman" w:hAnsi="Times New Roman" w:cs="Times New Roman"/>
                <w:sz w:val="24"/>
                <w:szCs w:val="24"/>
              </w:rPr>
              <w:t>,</w:t>
            </w:r>
          </w:p>
          <w:p w:rsidR="009B5880" w:rsidRPr="00ED6502" w:rsidRDefault="00BE67E5" w:rsidP="009B5880">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конкурс  им. Л.С. Выготского</w:t>
            </w:r>
          </w:p>
          <w:p w:rsidR="009B5880" w:rsidRPr="00ED6502" w:rsidRDefault="009B5880" w:rsidP="00BE67E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Уровень ДОУ: «Творческий педагог»</w:t>
            </w:r>
          </w:p>
        </w:tc>
        <w:tc>
          <w:tcPr>
            <w:tcW w:w="1914" w:type="dxa"/>
          </w:tcPr>
          <w:p w:rsidR="009B5880" w:rsidRPr="00ED6502" w:rsidRDefault="009B5880"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 течение года</w:t>
            </w:r>
          </w:p>
        </w:tc>
        <w:tc>
          <w:tcPr>
            <w:tcW w:w="2377" w:type="dxa"/>
          </w:tcPr>
          <w:p w:rsidR="009B5880" w:rsidRPr="00ED6502" w:rsidRDefault="009B5880" w:rsidP="009B5880">
            <w:pPr>
              <w:rPr>
                <w:rFonts w:ascii="Times New Roman" w:hAnsi="Times New Roman" w:cs="Times New Roman"/>
                <w:sz w:val="24"/>
                <w:szCs w:val="24"/>
              </w:rPr>
            </w:pPr>
          </w:p>
        </w:tc>
      </w:tr>
    </w:tbl>
    <w:p w:rsidR="00F00963" w:rsidRPr="00ED6502" w:rsidRDefault="0097160A" w:rsidP="00F00963">
      <w:pPr>
        <w:rPr>
          <w:rFonts w:ascii="Times New Roman" w:hAnsi="Times New Roman" w:cs="Times New Roman"/>
          <w:b/>
          <w:sz w:val="24"/>
          <w:szCs w:val="24"/>
        </w:rPr>
      </w:pPr>
      <w:r w:rsidRPr="00ED6502">
        <w:rPr>
          <w:rFonts w:ascii="Times New Roman" w:hAnsi="Times New Roman" w:cs="Times New Roman"/>
          <w:b/>
          <w:sz w:val="24"/>
          <w:szCs w:val="24"/>
        </w:rPr>
        <w:t>Атт</w:t>
      </w:r>
      <w:r w:rsidR="00F00963" w:rsidRPr="00ED6502">
        <w:rPr>
          <w:rFonts w:ascii="Times New Roman" w:hAnsi="Times New Roman" w:cs="Times New Roman"/>
          <w:b/>
          <w:sz w:val="24"/>
          <w:szCs w:val="24"/>
        </w:rPr>
        <w:t>естация педагогических кадров.</w:t>
      </w:r>
    </w:p>
    <w:tbl>
      <w:tblPr>
        <w:tblW w:w="0" w:type="auto"/>
        <w:tblInd w:w="-164" w:type="dxa"/>
        <w:tblCellMar>
          <w:top w:w="15" w:type="dxa"/>
          <w:left w:w="15" w:type="dxa"/>
          <w:bottom w:w="15" w:type="dxa"/>
          <w:right w:w="15" w:type="dxa"/>
        </w:tblCellMar>
        <w:tblLook w:val="04A0" w:firstRow="1" w:lastRow="0" w:firstColumn="1" w:lastColumn="0" w:noHBand="0" w:noVBand="1"/>
      </w:tblPr>
      <w:tblGrid>
        <w:gridCol w:w="704"/>
        <w:gridCol w:w="1890"/>
        <w:gridCol w:w="2615"/>
        <w:gridCol w:w="1296"/>
        <w:gridCol w:w="3457"/>
      </w:tblGrid>
      <w:tr w:rsidR="004D2525" w:rsidRPr="00ED6502" w:rsidTr="001E5F24">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F00963" w:rsidRPr="00ED6502" w:rsidRDefault="00F00963" w:rsidP="00F00963">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F00963" w:rsidRPr="00ED6502" w:rsidRDefault="00F00963" w:rsidP="00F00963">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Ф.И.О.</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F00963" w:rsidRPr="00ED6502" w:rsidRDefault="00F00963" w:rsidP="00F00963">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Занимаемая должность</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F00963" w:rsidRPr="00ED6502" w:rsidRDefault="00F00963" w:rsidP="00F00963">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Категория</w:t>
            </w:r>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F00963" w:rsidRPr="00ED6502" w:rsidRDefault="00F00963" w:rsidP="00EA7677">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Категория на </w:t>
            </w:r>
            <w:r w:rsidR="00BE67E5">
              <w:rPr>
                <w:rFonts w:ascii="Times New Roman" w:hAnsi="Times New Roman" w:cs="Times New Roman"/>
                <w:sz w:val="24"/>
                <w:szCs w:val="24"/>
              </w:rPr>
              <w:t>2021-2022</w:t>
            </w:r>
            <w:r w:rsidRPr="00ED6502">
              <w:rPr>
                <w:rFonts w:ascii="Times New Roman" w:hAnsi="Times New Roman" w:cs="Times New Roman"/>
                <w:sz w:val="24"/>
                <w:szCs w:val="24"/>
              </w:rPr>
              <w:t>г.</w:t>
            </w:r>
          </w:p>
        </w:tc>
      </w:tr>
      <w:tr w:rsidR="00786079" w:rsidRPr="00ED6502" w:rsidTr="001E5F24">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786079" w:rsidRPr="00ED6502" w:rsidRDefault="00786079" w:rsidP="00F00963">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1.</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86079" w:rsidRPr="00ED6502" w:rsidRDefault="00BE67E5" w:rsidP="00F7227C">
            <w:pPr>
              <w:rPr>
                <w:rFonts w:ascii="Times New Roman" w:hAnsi="Times New Roman" w:cs="Times New Roman"/>
                <w:sz w:val="24"/>
                <w:szCs w:val="24"/>
              </w:rPr>
            </w:pPr>
            <w:r>
              <w:rPr>
                <w:rFonts w:ascii="Times New Roman" w:hAnsi="Times New Roman" w:cs="Times New Roman"/>
                <w:sz w:val="24"/>
                <w:szCs w:val="24"/>
              </w:rPr>
              <w:t>Степанова И.А.</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786079" w:rsidRPr="00ED6502" w:rsidRDefault="00331689" w:rsidP="00BE6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67E5">
              <w:rPr>
                <w:rFonts w:ascii="Times New Roman" w:hAnsi="Times New Roman" w:cs="Times New Roman"/>
                <w:sz w:val="24"/>
                <w:szCs w:val="24"/>
              </w:rPr>
              <w:t>воспитатель</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786079" w:rsidRPr="00ED6502" w:rsidRDefault="00BE67E5"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786079" w:rsidRDefault="00331689"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D01A36" w:rsidRPr="00ED6502" w:rsidRDefault="00BE67E5"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r>
      <w:tr w:rsidR="00592169"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592169" w:rsidRPr="00ED6502" w:rsidRDefault="00D3013D" w:rsidP="00F00963">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2</w:t>
            </w:r>
            <w:r w:rsidR="00F7227C" w:rsidRPr="00ED650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592169" w:rsidRPr="00ED6502" w:rsidRDefault="00BE67E5">
            <w:pPr>
              <w:tabs>
                <w:tab w:val="left" w:pos="2460"/>
              </w:tabs>
              <w:rPr>
                <w:rFonts w:ascii="Times New Roman" w:hAnsi="Times New Roman" w:cs="Times New Roman"/>
                <w:sz w:val="24"/>
                <w:szCs w:val="24"/>
              </w:rPr>
            </w:pPr>
            <w:r>
              <w:rPr>
                <w:rFonts w:ascii="Times New Roman" w:hAnsi="Times New Roman" w:cs="Times New Roman"/>
                <w:sz w:val="24"/>
                <w:szCs w:val="24"/>
              </w:rPr>
              <w:t>Уразова О.Н.</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592169" w:rsidRPr="00ED6502" w:rsidRDefault="00BE67E5"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592169" w:rsidRPr="00ED6502" w:rsidRDefault="00BE67E5"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155968" w:rsidRPr="00ED6502" w:rsidRDefault="00331689"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592169" w:rsidRPr="00ED6502" w:rsidRDefault="00BE67E5"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r>
      <w:tr w:rsidR="00D3013D"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D3013D" w:rsidRPr="00ED6502" w:rsidRDefault="00D3013D" w:rsidP="00F00963">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lastRenderedPageBreak/>
              <w:t>3.</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D3013D" w:rsidRPr="00ED6502" w:rsidRDefault="00BE67E5">
            <w:pPr>
              <w:tabs>
                <w:tab w:val="left" w:pos="2460"/>
              </w:tabs>
              <w:rPr>
                <w:rFonts w:ascii="Times New Roman" w:hAnsi="Times New Roman" w:cs="Times New Roman"/>
                <w:sz w:val="24"/>
                <w:szCs w:val="24"/>
              </w:rPr>
            </w:pPr>
            <w:proofErr w:type="spellStart"/>
            <w:r>
              <w:rPr>
                <w:rFonts w:ascii="Times New Roman" w:hAnsi="Times New Roman" w:cs="Times New Roman"/>
                <w:sz w:val="24"/>
                <w:szCs w:val="24"/>
              </w:rPr>
              <w:t>Мерсон</w:t>
            </w:r>
            <w:proofErr w:type="spellEnd"/>
            <w:r>
              <w:rPr>
                <w:rFonts w:ascii="Times New Roman" w:hAnsi="Times New Roman" w:cs="Times New Roman"/>
                <w:sz w:val="24"/>
                <w:szCs w:val="24"/>
              </w:rPr>
              <w:t xml:space="preserve"> Е.Д.</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D3013D" w:rsidRPr="00ED6502" w:rsidRDefault="00D3013D" w:rsidP="00592169">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D3013D" w:rsidRPr="00ED6502" w:rsidRDefault="00BE67E5"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D3013D" w:rsidRPr="00ED6502" w:rsidRDefault="006729A3"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Pr="00ED6502" w:rsidRDefault="006729A3"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BE67E5">
            <w:pPr>
              <w:tabs>
                <w:tab w:val="left" w:pos="2460"/>
              </w:tabs>
              <w:rPr>
                <w:rFonts w:ascii="Times New Roman" w:hAnsi="Times New Roman" w:cs="Times New Roman"/>
                <w:sz w:val="24"/>
                <w:szCs w:val="24"/>
              </w:rPr>
            </w:pPr>
            <w:proofErr w:type="spellStart"/>
            <w:r>
              <w:rPr>
                <w:rFonts w:ascii="Times New Roman" w:hAnsi="Times New Roman" w:cs="Times New Roman"/>
                <w:sz w:val="24"/>
                <w:szCs w:val="24"/>
              </w:rPr>
              <w:t>Буллер</w:t>
            </w:r>
            <w:proofErr w:type="spellEnd"/>
            <w:r>
              <w:rPr>
                <w:rFonts w:ascii="Times New Roman" w:hAnsi="Times New Roman" w:cs="Times New Roman"/>
                <w:sz w:val="24"/>
                <w:szCs w:val="24"/>
              </w:rPr>
              <w:t xml:space="preserve"> Т.А.</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Pr="00ED6502" w:rsidRDefault="006729A3"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сзд</w:t>
            </w:r>
            <w:proofErr w:type="spellEnd"/>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6729A3" w:rsidRDefault="006729A3"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BE67E5">
            <w:pPr>
              <w:tabs>
                <w:tab w:val="left" w:pos="2460"/>
              </w:tabs>
              <w:rPr>
                <w:rFonts w:ascii="Times New Roman" w:hAnsi="Times New Roman" w:cs="Times New Roman"/>
                <w:sz w:val="24"/>
                <w:szCs w:val="24"/>
              </w:rPr>
            </w:pPr>
            <w:r>
              <w:rPr>
                <w:rFonts w:ascii="Times New Roman" w:hAnsi="Times New Roman" w:cs="Times New Roman"/>
                <w:sz w:val="24"/>
                <w:szCs w:val="24"/>
              </w:rPr>
              <w:t>Гаврилова М.Ф.</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BE67E5"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6729A3" w:rsidRDefault="00BE67E5"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высшая</w:t>
            </w:r>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BE67E5">
            <w:pPr>
              <w:tabs>
                <w:tab w:val="left" w:pos="2460"/>
              </w:tabs>
              <w:rPr>
                <w:rFonts w:ascii="Times New Roman" w:hAnsi="Times New Roman" w:cs="Times New Roman"/>
                <w:sz w:val="24"/>
                <w:szCs w:val="24"/>
              </w:rPr>
            </w:pPr>
            <w:proofErr w:type="spellStart"/>
            <w:r>
              <w:rPr>
                <w:rFonts w:ascii="Times New Roman" w:hAnsi="Times New Roman" w:cs="Times New Roman"/>
                <w:sz w:val="24"/>
                <w:szCs w:val="24"/>
              </w:rPr>
              <w:t>Маракова</w:t>
            </w:r>
            <w:proofErr w:type="spellEnd"/>
            <w:r>
              <w:rPr>
                <w:rFonts w:ascii="Times New Roman" w:hAnsi="Times New Roman" w:cs="Times New Roman"/>
                <w:sz w:val="24"/>
                <w:szCs w:val="24"/>
              </w:rPr>
              <w:t xml:space="preserve"> Т.В.</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6729A3" w:rsidRDefault="006729A3"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высшая</w:t>
            </w:r>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BE67E5">
            <w:pPr>
              <w:tabs>
                <w:tab w:val="left" w:pos="2460"/>
              </w:tabs>
              <w:rPr>
                <w:rFonts w:ascii="Times New Roman" w:hAnsi="Times New Roman" w:cs="Times New Roman"/>
                <w:sz w:val="24"/>
                <w:szCs w:val="24"/>
              </w:rPr>
            </w:pPr>
            <w:r>
              <w:rPr>
                <w:rFonts w:ascii="Times New Roman" w:hAnsi="Times New Roman" w:cs="Times New Roman"/>
                <w:sz w:val="24"/>
                <w:szCs w:val="24"/>
              </w:rPr>
              <w:t>Попова О.В.</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BE67E5"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6729A3" w:rsidRDefault="00BE67E5"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высшая</w:t>
            </w:r>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BE67E5">
            <w:pPr>
              <w:tabs>
                <w:tab w:val="left" w:pos="2460"/>
              </w:tabs>
              <w:rPr>
                <w:rFonts w:ascii="Times New Roman" w:hAnsi="Times New Roman" w:cs="Times New Roman"/>
                <w:sz w:val="24"/>
                <w:szCs w:val="24"/>
              </w:rPr>
            </w:pPr>
            <w:r>
              <w:rPr>
                <w:rFonts w:ascii="Times New Roman" w:hAnsi="Times New Roman" w:cs="Times New Roman"/>
                <w:sz w:val="24"/>
                <w:szCs w:val="24"/>
              </w:rPr>
              <w:t>Софьина И.А.</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BE67E5"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 </w:t>
            </w:r>
            <w:r w:rsidR="006729A3">
              <w:rPr>
                <w:rFonts w:ascii="Times New Roman" w:hAnsi="Times New Roman" w:cs="Times New Roman"/>
                <w:sz w:val="24"/>
                <w:szCs w:val="24"/>
              </w:rPr>
              <w:t>воспитатель</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BE67E5" w:rsidRDefault="00BE67E5"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6729A3" w:rsidRDefault="00BE67E5"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6729A3">
              <w:rPr>
                <w:rFonts w:ascii="Times New Roman" w:hAnsi="Times New Roman" w:cs="Times New Roman"/>
                <w:sz w:val="24"/>
                <w:szCs w:val="24"/>
              </w:rPr>
              <w:t xml:space="preserve">ысшая </w:t>
            </w:r>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BE67E5">
            <w:pPr>
              <w:tabs>
                <w:tab w:val="left" w:pos="2460"/>
              </w:tabs>
              <w:rPr>
                <w:rFonts w:ascii="Times New Roman" w:hAnsi="Times New Roman" w:cs="Times New Roman"/>
                <w:sz w:val="24"/>
                <w:szCs w:val="24"/>
              </w:rPr>
            </w:pPr>
            <w:proofErr w:type="spellStart"/>
            <w:r>
              <w:rPr>
                <w:rFonts w:ascii="Times New Roman" w:hAnsi="Times New Roman" w:cs="Times New Roman"/>
                <w:sz w:val="24"/>
                <w:szCs w:val="24"/>
              </w:rPr>
              <w:t>Ланцева</w:t>
            </w:r>
            <w:proofErr w:type="spellEnd"/>
            <w:r>
              <w:rPr>
                <w:rFonts w:ascii="Times New Roman" w:hAnsi="Times New Roman" w:cs="Times New Roman"/>
                <w:sz w:val="24"/>
                <w:szCs w:val="24"/>
              </w:rPr>
              <w:t xml:space="preserve"> Ю.Е.</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высшая</w:t>
            </w:r>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BE67E5">
            <w:pPr>
              <w:tabs>
                <w:tab w:val="left" w:pos="2460"/>
              </w:tabs>
              <w:rPr>
                <w:rFonts w:ascii="Times New Roman" w:hAnsi="Times New Roman" w:cs="Times New Roman"/>
                <w:sz w:val="24"/>
                <w:szCs w:val="24"/>
              </w:rPr>
            </w:pPr>
            <w:proofErr w:type="spellStart"/>
            <w:r>
              <w:rPr>
                <w:rFonts w:ascii="Times New Roman" w:hAnsi="Times New Roman" w:cs="Times New Roman"/>
                <w:sz w:val="24"/>
                <w:szCs w:val="24"/>
              </w:rPr>
              <w:t>Бурылова</w:t>
            </w:r>
            <w:proofErr w:type="spellEnd"/>
            <w:r>
              <w:rPr>
                <w:rFonts w:ascii="Times New Roman" w:hAnsi="Times New Roman" w:cs="Times New Roman"/>
                <w:sz w:val="24"/>
                <w:szCs w:val="24"/>
              </w:rPr>
              <w:t xml:space="preserve"> И.В.</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BE67E5"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6729A3">
              <w:rPr>
                <w:rFonts w:ascii="Times New Roman" w:hAnsi="Times New Roman" w:cs="Times New Roman"/>
                <w:sz w:val="24"/>
                <w:szCs w:val="24"/>
              </w:rPr>
              <w:t xml:space="preserve">ысшая </w:t>
            </w:r>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D52F01">
            <w:pPr>
              <w:tabs>
                <w:tab w:val="left" w:pos="2460"/>
              </w:tabs>
              <w:rPr>
                <w:rFonts w:ascii="Times New Roman" w:hAnsi="Times New Roman" w:cs="Times New Roman"/>
                <w:sz w:val="24"/>
                <w:szCs w:val="24"/>
              </w:rPr>
            </w:pPr>
            <w:r>
              <w:rPr>
                <w:rFonts w:ascii="Times New Roman" w:hAnsi="Times New Roman" w:cs="Times New Roman"/>
                <w:sz w:val="24"/>
                <w:szCs w:val="24"/>
              </w:rPr>
              <w:t>Теплякова Н.В.</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D52F01"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D52F01"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высшая</w:t>
            </w:r>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D52F01">
            <w:pPr>
              <w:tabs>
                <w:tab w:val="left" w:pos="2460"/>
              </w:tabs>
              <w:rPr>
                <w:rFonts w:ascii="Times New Roman" w:hAnsi="Times New Roman" w:cs="Times New Roman"/>
                <w:sz w:val="24"/>
                <w:szCs w:val="24"/>
              </w:rPr>
            </w:pPr>
            <w:r>
              <w:rPr>
                <w:rFonts w:ascii="Times New Roman" w:hAnsi="Times New Roman" w:cs="Times New Roman"/>
                <w:sz w:val="24"/>
                <w:szCs w:val="24"/>
              </w:rPr>
              <w:t>Сергеева Е.В.</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D52F01" w:rsidP="0059216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Учитпель</w:t>
            </w:r>
            <w:proofErr w:type="spellEnd"/>
            <w:r>
              <w:rPr>
                <w:rFonts w:ascii="Times New Roman" w:hAnsi="Times New Roman" w:cs="Times New Roman"/>
                <w:sz w:val="24"/>
                <w:szCs w:val="24"/>
              </w:rPr>
              <w:t>-логопед</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D52F01"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D52F01"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высшая</w:t>
            </w:r>
          </w:p>
        </w:tc>
      </w:tr>
    </w:tbl>
    <w:p w:rsidR="00A9004E" w:rsidRPr="00ED6502" w:rsidRDefault="000528EB" w:rsidP="000528EB">
      <w:pPr>
        <w:tabs>
          <w:tab w:val="left" w:pos="6360"/>
        </w:tabs>
        <w:rPr>
          <w:rFonts w:ascii="Times New Roman" w:hAnsi="Times New Roman" w:cs="Times New Roman"/>
          <w:sz w:val="24"/>
          <w:szCs w:val="24"/>
        </w:rPr>
      </w:pPr>
      <w:r w:rsidRPr="00ED6502">
        <w:rPr>
          <w:rFonts w:ascii="Times New Roman" w:hAnsi="Times New Roman" w:cs="Times New Roman"/>
          <w:sz w:val="24"/>
          <w:szCs w:val="24"/>
        </w:rPr>
        <w:tab/>
      </w:r>
    </w:p>
    <w:p w:rsidR="00850B58" w:rsidRDefault="00850B58">
      <w:pPr>
        <w:rPr>
          <w:rFonts w:ascii="Times New Roman" w:hAnsi="Times New Roman" w:cs="Times New Roman"/>
          <w:b/>
          <w:sz w:val="24"/>
          <w:szCs w:val="24"/>
        </w:rPr>
      </w:pPr>
      <w:r>
        <w:rPr>
          <w:rFonts w:ascii="Times New Roman" w:hAnsi="Times New Roman" w:cs="Times New Roman"/>
          <w:b/>
          <w:sz w:val="24"/>
          <w:szCs w:val="24"/>
        </w:rPr>
        <w:br w:type="page"/>
      </w:r>
    </w:p>
    <w:p w:rsidR="006B2C4F" w:rsidRPr="00ED6502" w:rsidRDefault="006B2C4F" w:rsidP="00850B58">
      <w:pPr>
        <w:tabs>
          <w:tab w:val="left" w:pos="4365"/>
        </w:tabs>
        <w:spacing w:after="0" w:line="240" w:lineRule="auto"/>
        <w:jc w:val="center"/>
        <w:rPr>
          <w:rFonts w:ascii="Times New Roman" w:hAnsi="Times New Roman" w:cs="Times New Roman"/>
          <w:b/>
          <w:sz w:val="24"/>
          <w:szCs w:val="24"/>
        </w:rPr>
      </w:pPr>
    </w:p>
    <w:p w:rsidR="00C73526" w:rsidRPr="00ED6502" w:rsidRDefault="00C73526" w:rsidP="00C73526">
      <w:pPr>
        <w:tabs>
          <w:tab w:val="left" w:pos="2745"/>
        </w:tabs>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Организационно –методическая работа с кадрами</w:t>
      </w:r>
    </w:p>
    <w:p w:rsidR="00FE6AFA" w:rsidRPr="00ED6502" w:rsidRDefault="00FE6AFA" w:rsidP="00FE6AFA">
      <w:pPr>
        <w:tabs>
          <w:tab w:val="left" w:pos="2745"/>
        </w:tabs>
        <w:spacing w:after="0" w:line="240" w:lineRule="auto"/>
        <w:rPr>
          <w:rFonts w:ascii="Times New Roman" w:hAnsi="Times New Roman" w:cs="Times New Roman"/>
          <w:b/>
          <w:sz w:val="24"/>
          <w:szCs w:val="24"/>
        </w:rPr>
      </w:pPr>
      <w:r w:rsidRPr="00ED6502">
        <w:rPr>
          <w:rFonts w:ascii="Times New Roman" w:hAnsi="Times New Roman" w:cs="Times New Roman"/>
          <w:b/>
          <w:sz w:val="24"/>
          <w:szCs w:val="24"/>
        </w:rPr>
        <w:t>ПЕДСОВЕТЫ</w:t>
      </w:r>
    </w:p>
    <w:p w:rsidR="00C73526" w:rsidRPr="00ED6502" w:rsidRDefault="00C73526" w:rsidP="00C73526">
      <w:pPr>
        <w:tabs>
          <w:tab w:val="left" w:pos="2745"/>
        </w:tabs>
        <w:spacing w:after="0" w:line="240" w:lineRule="auto"/>
        <w:jc w:val="center"/>
        <w:rPr>
          <w:rFonts w:ascii="Times New Roman" w:hAnsi="Times New Roman" w:cs="Times New Roman"/>
          <w:b/>
          <w:sz w:val="24"/>
          <w:szCs w:val="24"/>
        </w:rPr>
      </w:pPr>
    </w:p>
    <w:tbl>
      <w:tblPr>
        <w:tblW w:w="1026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5115"/>
        <w:gridCol w:w="1704"/>
        <w:gridCol w:w="2693"/>
      </w:tblGrid>
      <w:tr w:rsidR="00C73526" w:rsidRPr="00ED6502" w:rsidTr="001E5F24">
        <w:trPr>
          <w:trHeight w:val="582"/>
        </w:trPr>
        <w:tc>
          <w:tcPr>
            <w:tcW w:w="755" w:type="dxa"/>
          </w:tcPr>
          <w:p w:rsidR="00C73526" w:rsidRPr="00ED6502" w:rsidRDefault="00C73526" w:rsidP="00EF5A7B">
            <w:pPr>
              <w:rPr>
                <w:rFonts w:ascii="Times New Roman" w:hAnsi="Times New Roman" w:cs="Times New Roman"/>
                <w:sz w:val="24"/>
                <w:szCs w:val="24"/>
              </w:rPr>
            </w:pPr>
            <w:r w:rsidRPr="00ED6502">
              <w:rPr>
                <w:rFonts w:ascii="Times New Roman" w:hAnsi="Times New Roman" w:cs="Times New Roman"/>
                <w:sz w:val="24"/>
                <w:szCs w:val="24"/>
              </w:rPr>
              <w:t>№ п/п</w:t>
            </w:r>
          </w:p>
        </w:tc>
        <w:tc>
          <w:tcPr>
            <w:tcW w:w="5115" w:type="dxa"/>
          </w:tcPr>
          <w:p w:rsidR="00C73526" w:rsidRPr="00ED6502" w:rsidRDefault="00C73526" w:rsidP="00C73526">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Тема</w:t>
            </w:r>
          </w:p>
        </w:tc>
        <w:tc>
          <w:tcPr>
            <w:tcW w:w="1704" w:type="dxa"/>
          </w:tcPr>
          <w:p w:rsidR="00C73526" w:rsidRPr="00ED6502" w:rsidRDefault="00C73526" w:rsidP="00C73526">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Дата проведения</w:t>
            </w:r>
          </w:p>
        </w:tc>
        <w:tc>
          <w:tcPr>
            <w:tcW w:w="2693" w:type="dxa"/>
          </w:tcPr>
          <w:p w:rsidR="00C73526" w:rsidRPr="00ED6502" w:rsidRDefault="00C73526" w:rsidP="00DD4DB6">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Ответственны</w:t>
            </w:r>
            <w:r w:rsidR="00DD4DB6" w:rsidRPr="00ED6502">
              <w:rPr>
                <w:rFonts w:ascii="Times New Roman" w:hAnsi="Times New Roman" w:cs="Times New Roman"/>
                <w:b/>
                <w:sz w:val="24"/>
                <w:szCs w:val="24"/>
              </w:rPr>
              <w:t>е</w:t>
            </w:r>
          </w:p>
        </w:tc>
      </w:tr>
      <w:tr w:rsidR="00C73526" w:rsidRPr="00ED6502" w:rsidTr="001E5F24">
        <w:trPr>
          <w:trHeight w:val="1827"/>
        </w:trPr>
        <w:tc>
          <w:tcPr>
            <w:tcW w:w="755" w:type="dxa"/>
          </w:tcPr>
          <w:p w:rsidR="00C73526" w:rsidRPr="00ED6502" w:rsidRDefault="00C73526" w:rsidP="00EF5A7B">
            <w:pPr>
              <w:rPr>
                <w:rFonts w:ascii="Times New Roman" w:hAnsi="Times New Roman" w:cs="Times New Roman"/>
                <w:sz w:val="24"/>
                <w:szCs w:val="24"/>
              </w:rPr>
            </w:pPr>
            <w:r w:rsidRPr="00ED6502">
              <w:rPr>
                <w:rFonts w:ascii="Times New Roman" w:hAnsi="Times New Roman" w:cs="Times New Roman"/>
                <w:sz w:val="24"/>
                <w:szCs w:val="24"/>
              </w:rPr>
              <w:t>1.</w:t>
            </w:r>
          </w:p>
          <w:p w:rsidR="00C73526" w:rsidRPr="00ED6502" w:rsidRDefault="00C73526" w:rsidP="00EF5A7B">
            <w:pPr>
              <w:rPr>
                <w:rFonts w:ascii="Times New Roman" w:hAnsi="Times New Roman" w:cs="Times New Roman"/>
                <w:sz w:val="24"/>
                <w:szCs w:val="24"/>
              </w:rPr>
            </w:pPr>
          </w:p>
        </w:tc>
        <w:tc>
          <w:tcPr>
            <w:tcW w:w="5115" w:type="dxa"/>
          </w:tcPr>
          <w:p w:rsidR="00C73526" w:rsidRPr="00ED6502" w:rsidRDefault="00C73526"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ПЕДСОВЕТ №1</w:t>
            </w:r>
          </w:p>
          <w:p w:rsidR="00FF6BB1" w:rsidRPr="00ED6502" w:rsidRDefault="00AA7B08" w:rsidP="00FF6BB1">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1.</w:t>
            </w:r>
            <w:r w:rsidR="002A6164" w:rsidRPr="00ED6502">
              <w:rPr>
                <w:rFonts w:ascii="Times New Roman" w:hAnsi="Times New Roman" w:cs="Times New Roman"/>
                <w:sz w:val="24"/>
                <w:szCs w:val="24"/>
              </w:rPr>
              <w:t>Итоги ЛОП</w:t>
            </w:r>
            <w:r w:rsidR="00FF6BB1" w:rsidRPr="00ED6502">
              <w:rPr>
                <w:rFonts w:ascii="Times New Roman" w:hAnsi="Times New Roman" w:cs="Times New Roman"/>
                <w:sz w:val="24"/>
                <w:szCs w:val="24"/>
              </w:rPr>
              <w:t>.</w:t>
            </w:r>
          </w:p>
          <w:p w:rsidR="00C73526" w:rsidRPr="00ED6502" w:rsidRDefault="00AA7B08" w:rsidP="00EF5A7B">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2.</w:t>
            </w:r>
            <w:r w:rsidR="00FF6BB1" w:rsidRPr="00ED6502">
              <w:rPr>
                <w:rFonts w:ascii="Times New Roman" w:hAnsi="Times New Roman" w:cs="Times New Roman"/>
                <w:sz w:val="24"/>
                <w:szCs w:val="24"/>
              </w:rPr>
              <w:t>И</w:t>
            </w:r>
            <w:r w:rsidR="00983144" w:rsidRPr="00ED6502">
              <w:rPr>
                <w:rFonts w:ascii="Times New Roman" w:hAnsi="Times New Roman" w:cs="Times New Roman"/>
                <w:sz w:val="24"/>
                <w:szCs w:val="24"/>
              </w:rPr>
              <w:t>тоги смотра групп</w:t>
            </w:r>
            <w:r w:rsidR="00FF6BB1" w:rsidRPr="00ED6502">
              <w:rPr>
                <w:rFonts w:ascii="Times New Roman" w:hAnsi="Times New Roman" w:cs="Times New Roman"/>
                <w:sz w:val="24"/>
                <w:szCs w:val="24"/>
              </w:rPr>
              <w:t xml:space="preserve"> к новому учебному году.</w:t>
            </w:r>
          </w:p>
          <w:p w:rsidR="00C73526" w:rsidRPr="00ED6502" w:rsidRDefault="00AA7B08" w:rsidP="00A874C0">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3.</w:t>
            </w:r>
            <w:r w:rsidR="002A6164" w:rsidRPr="00ED6502">
              <w:rPr>
                <w:rFonts w:ascii="Times New Roman" w:hAnsi="Times New Roman" w:cs="Times New Roman"/>
                <w:sz w:val="24"/>
                <w:szCs w:val="24"/>
              </w:rPr>
              <w:t>Ознак</w:t>
            </w:r>
            <w:r w:rsidR="003A360C">
              <w:rPr>
                <w:rFonts w:ascii="Times New Roman" w:hAnsi="Times New Roman" w:cs="Times New Roman"/>
                <w:sz w:val="24"/>
                <w:szCs w:val="24"/>
              </w:rPr>
              <w:t>омление с годовым планом на 2021-2022</w:t>
            </w:r>
            <w:r w:rsidR="002A6164" w:rsidRPr="00ED6502">
              <w:rPr>
                <w:rFonts w:ascii="Times New Roman" w:hAnsi="Times New Roman" w:cs="Times New Roman"/>
                <w:sz w:val="24"/>
                <w:szCs w:val="24"/>
              </w:rPr>
              <w:t xml:space="preserve"> гг.</w:t>
            </w:r>
          </w:p>
          <w:p w:rsidR="00D357A3" w:rsidRPr="00ED6502" w:rsidRDefault="00D357A3" w:rsidP="00A874C0">
            <w:pPr>
              <w:spacing w:after="0" w:line="240" w:lineRule="auto"/>
              <w:rPr>
                <w:rFonts w:ascii="Times New Roman" w:hAnsi="Times New Roman" w:cs="Times New Roman"/>
                <w:sz w:val="24"/>
                <w:szCs w:val="24"/>
              </w:rPr>
            </w:pPr>
          </w:p>
        </w:tc>
        <w:tc>
          <w:tcPr>
            <w:tcW w:w="1704" w:type="dxa"/>
          </w:tcPr>
          <w:p w:rsidR="00C73526" w:rsidRPr="00ED6502" w:rsidRDefault="006B2C4F"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А</w:t>
            </w:r>
            <w:r w:rsidR="00565083" w:rsidRPr="00ED6502">
              <w:rPr>
                <w:rFonts w:ascii="Times New Roman" w:hAnsi="Times New Roman" w:cs="Times New Roman"/>
                <w:sz w:val="24"/>
                <w:szCs w:val="24"/>
              </w:rPr>
              <w:t>вгуст</w:t>
            </w:r>
            <w:r w:rsidRPr="00ED6502">
              <w:rPr>
                <w:rFonts w:ascii="Times New Roman" w:hAnsi="Times New Roman" w:cs="Times New Roman"/>
                <w:sz w:val="24"/>
                <w:szCs w:val="24"/>
              </w:rPr>
              <w:t>-сентябрь</w:t>
            </w:r>
          </w:p>
        </w:tc>
        <w:tc>
          <w:tcPr>
            <w:tcW w:w="2693" w:type="dxa"/>
          </w:tcPr>
          <w:p w:rsidR="00C73526" w:rsidRPr="00ED6502" w:rsidRDefault="00C73526" w:rsidP="00EF5A7B">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Заведующий</w:t>
            </w:r>
          </w:p>
          <w:p w:rsidR="00C73526" w:rsidRPr="00ED6502" w:rsidRDefault="00C73526" w:rsidP="00EF5A7B">
            <w:pPr>
              <w:spacing w:after="0" w:line="240" w:lineRule="auto"/>
              <w:rPr>
                <w:rFonts w:ascii="Times New Roman" w:hAnsi="Times New Roman" w:cs="Times New Roman"/>
                <w:sz w:val="24"/>
                <w:szCs w:val="24"/>
              </w:rPr>
            </w:pPr>
          </w:p>
          <w:p w:rsidR="00C73526" w:rsidRPr="00ED6502" w:rsidRDefault="001E5F24" w:rsidP="00EF5A7B">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C73526" w:rsidRPr="00ED6502" w:rsidRDefault="00C73526" w:rsidP="00FF6BB1">
            <w:pPr>
              <w:spacing w:after="0" w:line="240" w:lineRule="auto"/>
              <w:rPr>
                <w:rFonts w:ascii="Times New Roman" w:hAnsi="Times New Roman" w:cs="Times New Roman"/>
                <w:sz w:val="24"/>
                <w:szCs w:val="24"/>
              </w:rPr>
            </w:pPr>
          </w:p>
        </w:tc>
      </w:tr>
      <w:tr w:rsidR="00C73526" w:rsidRPr="00ED6502" w:rsidTr="001E5F24">
        <w:trPr>
          <w:trHeight w:val="416"/>
        </w:trPr>
        <w:tc>
          <w:tcPr>
            <w:tcW w:w="755" w:type="dxa"/>
          </w:tcPr>
          <w:p w:rsidR="00C73526" w:rsidRPr="00ED6502" w:rsidRDefault="00C73526" w:rsidP="00EF5A7B">
            <w:pPr>
              <w:rPr>
                <w:rFonts w:ascii="Times New Roman" w:hAnsi="Times New Roman" w:cs="Times New Roman"/>
                <w:sz w:val="24"/>
                <w:szCs w:val="24"/>
              </w:rPr>
            </w:pPr>
            <w:r w:rsidRPr="00ED6502">
              <w:rPr>
                <w:rFonts w:ascii="Times New Roman" w:hAnsi="Times New Roman" w:cs="Times New Roman"/>
                <w:sz w:val="24"/>
                <w:szCs w:val="24"/>
              </w:rPr>
              <w:t>2.</w:t>
            </w:r>
          </w:p>
          <w:p w:rsidR="00C73526" w:rsidRPr="00ED6502" w:rsidRDefault="00C73526" w:rsidP="00EF5A7B">
            <w:pPr>
              <w:rPr>
                <w:rFonts w:ascii="Times New Roman" w:hAnsi="Times New Roman" w:cs="Times New Roman"/>
                <w:sz w:val="24"/>
                <w:szCs w:val="24"/>
              </w:rPr>
            </w:pPr>
          </w:p>
          <w:p w:rsidR="00C73526" w:rsidRPr="00ED6502" w:rsidRDefault="00C73526" w:rsidP="00EF5A7B">
            <w:pPr>
              <w:rPr>
                <w:rFonts w:ascii="Times New Roman" w:hAnsi="Times New Roman" w:cs="Times New Roman"/>
                <w:sz w:val="24"/>
                <w:szCs w:val="24"/>
              </w:rPr>
            </w:pPr>
          </w:p>
          <w:p w:rsidR="00C73526" w:rsidRPr="00ED6502" w:rsidRDefault="00C73526" w:rsidP="00EF5A7B">
            <w:pPr>
              <w:rPr>
                <w:rFonts w:ascii="Times New Roman" w:hAnsi="Times New Roman" w:cs="Times New Roman"/>
                <w:sz w:val="24"/>
                <w:szCs w:val="24"/>
              </w:rPr>
            </w:pPr>
          </w:p>
        </w:tc>
        <w:tc>
          <w:tcPr>
            <w:tcW w:w="5115" w:type="dxa"/>
          </w:tcPr>
          <w:p w:rsidR="00C73526" w:rsidRDefault="00C73526" w:rsidP="00EF5A7B">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ab/>
              <w:t>ПЕДСОВЕТ № 2</w:t>
            </w:r>
          </w:p>
          <w:p w:rsidR="00E65DEA" w:rsidRPr="00ED6502" w:rsidRDefault="00E65DEA" w:rsidP="00EF5A7B">
            <w:pPr>
              <w:tabs>
                <w:tab w:val="center" w:pos="2449"/>
              </w:tabs>
              <w:spacing w:after="0" w:line="240" w:lineRule="auto"/>
              <w:rPr>
                <w:rFonts w:ascii="Times New Roman" w:hAnsi="Times New Roman" w:cs="Times New Roman"/>
                <w:sz w:val="24"/>
                <w:szCs w:val="24"/>
              </w:rPr>
            </w:pPr>
            <w:r w:rsidRPr="00E65DEA">
              <w:rPr>
                <w:rFonts w:ascii="Times New Roman" w:hAnsi="Times New Roman" w:cs="Times New Roman"/>
                <w:b/>
                <w:bCs/>
                <w:sz w:val="24"/>
                <w:szCs w:val="24"/>
              </w:rPr>
              <w:t>«</w:t>
            </w:r>
            <w:r w:rsidR="00BE67E5">
              <w:rPr>
                <w:rFonts w:ascii="Times New Roman" w:hAnsi="Times New Roman" w:cs="Times New Roman"/>
                <w:b/>
                <w:bCs/>
                <w:sz w:val="24"/>
                <w:szCs w:val="24"/>
              </w:rPr>
              <w:t>Развитие речи по средствам художественно-эстетического воспитания</w:t>
            </w:r>
            <w:r w:rsidRPr="00E65DEA">
              <w:rPr>
                <w:rFonts w:ascii="Times New Roman" w:hAnsi="Times New Roman" w:cs="Times New Roman"/>
                <w:b/>
                <w:bCs/>
                <w:sz w:val="24"/>
                <w:szCs w:val="24"/>
              </w:rPr>
              <w:t>»</w:t>
            </w:r>
          </w:p>
          <w:p w:rsidR="007835F8" w:rsidRDefault="00AA7B08" w:rsidP="00EF5A7B">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1.</w:t>
            </w:r>
            <w:r w:rsidR="007835F8">
              <w:rPr>
                <w:rFonts w:ascii="Times New Roman" w:hAnsi="Times New Roman" w:cs="Times New Roman"/>
                <w:sz w:val="24"/>
                <w:szCs w:val="24"/>
              </w:rPr>
              <w:t>Вступительное слово.</w:t>
            </w:r>
          </w:p>
          <w:p w:rsidR="001E47D2" w:rsidRDefault="001E47D2" w:rsidP="00EF5A7B">
            <w:pPr>
              <w:spacing w:after="0" w:line="240" w:lineRule="auto"/>
              <w:rPr>
                <w:rFonts w:ascii="Times New Roman" w:hAnsi="Times New Roman" w:cs="Times New Roman"/>
                <w:sz w:val="24"/>
                <w:szCs w:val="24"/>
              </w:rPr>
            </w:pPr>
            <w:r>
              <w:rPr>
                <w:rFonts w:ascii="Times New Roman" w:hAnsi="Times New Roman" w:cs="Times New Roman"/>
                <w:sz w:val="24"/>
                <w:szCs w:val="24"/>
              </w:rPr>
              <w:t>2. Тематический контроль по пособиям, играм по развитию резкой моторики детей, сделанными своими руками</w:t>
            </w:r>
          </w:p>
          <w:p w:rsidR="008D40A6" w:rsidRPr="00ED6502" w:rsidRDefault="008D40A6" w:rsidP="00EF5A7B">
            <w:pPr>
              <w:spacing w:after="0" w:line="240" w:lineRule="auto"/>
              <w:rPr>
                <w:rFonts w:ascii="Times New Roman" w:hAnsi="Times New Roman" w:cs="Times New Roman"/>
                <w:sz w:val="24"/>
                <w:szCs w:val="24"/>
              </w:rPr>
            </w:pPr>
            <w:r>
              <w:rPr>
                <w:rFonts w:ascii="Times New Roman" w:hAnsi="Times New Roman" w:cs="Times New Roman"/>
                <w:sz w:val="24"/>
                <w:szCs w:val="24"/>
              </w:rPr>
              <w:t>6.</w:t>
            </w:r>
            <w:r>
              <w:t xml:space="preserve"> </w:t>
            </w:r>
            <w:r w:rsidRPr="008D40A6">
              <w:rPr>
                <w:rFonts w:ascii="Times New Roman" w:hAnsi="Times New Roman" w:cs="Times New Roman"/>
                <w:sz w:val="24"/>
                <w:szCs w:val="24"/>
              </w:rPr>
              <w:t>Решение педсовета.</w:t>
            </w:r>
          </w:p>
          <w:p w:rsidR="003667F6" w:rsidRPr="00ED6502" w:rsidRDefault="00E65DEA" w:rsidP="007835F8">
            <w:pPr>
              <w:spacing w:after="0"/>
              <w:jc w:val="both"/>
              <w:rPr>
                <w:rFonts w:ascii="Times New Roman" w:hAnsi="Times New Roman" w:cs="Times New Roman"/>
                <w:sz w:val="24"/>
                <w:szCs w:val="24"/>
              </w:rPr>
            </w:pPr>
            <w:r w:rsidRPr="00E65DEA">
              <w:rPr>
                <w:rFonts w:ascii="Times New Roman" w:hAnsi="Times New Roman" w:cs="Times New Roman"/>
                <w:sz w:val="24"/>
                <w:szCs w:val="24"/>
              </w:rPr>
              <w:t xml:space="preserve"> </w:t>
            </w:r>
          </w:p>
        </w:tc>
        <w:tc>
          <w:tcPr>
            <w:tcW w:w="1704" w:type="dxa"/>
          </w:tcPr>
          <w:p w:rsidR="00C73526" w:rsidRPr="00ED6502" w:rsidRDefault="005C220D" w:rsidP="00D357A3">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Ноябрь</w:t>
            </w:r>
          </w:p>
        </w:tc>
        <w:tc>
          <w:tcPr>
            <w:tcW w:w="2693" w:type="dxa"/>
          </w:tcPr>
          <w:p w:rsidR="001E5F24" w:rsidRPr="00ED6502" w:rsidRDefault="001E5F24" w:rsidP="001E5F24">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Заведующий</w:t>
            </w:r>
          </w:p>
          <w:p w:rsidR="001E5F24" w:rsidRPr="00ED6502" w:rsidRDefault="001E5F24" w:rsidP="001E5F24">
            <w:pPr>
              <w:spacing w:after="0" w:line="240" w:lineRule="auto"/>
              <w:rPr>
                <w:rFonts w:ascii="Times New Roman" w:hAnsi="Times New Roman" w:cs="Times New Roman"/>
                <w:sz w:val="24"/>
                <w:szCs w:val="24"/>
              </w:rPr>
            </w:pPr>
          </w:p>
          <w:p w:rsidR="001E5F24" w:rsidRPr="00ED6502" w:rsidRDefault="001E5F24" w:rsidP="001E5F24">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FE0494" w:rsidRPr="00ED6502" w:rsidRDefault="00FE0494" w:rsidP="00FE0494">
            <w:pPr>
              <w:spacing w:after="0" w:line="240" w:lineRule="auto"/>
              <w:rPr>
                <w:rFonts w:ascii="Times New Roman" w:hAnsi="Times New Roman" w:cs="Times New Roman"/>
                <w:sz w:val="24"/>
                <w:szCs w:val="24"/>
              </w:rPr>
            </w:pPr>
          </w:p>
          <w:p w:rsidR="00F00963" w:rsidRPr="00ED6502" w:rsidRDefault="00F00963" w:rsidP="001D4DBD">
            <w:pPr>
              <w:rPr>
                <w:rFonts w:ascii="Times New Roman" w:hAnsi="Times New Roman" w:cs="Times New Roman"/>
                <w:sz w:val="24"/>
                <w:szCs w:val="24"/>
              </w:rPr>
            </w:pPr>
          </w:p>
          <w:p w:rsidR="004C6FB4" w:rsidRPr="00ED6502" w:rsidRDefault="004C6FB4" w:rsidP="001D4DBD">
            <w:pPr>
              <w:rPr>
                <w:rFonts w:ascii="Times New Roman" w:hAnsi="Times New Roman" w:cs="Times New Roman"/>
                <w:sz w:val="24"/>
                <w:szCs w:val="24"/>
              </w:rPr>
            </w:pPr>
          </w:p>
        </w:tc>
      </w:tr>
      <w:tr w:rsidR="00C73526" w:rsidRPr="00ED6502" w:rsidTr="001E5F24">
        <w:trPr>
          <w:trHeight w:val="273"/>
        </w:trPr>
        <w:tc>
          <w:tcPr>
            <w:tcW w:w="755" w:type="dxa"/>
          </w:tcPr>
          <w:p w:rsidR="00C73526" w:rsidRPr="00ED6502" w:rsidRDefault="00C73526" w:rsidP="00EF5A7B">
            <w:pPr>
              <w:rPr>
                <w:rFonts w:ascii="Times New Roman" w:hAnsi="Times New Roman" w:cs="Times New Roman"/>
                <w:sz w:val="24"/>
                <w:szCs w:val="24"/>
              </w:rPr>
            </w:pPr>
            <w:r w:rsidRPr="00ED6502">
              <w:rPr>
                <w:rFonts w:ascii="Times New Roman" w:hAnsi="Times New Roman" w:cs="Times New Roman"/>
                <w:sz w:val="24"/>
                <w:szCs w:val="24"/>
              </w:rPr>
              <w:t>3.</w:t>
            </w:r>
          </w:p>
          <w:p w:rsidR="00C73526" w:rsidRPr="00ED6502" w:rsidRDefault="00C73526" w:rsidP="00EF5A7B">
            <w:pPr>
              <w:rPr>
                <w:rFonts w:ascii="Times New Roman" w:hAnsi="Times New Roman" w:cs="Times New Roman"/>
                <w:sz w:val="24"/>
                <w:szCs w:val="24"/>
              </w:rPr>
            </w:pPr>
          </w:p>
          <w:p w:rsidR="00C73526" w:rsidRPr="00ED6502" w:rsidRDefault="00C73526" w:rsidP="00EF5A7B">
            <w:pPr>
              <w:rPr>
                <w:rFonts w:ascii="Times New Roman" w:hAnsi="Times New Roman" w:cs="Times New Roman"/>
                <w:sz w:val="24"/>
                <w:szCs w:val="24"/>
              </w:rPr>
            </w:pPr>
          </w:p>
        </w:tc>
        <w:tc>
          <w:tcPr>
            <w:tcW w:w="5115" w:type="dxa"/>
          </w:tcPr>
          <w:p w:rsidR="005C220D" w:rsidRPr="00ED6502" w:rsidRDefault="00C73526" w:rsidP="00EF5A7B">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ПЕДСОВЕТ № 3</w:t>
            </w:r>
            <w:r w:rsidR="005C220D" w:rsidRPr="00ED6502">
              <w:rPr>
                <w:rFonts w:ascii="Times New Roman" w:hAnsi="Times New Roman" w:cs="Times New Roman"/>
                <w:sz w:val="24"/>
                <w:szCs w:val="24"/>
              </w:rPr>
              <w:t xml:space="preserve"> </w:t>
            </w:r>
          </w:p>
          <w:p w:rsidR="008D40A6" w:rsidRDefault="005C220D" w:rsidP="005C220D">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w:t>
            </w:r>
            <w:r w:rsidR="00BE67E5">
              <w:rPr>
                <w:rFonts w:ascii="Times New Roman" w:hAnsi="Times New Roman" w:cs="Times New Roman"/>
                <w:sz w:val="24"/>
                <w:szCs w:val="24"/>
              </w:rPr>
              <w:t>Технологии музейной педагогики в условиях дошкольного образовательного учреждения</w:t>
            </w:r>
            <w:r w:rsidR="008D40A6">
              <w:rPr>
                <w:rFonts w:ascii="Times New Roman" w:hAnsi="Times New Roman" w:cs="Times New Roman"/>
                <w:sz w:val="24"/>
                <w:szCs w:val="24"/>
              </w:rPr>
              <w:t>»</w:t>
            </w:r>
          </w:p>
          <w:p w:rsidR="00E65DEA" w:rsidRPr="00E65DEA" w:rsidRDefault="00E65DEA" w:rsidP="00E65DEA">
            <w:pPr>
              <w:spacing w:after="0"/>
              <w:ind w:left="-93"/>
              <w:jc w:val="both"/>
              <w:rPr>
                <w:rFonts w:ascii="Times New Roman" w:hAnsi="Times New Roman" w:cs="Times New Roman"/>
                <w:sz w:val="24"/>
                <w:szCs w:val="24"/>
              </w:rPr>
            </w:pPr>
            <w:r w:rsidRPr="00E65DEA">
              <w:rPr>
                <w:rFonts w:ascii="Times New Roman" w:hAnsi="Times New Roman" w:cs="Times New Roman"/>
                <w:sz w:val="24"/>
                <w:szCs w:val="24"/>
              </w:rPr>
              <w:t>1.</w:t>
            </w:r>
            <w:r w:rsidRPr="00E65DEA">
              <w:rPr>
                <w:rFonts w:ascii="Times New Roman" w:hAnsi="Times New Roman" w:cs="Times New Roman"/>
                <w:sz w:val="24"/>
                <w:szCs w:val="24"/>
              </w:rPr>
              <w:tab/>
              <w:t>Вступительное слово.</w:t>
            </w:r>
          </w:p>
          <w:p w:rsidR="002933DE" w:rsidRPr="00ED6502" w:rsidRDefault="00E65DEA" w:rsidP="00E65DEA">
            <w:pPr>
              <w:spacing w:after="0"/>
              <w:ind w:left="-93"/>
              <w:jc w:val="both"/>
              <w:rPr>
                <w:rFonts w:ascii="Times New Roman" w:hAnsi="Times New Roman" w:cs="Times New Roman"/>
                <w:sz w:val="24"/>
                <w:szCs w:val="24"/>
              </w:rPr>
            </w:pPr>
            <w:r w:rsidRPr="00E65DEA">
              <w:rPr>
                <w:rFonts w:ascii="Times New Roman" w:hAnsi="Times New Roman" w:cs="Times New Roman"/>
                <w:sz w:val="24"/>
                <w:szCs w:val="24"/>
              </w:rPr>
              <w:tab/>
              <w:t>Разное.</w:t>
            </w:r>
          </w:p>
        </w:tc>
        <w:tc>
          <w:tcPr>
            <w:tcW w:w="1704" w:type="dxa"/>
          </w:tcPr>
          <w:p w:rsidR="00C73526" w:rsidRPr="00ED6502" w:rsidRDefault="00E65DEA" w:rsidP="00C544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693" w:type="dxa"/>
          </w:tcPr>
          <w:p w:rsidR="001E5F24" w:rsidRPr="00ED6502" w:rsidRDefault="001E5F24" w:rsidP="001E5F24">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Заведующий</w:t>
            </w:r>
          </w:p>
          <w:p w:rsidR="001E5F24" w:rsidRPr="00ED6502" w:rsidRDefault="001E5F24" w:rsidP="001E5F24">
            <w:pPr>
              <w:spacing w:after="0" w:line="240" w:lineRule="auto"/>
              <w:rPr>
                <w:rFonts w:ascii="Times New Roman" w:hAnsi="Times New Roman" w:cs="Times New Roman"/>
                <w:sz w:val="24"/>
                <w:szCs w:val="24"/>
              </w:rPr>
            </w:pPr>
          </w:p>
          <w:p w:rsidR="001E5F24" w:rsidRPr="00ED6502" w:rsidRDefault="001E5F24" w:rsidP="001E5F24">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D336E2" w:rsidRPr="00ED6502" w:rsidRDefault="008D40A6" w:rsidP="00F00963">
            <w:pPr>
              <w:rPr>
                <w:rFonts w:ascii="Times New Roman" w:hAnsi="Times New Roman" w:cs="Times New Roman"/>
                <w:sz w:val="24"/>
                <w:szCs w:val="24"/>
              </w:rPr>
            </w:pPr>
            <w:r>
              <w:rPr>
                <w:rFonts w:ascii="Times New Roman" w:hAnsi="Times New Roman" w:cs="Times New Roman"/>
                <w:sz w:val="24"/>
                <w:szCs w:val="24"/>
              </w:rPr>
              <w:t>воспитатели</w:t>
            </w:r>
          </w:p>
        </w:tc>
      </w:tr>
      <w:tr w:rsidR="003667F6" w:rsidRPr="00ED6502" w:rsidTr="001E5F24">
        <w:trPr>
          <w:trHeight w:val="1691"/>
        </w:trPr>
        <w:tc>
          <w:tcPr>
            <w:tcW w:w="755" w:type="dxa"/>
            <w:tcBorders>
              <w:top w:val="single" w:sz="4" w:space="0" w:color="auto"/>
              <w:left w:val="single" w:sz="4" w:space="0" w:color="auto"/>
              <w:bottom w:val="single" w:sz="4" w:space="0" w:color="auto"/>
              <w:right w:val="single" w:sz="4" w:space="0" w:color="auto"/>
            </w:tcBorders>
          </w:tcPr>
          <w:p w:rsidR="003667F6" w:rsidRPr="00ED6502" w:rsidRDefault="003667F6" w:rsidP="00E21928">
            <w:pPr>
              <w:spacing w:after="0"/>
              <w:rPr>
                <w:rFonts w:ascii="Times New Roman" w:hAnsi="Times New Roman" w:cs="Times New Roman"/>
                <w:sz w:val="24"/>
                <w:szCs w:val="24"/>
              </w:rPr>
            </w:pPr>
            <w:r w:rsidRPr="00ED6502">
              <w:rPr>
                <w:rFonts w:ascii="Times New Roman" w:hAnsi="Times New Roman" w:cs="Times New Roman"/>
                <w:sz w:val="24"/>
                <w:szCs w:val="24"/>
              </w:rPr>
              <w:t>5.</w:t>
            </w:r>
          </w:p>
          <w:p w:rsidR="003667F6" w:rsidRPr="00ED6502" w:rsidRDefault="003667F6" w:rsidP="00E21928">
            <w:pPr>
              <w:spacing w:after="0"/>
              <w:rPr>
                <w:rFonts w:ascii="Times New Roman" w:hAnsi="Times New Roman" w:cs="Times New Roman"/>
                <w:sz w:val="24"/>
                <w:szCs w:val="24"/>
              </w:rPr>
            </w:pPr>
          </w:p>
          <w:p w:rsidR="003667F6" w:rsidRPr="00ED6502" w:rsidRDefault="003667F6" w:rsidP="00E21928">
            <w:pPr>
              <w:spacing w:after="0"/>
              <w:rPr>
                <w:rFonts w:ascii="Times New Roman" w:hAnsi="Times New Roman" w:cs="Times New Roman"/>
                <w:sz w:val="24"/>
                <w:szCs w:val="24"/>
              </w:rPr>
            </w:pPr>
          </w:p>
          <w:p w:rsidR="003667F6" w:rsidRPr="00ED6502" w:rsidRDefault="003667F6" w:rsidP="00E21928">
            <w:pPr>
              <w:spacing w:after="0"/>
              <w:rPr>
                <w:rFonts w:ascii="Times New Roman" w:hAnsi="Times New Roman" w:cs="Times New Roman"/>
                <w:sz w:val="24"/>
                <w:szCs w:val="24"/>
              </w:rPr>
            </w:pPr>
          </w:p>
          <w:p w:rsidR="003667F6" w:rsidRPr="00ED6502" w:rsidRDefault="003667F6" w:rsidP="00E21928">
            <w:pPr>
              <w:spacing w:after="0"/>
              <w:rPr>
                <w:rFonts w:ascii="Times New Roman" w:hAnsi="Times New Roman" w:cs="Times New Roman"/>
                <w:sz w:val="24"/>
                <w:szCs w:val="24"/>
              </w:rPr>
            </w:pPr>
          </w:p>
          <w:p w:rsidR="003667F6" w:rsidRPr="00ED6502" w:rsidRDefault="003667F6" w:rsidP="00E21928">
            <w:pPr>
              <w:spacing w:after="0"/>
              <w:rPr>
                <w:rFonts w:ascii="Times New Roman" w:hAnsi="Times New Roman" w:cs="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3667F6" w:rsidRPr="00ED6502" w:rsidRDefault="003667F6" w:rsidP="00E21928">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r w:rsidR="00E65DEA">
              <w:rPr>
                <w:rFonts w:ascii="Times New Roman" w:hAnsi="Times New Roman" w:cs="Times New Roman"/>
                <w:sz w:val="24"/>
                <w:szCs w:val="24"/>
              </w:rPr>
              <w:t xml:space="preserve">                    ПЕДСОВЕТ № 4</w:t>
            </w:r>
            <w:r w:rsidRPr="00ED6502">
              <w:rPr>
                <w:rFonts w:ascii="Times New Roman" w:hAnsi="Times New Roman" w:cs="Times New Roman"/>
                <w:sz w:val="24"/>
                <w:szCs w:val="24"/>
              </w:rPr>
              <w:tab/>
            </w:r>
          </w:p>
          <w:p w:rsidR="00273E6B" w:rsidRPr="00930579" w:rsidRDefault="00027DA9" w:rsidP="00273E6B">
            <w:pPr>
              <w:spacing w:after="0" w:line="240" w:lineRule="auto"/>
              <w:rPr>
                <w:rFonts w:ascii="Times New Roman" w:hAnsi="Times New Roman" w:cs="Times New Roman"/>
              </w:rPr>
            </w:pPr>
            <w:r w:rsidRPr="00ED6502">
              <w:rPr>
                <w:rFonts w:ascii="Times New Roman" w:hAnsi="Times New Roman" w:cs="Times New Roman"/>
                <w:sz w:val="24"/>
                <w:szCs w:val="24"/>
              </w:rPr>
              <w:t>1.</w:t>
            </w:r>
            <w:r w:rsidR="00273E6B" w:rsidRPr="00ED6502">
              <w:rPr>
                <w:rFonts w:ascii="Times New Roman" w:hAnsi="Times New Roman" w:cs="Times New Roman"/>
                <w:sz w:val="24"/>
                <w:szCs w:val="24"/>
              </w:rPr>
              <w:t xml:space="preserve"> </w:t>
            </w:r>
            <w:r w:rsidR="00273E6B" w:rsidRPr="00930579">
              <w:rPr>
                <w:rFonts w:ascii="Times New Roman" w:hAnsi="Times New Roman" w:cs="Times New Roman"/>
              </w:rPr>
              <w:t>Итоговый педагогический совет:</w:t>
            </w:r>
          </w:p>
          <w:p w:rsidR="00273E6B" w:rsidRPr="00930579" w:rsidRDefault="00273E6B" w:rsidP="00273E6B">
            <w:pPr>
              <w:spacing w:after="0" w:line="240" w:lineRule="auto"/>
              <w:rPr>
                <w:rFonts w:ascii="Times New Roman" w:hAnsi="Times New Roman" w:cs="Times New Roman"/>
              </w:rPr>
            </w:pPr>
            <w:r>
              <w:rPr>
                <w:rFonts w:ascii="Times New Roman" w:hAnsi="Times New Roman" w:cs="Times New Roman"/>
              </w:rPr>
              <w:t>2.</w:t>
            </w:r>
            <w:r w:rsidRPr="00930579">
              <w:rPr>
                <w:rFonts w:ascii="Times New Roman" w:hAnsi="Times New Roman" w:cs="Times New Roman"/>
              </w:rPr>
              <w:t xml:space="preserve"> анализ деятельности ДОУ; </w:t>
            </w:r>
          </w:p>
          <w:p w:rsidR="00273E6B" w:rsidRPr="00930579" w:rsidRDefault="00273E6B" w:rsidP="00273E6B">
            <w:pPr>
              <w:spacing w:after="0" w:line="240" w:lineRule="auto"/>
              <w:jc w:val="both"/>
              <w:rPr>
                <w:rFonts w:ascii="Times New Roman" w:hAnsi="Times New Roman" w:cs="Times New Roman"/>
              </w:rPr>
            </w:pPr>
            <w:r>
              <w:rPr>
                <w:rFonts w:ascii="Times New Roman" w:hAnsi="Times New Roman" w:cs="Times New Roman"/>
              </w:rPr>
              <w:t>3.</w:t>
            </w:r>
            <w:r w:rsidRPr="00930579">
              <w:rPr>
                <w:rFonts w:ascii="Times New Roman" w:hAnsi="Times New Roman" w:cs="Times New Roman"/>
              </w:rPr>
              <w:t xml:space="preserve"> подготовка к ЛОП.</w:t>
            </w:r>
          </w:p>
          <w:p w:rsidR="00273E6B" w:rsidRDefault="00273E6B" w:rsidP="00273E6B">
            <w:pPr>
              <w:tabs>
                <w:tab w:val="center" w:pos="2449"/>
              </w:tabs>
              <w:spacing w:after="0" w:line="240" w:lineRule="auto"/>
              <w:rPr>
                <w:rFonts w:ascii="Times New Roman" w:hAnsi="Times New Roman" w:cs="Times New Roman"/>
              </w:rPr>
            </w:pPr>
            <w:r>
              <w:rPr>
                <w:rFonts w:ascii="Times New Roman" w:hAnsi="Times New Roman" w:cs="Times New Roman"/>
              </w:rPr>
              <w:t>4.</w:t>
            </w:r>
            <w:r w:rsidRPr="00930579">
              <w:rPr>
                <w:rFonts w:ascii="Times New Roman" w:hAnsi="Times New Roman" w:cs="Times New Roman"/>
              </w:rPr>
              <w:t xml:space="preserve"> проект задач на новый учебный год.</w:t>
            </w:r>
          </w:p>
          <w:p w:rsidR="003667F6" w:rsidRPr="00ED6502" w:rsidRDefault="00273E6B" w:rsidP="00273E6B">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5.р</w:t>
            </w:r>
            <w:r w:rsidR="00027DA9" w:rsidRPr="00ED6502">
              <w:rPr>
                <w:rFonts w:ascii="Times New Roman" w:hAnsi="Times New Roman" w:cs="Times New Roman"/>
                <w:sz w:val="24"/>
                <w:szCs w:val="24"/>
                <w:u w:val="single"/>
              </w:rPr>
              <w:t>езультаты мониторинга освоения образовательной программы</w:t>
            </w:r>
            <w:r w:rsidR="00A74B3F" w:rsidRPr="00ED6502">
              <w:rPr>
                <w:rFonts w:ascii="Times New Roman" w:hAnsi="Times New Roman" w:cs="Times New Roman"/>
                <w:sz w:val="24"/>
                <w:szCs w:val="24"/>
              </w:rPr>
              <w:t xml:space="preserve"> </w:t>
            </w:r>
            <w:r w:rsidR="00A74B3F" w:rsidRPr="00ED6502">
              <w:rPr>
                <w:rFonts w:ascii="Times New Roman" w:hAnsi="Times New Roman" w:cs="Times New Roman"/>
                <w:sz w:val="24"/>
                <w:szCs w:val="24"/>
                <w:u w:val="single"/>
              </w:rPr>
              <w:t>на конец года</w:t>
            </w:r>
            <w:r w:rsidR="00027DA9" w:rsidRPr="00ED6502">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3667F6" w:rsidRPr="00ED6502" w:rsidRDefault="003667F6" w:rsidP="00E21928">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tcPr>
          <w:p w:rsidR="001E5F24" w:rsidRPr="00ED6502" w:rsidRDefault="001E5F24" w:rsidP="001E5F24">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Заведующий</w:t>
            </w:r>
          </w:p>
          <w:p w:rsidR="001E5F24" w:rsidRPr="00ED6502" w:rsidRDefault="001E5F24" w:rsidP="001E5F24">
            <w:pPr>
              <w:spacing w:after="0" w:line="240" w:lineRule="auto"/>
              <w:rPr>
                <w:rFonts w:ascii="Times New Roman" w:hAnsi="Times New Roman" w:cs="Times New Roman"/>
                <w:sz w:val="24"/>
                <w:szCs w:val="24"/>
              </w:rPr>
            </w:pPr>
          </w:p>
          <w:p w:rsidR="001E5F24" w:rsidRPr="00ED6502" w:rsidRDefault="001E5F24" w:rsidP="001E5F24">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D336E2" w:rsidRPr="00ED6502" w:rsidRDefault="00D336E2" w:rsidP="00E21928">
            <w:pPr>
              <w:spacing w:after="0" w:line="240" w:lineRule="auto"/>
              <w:rPr>
                <w:rFonts w:ascii="Times New Roman" w:hAnsi="Times New Roman" w:cs="Times New Roman"/>
                <w:sz w:val="24"/>
                <w:szCs w:val="24"/>
              </w:rPr>
            </w:pPr>
          </w:p>
        </w:tc>
      </w:tr>
    </w:tbl>
    <w:p w:rsidR="00A874C0" w:rsidRPr="00ED6502" w:rsidRDefault="00A874C0" w:rsidP="00C73526">
      <w:pPr>
        <w:tabs>
          <w:tab w:val="left" w:pos="1815"/>
        </w:tabs>
        <w:rPr>
          <w:rFonts w:ascii="Times New Roman" w:hAnsi="Times New Roman" w:cs="Times New Roman"/>
          <w:b/>
          <w:sz w:val="24"/>
          <w:szCs w:val="24"/>
        </w:rPr>
      </w:pPr>
    </w:p>
    <w:p w:rsidR="00C73526" w:rsidRPr="00ED6502" w:rsidRDefault="00C73526" w:rsidP="00C73526">
      <w:pPr>
        <w:tabs>
          <w:tab w:val="left" w:pos="1815"/>
        </w:tabs>
        <w:rPr>
          <w:rFonts w:ascii="Times New Roman" w:hAnsi="Times New Roman" w:cs="Times New Roman"/>
          <w:b/>
          <w:sz w:val="24"/>
          <w:szCs w:val="24"/>
        </w:rPr>
      </w:pPr>
      <w:r w:rsidRPr="00ED6502">
        <w:rPr>
          <w:rFonts w:ascii="Times New Roman" w:hAnsi="Times New Roman" w:cs="Times New Roman"/>
          <w:b/>
          <w:sz w:val="24"/>
          <w:szCs w:val="24"/>
        </w:rPr>
        <w:t>СЕМИНАРЫ</w:t>
      </w:r>
      <w:r w:rsidR="005B128F" w:rsidRPr="00ED6502">
        <w:rPr>
          <w:rFonts w:ascii="Times New Roman" w:hAnsi="Times New Roman" w:cs="Times New Roman"/>
          <w:b/>
          <w:sz w:val="24"/>
          <w:szCs w:val="24"/>
        </w:rPr>
        <w:t xml:space="preserve"> (ПРАКТИКУМЫ)</w:t>
      </w:r>
    </w:p>
    <w:tbl>
      <w:tblPr>
        <w:tblW w:w="1026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5115"/>
        <w:gridCol w:w="1704"/>
        <w:gridCol w:w="2693"/>
      </w:tblGrid>
      <w:tr w:rsidR="00C73526" w:rsidRPr="00ED6502" w:rsidTr="00CC70C7">
        <w:trPr>
          <w:trHeight w:val="600"/>
        </w:trPr>
        <w:tc>
          <w:tcPr>
            <w:tcW w:w="755" w:type="dxa"/>
          </w:tcPr>
          <w:p w:rsidR="00C73526" w:rsidRPr="00ED6502" w:rsidRDefault="00C73526" w:rsidP="00EF5A7B">
            <w:pPr>
              <w:rPr>
                <w:rFonts w:ascii="Times New Roman" w:hAnsi="Times New Roman" w:cs="Times New Roman"/>
                <w:sz w:val="24"/>
                <w:szCs w:val="24"/>
              </w:rPr>
            </w:pPr>
            <w:r w:rsidRPr="00ED6502">
              <w:rPr>
                <w:rFonts w:ascii="Times New Roman" w:hAnsi="Times New Roman" w:cs="Times New Roman"/>
                <w:sz w:val="24"/>
                <w:szCs w:val="24"/>
              </w:rPr>
              <w:t>№ п/п</w:t>
            </w:r>
          </w:p>
        </w:tc>
        <w:tc>
          <w:tcPr>
            <w:tcW w:w="5115" w:type="dxa"/>
          </w:tcPr>
          <w:p w:rsidR="00C73526" w:rsidRPr="00ED6502" w:rsidRDefault="00C73526" w:rsidP="00C73526">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Тема</w:t>
            </w:r>
          </w:p>
        </w:tc>
        <w:tc>
          <w:tcPr>
            <w:tcW w:w="1704" w:type="dxa"/>
          </w:tcPr>
          <w:p w:rsidR="00C73526" w:rsidRPr="00ED6502" w:rsidRDefault="00C73526" w:rsidP="00C73526">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Дата проведения</w:t>
            </w:r>
          </w:p>
        </w:tc>
        <w:tc>
          <w:tcPr>
            <w:tcW w:w="2693" w:type="dxa"/>
          </w:tcPr>
          <w:p w:rsidR="00C73526" w:rsidRPr="00ED6502" w:rsidRDefault="00C73526" w:rsidP="00C73526">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Ответственный</w:t>
            </w:r>
          </w:p>
          <w:p w:rsidR="00C73526" w:rsidRPr="00ED6502" w:rsidRDefault="00C73526" w:rsidP="00C73526">
            <w:pPr>
              <w:spacing w:after="0" w:line="240" w:lineRule="auto"/>
              <w:jc w:val="center"/>
              <w:rPr>
                <w:rFonts w:ascii="Times New Roman" w:hAnsi="Times New Roman" w:cs="Times New Roman"/>
                <w:b/>
                <w:sz w:val="24"/>
                <w:szCs w:val="24"/>
              </w:rPr>
            </w:pPr>
          </w:p>
        </w:tc>
      </w:tr>
      <w:tr w:rsidR="00170250" w:rsidRPr="00ED6502" w:rsidTr="00CC70C7">
        <w:trPr>
          <w:trHeight w:val="489"/>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t>1</w:t>
            </w:r>
          </w:p>
        </w:tc>
        <w:tc>
          <w:tcPr>
            <w:tcW w:w="5115" w:type="dxa"/>
          </w:tcPr>
          <w:p w:rsidR="001A0EB6" w:rsidRDefault="0044619B" w:rsidP="00AE5CB8">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r w:rsidR="001A0EB6">
              <w:rPr>
                <w:rFonts w:ascii="Times New Roman" w:hAnsi="Times New Roman" w:cs="Times New Roman"/>
                <w:sz w:val="24"/>
                <w:szCs w:val="24"/>
              </w:rPr>
              <w:t xml:space="preserve">Темы </w:t>
            </w:r>
            <w:proofErr w:type="gramStart"/>
            <w:r w:rsidR="001A0EB6">
              <w:rPr>
                <w:rFonts w:ascii="Times New Roman" w:hAnsi="Times New Roman" w:cs="Times New Roman"/>
                <w:sz w:val="24"/>
                <w:szCs w:val="24"/>
              </w:rPr>
              <w:t>самообразования ,</w:t>
            </w:r>
            <w:proofErr w:type="gramEnd"/>
            <w:r w:rsidR="001A0EB6">
              <w:rPr>
                <w:rFonts w:ascii="Times New Roman" w:hAnsi="Times New Roman" w:cs="Times New Roman"/>
                <w:sz w:val="24"/>
                <w:szCs w:val="24"/>
              </w:rPr>
              <w:t xml:space="preserve"> как эффективный ресурс повышения профессиональной компетентности</w:t>
            </w:r>
          </w:p>
          <w:p w:rsidR="007835F8" w:rsidRPr="00ED6502" w:rsidRDefault="00FD7E96" w:rsidP="00FD7E96">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центра ИЗО</w:t>
            </w:r>
          </w:p>
        </w:tc>
        <w:tc>
          <w:tcPr>
            <w:tcW w:w="1704" w:type="dxa"/>
          </w:tcPr>
          <w:p w:rsidR="00170250"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С</w:t>
            </w:r>
            <w:r w:rsidR="00170250" w:rsidRPr="00ED6502">
              <w:rPr>
                <w:rFonts w:ascii="Times New Roman" w:hAnsi="Times New Roman" w:cs="Times New Roman"/>
                <w:sz w:val="24"/>
                <w:szCs w:val="24"/>
              </w:rPr>
              <w:t>ентябрь</w:t>
            </w:r>
          </w:p>
        </w:tc>
        <w:tc>
          <w:tcPr>
            <w:tcW w:w="2693" w:type="dxa"/>
          </w:tcPr>
          <w:p w:rsidR="00155968" w:rsidRDefault="00273E6B" w:rsidP="006A5C11">
            <w:pPr>
              <w:spacing w:after="0" w:line="240" w:lineRule="auto"/>
              <w:rPr>
                <w:rFonts w:ascii="Times New Roman" w:hAnsi="Times New Roman" w:cs="Times New Roman"/>
                <w:sz w:val="24"/>
                <w:szCs w:val="24"/>
              </w:rPr>
            </w:pPr>
            <w:r>
              <w:rPr>
                <w:rFonts w:ascii="Times New Roman" w:hAnsi="Times New Roman" w:cs="Times New Roman"/>
                <w:sz w:val="24"/>
                <w:szCs w:val="24"/>
              </w:rPr>
              <w:t>Методист</w:t>
            </w:r>
          </w:p>
          <w:p w:rsidR="00273E6B" w:rsidRDefault="00273E6B" w:rsidP="006A5C1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Ташкинова</w:t>
            </w:r>
            <w:proofErr w:type="spellEnd"/>
            <w:r>
              <w:rPr>
                <w:rFonts w:ascii="Times New Roman" w:hAnsi="Times New Roman" w:cs="Times New Roman"/>
                <w:sz w:val="24"/>
                <w:szCs w:val="24"/>
              </w:rPr>
              <w:t xml:space="preserve"> Т.В.</w:t>
            </w:r>
          </w:p>
          <w:p w:rsidR="00273E6B" w:rsidRPr="00ED6502" w:rsidRDefault="00273E6B" w:rsidP="00FD7E96">
            <w:pPr>
              <w:spacing w:after="0" w:line="240" w:lineRule="auto"/>
              <w:rPr>
                <w:rFonts w:ascii="Times New Roman" w:hAnsi="Times New Roman" w:cs="Times New Roman"/>
                <w:sz w:val="24"/>
                <w:szCs w:val="24"/>
              </w:rPr>
            </w:pPr>
          </w:p>
        </w:tc>
      </w:tr>
      <w:tr w:rsidR="005B128F" w:rsidRPr="00ED6502" w:rsidTr="00CC70C7">
        <w:trPr>
          <w:trHeight w:val="759"/>
        </w:trPr>
        <w:tc>
          <w:tcPr>
            <w:tcW w:w="755" w:type="dxa"/>
          </w:tcPr>
          <w:p w:rsidR="005B128F" w:rsidRPr="00ED6502" w:rsidRDefault="008558A1" w:rsidP="00EF5A7B">
            <w:pPr>
              <w:rPr>
                <w:rFonts w:ascii="Times New Roman" w:hAnsi="Times New Roman" w:cs="Times New Roman"/>
                <w:sz w:val="24"/>
                <w:szCs w:val="24"/>
              </w:rPr>
            </w:pPr>
            <w:r w:rsidRPr="00ED6502">
              <w:rPr>
                <w:rFonts w:ascii="Times New Roman" w:hAnsi="Times New Roman" w:cs="Times New Roman"/>
                <w:sz w:val="24"/>
                <w:szCs w:val="24"/>
              </w:rPr>
              <w:t>2</w:t>
            </w:r>
          </w:p>
        </w:tc>
        <w:tc>
          <w:tcPr>
            <w:tcW w:w="5115" w:type="dxa"/>
          </w:tcPr>
          <w:p w:rsidR="005B128F" w:rsidRPr="00ED6502" w:rsidRDefault="0044619B" w:rsidP="001E47D2">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r w:rsidR="001E47D2">
              <w:rPr>
                <w:rFonts w:ascii="Times New Roman" w:hAnsi="Times New Roman" w:cs="Times New Roman"/>
                <w:sz w:val="24"/>
                <w:szCs w:val="24"/>
              </w:rPr>
              <w:t>Речь на кончиках пальцев (</w:t>
            </w:r>
            <w:proofErr w:type="gramStart"/>
            <w:r w:rsidR="001E47D2">
              <w:rPr>
                <w:rFonts w:ascii="Times New Roman" w:hAnsi="Times New Roman" w:cs="Times New Roman"/>
                <w:sz w:val="24"/>
                <w:szCs w:val="24"/>
              </w:rPr>
              <w:t>пособия ,</w:t>
            </w:r>
            <w:proofErr w:type="gramEnd"/>
            <w:r w:rsidR="001E47D2">
              <w:rPr>
                <w:rFonts w:ascii="Times New Roman" w:hAnsi="Times New Roman" w:cs="Times New Roman"/>
                <w:sz w:val="24"/>
                <w:szCs w:val="24"/>
              </w:rPr>
              <w:t xml:space="preserve"> игры по мелкой моторике)</w:t>
            </w:r>
          </w:p>
        </w:tc>
        <w:tc>
          <w:tcPr>
            <w:tcW w:w="1704" w:type="dxa"/>
          </w:tcPr>
          <w:p w:rsidR="005B128F"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О</w:t>
            </w:r>
            <w:r w:rsidR="005B128F" w:rsidRPr="00ED6502">
              <w:rPr>
                <w:rFonts w:ascii="Times New Roman" w:hAnsi="Times New Roman" w:cs="Times New Roman"/>
                <w:sz w:val="24"/>
                <w:szCs w:val="24"/>
              </w:rPr>
              <w:t>ктябрь</w:t>
            </w:r>
          </w:p>
        </w:tc>
        <w:tc>
          <w:tcPr>
            <w:tcW w:w="2693" w:type="dxa"/>
          </w:tcPr>
          <w:p w:rsidR="00273E6B" w:rsidRDefault="00273E6B" w:rsidP="00273E6B">
            <w:pPr>
              <w:spacing w:after="0" w:line="240" w:lineRule="auto"/>
              <w:rPr>
                <w:rFonts w:ascii="Times New Roman" w:hAnsi="Times New Roman" w:cs="Times New Roman"/>
                <w:sz w:val="24"/>
                <w:szCs w:val="24"/>
              </w:rPr>
            </w:pPr>
            <w:r>
              <w:rPr>
                <w:rFonts w:ascii="Times New Roman" w:hAnsi="Times New Roman" w:cs="Times New Roman"/>
                <w:sz w:val="24"/>
                <w:szCs w:val="24"/>
              </w:rPr>
              <w:t>Методист</w:t>
            </w:r>
          </w:p>
          <w:p w:rsidR="00D3013D" w:rsidRPr="00ED6502" w:rsidRDefault="00273E6B" w:rsidP="00273E6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Ташкинова</w:t>
            </w:r>
            <w:proofErr w:type="spellEnd"/>
            <w:r>
              <w:rPr>
                <w:rFonts w:ascii="Times New Roman" w:hAnsi="Times New Roman" w:cs="Times New Roman"/>
                <w:sz w:val="24"/>
                <w:szCs w:val="24"/>
              </w:rPr>
              <w:t xml:space="preserve"> Т.В</w:t>
            </w:r>
          </w:p>
        </w:tc>
      </w:tr>
      <w:tr w:rsidR="00170250" w:rsidRPr="00ED6502" w:rsidTr="00CC70C7">
        <w:trPr>
          <w:trHeight w:val="70"/>
        </w:trPr>
        <w:tc>
          <w:tcPr>
            <w:tcW w:w="755" w:type="dxa"/>
          </w:tcPr>
          <w:p w:rsidR="00170250" w:rsidRPr="00ED6502" w:rsidRDefault="008558A1" w:rsidP="00EF5A7B">
            <w:pPr>
              <w:rPr>
                <w:rFonts w:ascii="Times New Roman" w:hAnsi="Times New Roman" w:cs="Times New Roman"/>
                <w:sz w:val="24"/>
                <w:szCs w:val="24"/>
              </w:rPr>
            </w:pPr>
            <w:r w:rsidRPr="00ED6502">
              <w:rPr>
                <w:rFonts w:ascii="Times New Roman" w:hAnsi="Times New Roman" w:cs="Times New Roman"/>
                <w:sz w:val="24"/>
                <w:szCs w:val="24"/>
              </w:rPr>
              <w:t>3</w:t>
            </w:r>
          </w:p>
        </w:tc>
        <w:tc>
          <w:tcPr>
            <w:tcW w:w="5115" w:type="dxa"/>
          </w:tcPr>
          <w:p w:rsidR="00170250" w:rsidRPr="00ED6502" w:rsidRDefault="008E5E99" w:rsidP="001E47D2">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r w:rsidR="001E47D2">
              <w:rPr>
                <w:rFonts w:ascii="Times New Roman" w:hAnsi="Times New Roman" w:cs="Times New Roman"/>
                <w:sz w:val="24"/>
                <w:szCs w:val="24"/>
              </w:rPr>
              <w:t>Музейная педагогика, как инновационная педагогическая технология в ДОУ</w:t>
            </w:r>
          </w:p>
        </w:tc>
        <w:tc>
          <w:tcPr>
            <w:tcW w:w="1704" w:type="dxa"/>
          </w:tcPr>
          <w:p w:rsidR="00170250"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Н</w:t>
            </w:r>
            <w:r w:rsidR="00170250" w:rsidRPr="00ED6502">
              <w:rPr>
                <w:rFonts w:ascii="Times New Roman" w:hAnsi="Times New Roman" w:cs="Times New Roman"/>
                <w:sz w:val="24"/>
                <w:szCs w:val="24"/>
              </w:rPr>
              <w:t>оябрь</w:t>
            </w:r>
          </w:p>
        </w:tc>
        <w:tc>
          <w:tcPr>
            <w:tcW w:w="2693" w:type="dxa"/>
          </w:tcPr>
          <w:p w:rsidR="006C5E7C" w:rsidRPr="00ED6502" w:rsidRDefault="001E47D2" w:rsidP="006A5C1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Ланцева</w:t>
            </w:r>
            <w:proofErr w:type="spellEnd"/>
            <w:r>
              <w:rPr>
                <w:rFonts w:ascii="Times New Roman" w:hAnsi="Times New Roman" w:cs="Times New Roman"/>
                <w:sz w:val="24"/>
                <w:szCs w:val="24"/>
              </w:rPr>
              <w:t xml:space="preserve"> Ю.Е.</w:t>
            </w:r>
          </w:p>
        </w:tc>
      </w:tr>
      <w:tr w:rsidR="00C51962" w:rsidRPr="00ED6502" w:rsidTr="00CC70C7">
        <w:trPr>
          <w:trHeight w:val="70"/>
        </w:trPr>
        <w:tc>
          <w:tcPr>
            <w:tcW w:w="755" w:type="dxa"/>
          </w:tcPr>
          <w:p w:rsidR="00C51962" w:rsidRPr="00ED6502" w:rsidRDefault="008558A1" w:rsidP="00EF5A7B">
            <w:pPr>
              <w:rPr>
                <w:rFonts w:ascii="Times New Roman" w:hAnsi="Times New Roman" w:cs="Times New Roman"/>
                <w:sz w:val="24"/>
                <w:szCs w:val="24"/>
              </w:rPr>
            </w:pPr>
            <w:r w:rsidRPr="00ED6502">
              <w:rPr>
                <w:rFonts w:ascii="Times New Roman" w:hAnsi="Times New Roman" w:cs="Times New Roman"/>
                <w:sz w:val="24"/>
                <w:szCs w:val="24"/>
              </w:rPr>
              <w:t>4</w:t>
            </w:r>
          </w:p>
        </w:tc>
        <w:tc>
          <w:tcPr>
            <w:tcW w:w="5115" w:type="dxa"/>
          </w:tcPr>
          <w:p w:rsidR="00C51962" w:rsidRPr="00ED6502" w:rsidRDefault="001E47D2" w:rsidP="00AE5CB8">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пополнении уголка «центра ремесла» в группе</w:t>
            </w:r>
          </w:p>
        </w:tc>
        <w:tc>
          <w:tcPr>
            <w:tcW w:w="1704" w:type="dxa"/>
          </w:tcPr>
          <w:p w:rsidR="00C51962"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Декабрь</w:t>
            </w:r>
          </w:p>
        </w:tc>
        <w:tc>
          <w:tcPr>
            <w:tcW w:w="2693" w:type="dxa"/>
          </w:tcPr>
          <w:p w:rsidR="00E71874" w:rsidRPr="00ED6502" w:rsidRDefault="00A244C1" w:rsidP="006A5C11">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Творческая группа по программе развития</w:t>
            </w:r>
          </w:p>
        </w:tc>
      </w:tr>
      <w:tr w:rsidR="00EA7677" w:rsidRPr="00ED6502" w:rsidTr="00CC70C7">
        <w:trPr>
          <w:trHeight w:val="70"/>
        </w:trPr>
        <w:tc>
          <w:tcPr>
            <w:tcW w:w="755" w:type="dxa"/>
          </w:tcPr>
          <w:p w:rsidR="00EA7677" w:rsidRPr="00ED6502" w:rsidRDefault="008558A1" w:rsidP="006F19ED">
            <w:pPr>
              <w:rPr>
                <w:rFonts w:ascii="Times New Roman" w:hAnsi="Times New Roman" w:cs="Times New Roman"/>
                <w:sz w:val="24"/>
                <w:szCs w:val="24"/>
              </w:rPr>
            </w:pPr>
            <w:r w:rsidRPr="00ED6502">
              <w:rPr>
                <w:rFonts w:ascii="Times New Roman" w:hAnsi="Times New Roman" w:cs="Times New Roman"/>
                <w:sz w:val="24"/>
                <w:szCs w:val="24"/>
              </w:rPr>
              <w:t>5</w:t>
            </w:r>
          </w:p>
        </w:tc>
        <w:tc>
          <w:tcPr>
            <w:tcW w:w="5115" w:type="dxa"/>
          </w:tcPr>
          <w:p w:rsidR="006D262A" w:rsidRPr="00ED6502" w:rsidRDefault="00FD7E96" w:rsidP="00F50F95">
            <w:pPr>
              <w:tabs>
                <w:tab w:val="center" w:pos="2449"/>
              </w:tabs>
              <w:spacing w:after="0" w:line="480" w:lineRule="auto"/>
              <w:rPr>
                <w:rFonts w:ascii="Times New Roman" w:hAnsi="Times New Roman" w:cs="Times New Roman"/>
                <w:sz w:val="24"/>
                <w:szCs w:val="24"/>
              </w:rPr>
            </w:pPr>
            <w:r>
              <w:rPr>
                <w:rFonts w:ascii="Times New Roman" w:hAnsi="Times New Roman" w:cs="Times New Roman"/>
                <w:sz w:val="24"/>
                <w:szCs w:val="24"/>
              </w:rPr>
              <w:t>Виртуальный музей в детском саду</w:t>
            </w:r>
          </w:p>
        </w:tc>
        <w:tc>
          <w:tcPr>
            <w:tcW w:w="1704" w:type="dxa"/>
          </w:tcPr>
          <w:p w:rsidR="00EA7677"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Январь</w:t>
            </w:r>
          </w:p>
        </w:tc>
        <w:tc>
          <w:tcPr>
            <w:tcW w:w="2693" w:type="dxa"/>
          </w:tcPr>
          <w:p w:rsidR="00273E6B" w:rsidRDefault="00273E6B" w:rsidP="00273E6B">
            <w:pPr>
              <w:spacing w:after="0" w:line="240" w:lineRule="auto"/>
              <w:rPr>
                <w:rFonts w:ascii="Times New Roman" w:hAnsi="Times New Roman" w:cs="Times New Roman"/>
                <w:sz w:val="24"/>
                <w:szCs w:val="24"/>
              </w:rPr>
            </w:pPr>
            <w:r>
              <w:rPr>
                <w:rFonts w:ascii="Times New Roman" w:hAnsi="Times New Roman" w:cs="Times New Roman"/>
                <w:sz w:val="24"/>
                <w:szCs w:val="24"/>
              </w:rPr>
              <w:t>Методист</w:t>
            </w:r>
          </w:p>
          <w:p w:rsidR="00055F71" w:rsidRPr="00ED6502" w:rsidRDefault="00273E6B" w:rsidP="00273E6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Ташкинова</w:t>
            </w:r>
            <w:proofErr w:type="spellEnd"/>
            <w:r>
              <w:rPr>
                <w:rFonts w:ascii="Times New Roman" w:hAnsi="Times New Roman" w:cs="Times New Roman"/>
                <w:sz w:val="24"/>
                <w:szCs w:val="24"/>
              </w:rPr>
              <w:t xml:space="preserve"> Т.В.</w:t>
            </w:r>
          </w:p>
        </w:tc>
      </w:tr>
      <w:tr w:rsidR="00EA7677" w:rsidRPr="00ED6502" w:rsidTr="00CC70C7">
        <w:trPr>
          <w:trHeight w:val="70"/>
        </w:trPr>
        <w:tc>
          <w:tcPr>
            <w:tcW w:w="755" w:type="dxa"/>
          </w:tcPr>
          <w:p w:rsidR="00EA7677" w:rsidRPr="00ED6502" w:rsidRDefault="008558A1" w:rsidP="00EF5A7B">
            <w:pPr>
              <w:rPr>
                <w:rFonts w:ascii="Times New Roman" w:hAnsi="Times New Roman" w:cs="Times New Roman"/>
                <w:sz w:val="24"/>
                <w:szCs w:val="24"/>
              </w:rPr>
            </w:pPr>
            <w:r w:rsidRPr="00ED6502">
              <w:rPr>
                <w:rFonts w:ascii="Times New Roman" w:hAnsi="Times New Roman" w:cs="Times New Roman"/>
                <w:sz w:val="24"/>
                <w:szCs w:val="24"/>
              </w:rPr>
              <w:lastRenderedPageBreak/>
              <w:t>6</w:t>
            </w:r>
          </w:p>
        </w:tc>
        <w:tc>
          <w:tcPr>
            <w:tcW w:w="5115" w:type="dxa"/>
          </w:tcPr>
          <w:p w:rsidR="00FD7E96" w:rsidRPr="00ED6502" w:rsidRDefault="00D82A98" w:rsidP="00FD7E96">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r w:rsidR="00FD7E96">
              <w:rPr>
                <w:rFonts w:ascii="Times New Roman" w:hAnsi="Times New Roman" w:cs="Times New Roman"/>
                <w:sz w:val="24"/>
                <w:szCs w:val="24"/>
              </w:rPr>
              <w:t xml:space="preserve">Нетрадиционные техники рисования </w:t>
            </w:r>
          </w:p>
          <w:p w:rsidR="00EA7677" w:rsidRPr="00ED6502" w:rsidRDefault="00EA7677" w:rsidP="00F50F95">
            <w:pPr>
              <w:tabs>
                <w:tab w:val="center" w:pos="2449"/>
              </w:tabs>
              <w:spacing w:after="0" w:line="240" w:lineRule="auto"/>
              <w:rPr>
                <w:rFonts w:ascii="Times New Roman" w:hAnsi="Times New Roman" w:cs="Times New Roman"/>
                <w:sz w:val="24"/>
                <w:szCs w:val="24"/>
              </w:rPr>
            </w:pPr>
          </w:p>
        </w:tc>
        <w:tc>
          <w:tcPr>
            <w:tcW w:w="1704" w:type="dxa"/>
          </w:tcPr>
          <w:p w:rsidR="00EA7677"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Февраль</w:t>
            </w:r>
          </w:p>
        </w:tc>
        <w:tc>
          <w:tcPr>
            <w:tcW w:w="2693" w:type="dxa"/>
          </w:tcPr>
          <w:p w:rsidR="00055F71" w:rsidRPr="00ED6502" w:rsidRDefault="00FD7E96" w:rsidP="006A5C11">
            <w:pPr>
              <w:spacing w:after="0" w:line="240" w:lineRule="auto"/>
              <w:rPr>
                <w:rFonts w:ascii="Times New Roman" w:hAnsi="Times New Roman" w:cs="Times New Roman"/>
                <w:sz w:val="24"/>
                <w:szCs w:val="24"/>
              </w:rPr>
            </w:pPr>
            <w:r>
              <w:rPr>
                <w:rFonts w:ascii="Times New Roman" w:hAnsi="Times New Roman" w:cs="Times New Roman"/>
                <w:sz w:val="24"/>
                <w:szCs w:val="24"/>
              </w:rPr>
              <w:t>Ковальчук С.Ю.</w:t>
            </w:r>
          </w:p>
        </w:tc>
      </w:tr>
      <w:tr w:rsidR="00EA7677" w:rsidRPr="00ED6502" w:rsidTr="00CC70C7">
        <w:trPr>
          <w:trHeight w:val="70"/>
        </w:trPr>
        <w:tc>
          <w:tcPr>
            <w:tcW w:w="755" w:type="dxa"/>
          </w:tcPr>
          <w:p w:rsidR="00EA7677" w:rsidRPr="00ED6502" w:rsidRDefault="008558A1" w:rsidP="00EF5A7B">
            <w:pPr>
              <w:rPr>
                <w:rFonts w:ascii="Times New Roman" w:hAnsi="Times New Roman" w:cs="Times New Roman"/>
                <w:sz w:val="24"/>
                <w:szCs w:val="24"/>
              </w:rPr>
            </w:pPr>
            <w:r w:rsidRPr="00ED6502">
              <w:rPr>
                <w:rFonts w:ascii="Times New Roman" w:hAnsi="Times New Roman" w:cs="Times New Roman"/>
                <w:sz w:val="24"/>
                <w:szCs w:val="24"/>
              </w:rPr>
              <w:t>7</w:t>
            </w:r>
          </w:p>
        </w:tc>
        <w:tc>
          <w:tcPr>
            <w:tcW w:w="5115" w:type="dxa"/>
          </w:tcPr>
          <w:p w:rsidR="00FD7E96" w:rsidRDefault="00055F71" w:rsidP="00FD7E96">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r w:rsidR="00FD7E96">
              <w:rPr>
                <w:rFonts w:ascii="Times New Roman" w:hAnsi="Times New Roman" w:cs="Times New Roman"/>
                <w:sz w:val="24"/>
                <w:szCs w:val="24"/>
              </w:rPr>
              <w:t>Работа педагогов в ИС «Траектория»</w:t>
            </w:r>
          </w:p>
          <w:p w:rsidR="00EA7677" w:rsidRPr="00ED6502" w:rsidRDefault="00EA7677" w:rsidP="00F50F95">
            <w:pPr>
              <w:tabs>
                <w:tab w:val="center" w:pos="2449"/>
              </w:tabs>
              <w:spacing w:after="0" w:line="240" w:lineRule="auto"/>
              <w:rPr>
                <w:rFonts w:ascii="Times New Roman" w:hAnsi="Times New Roman" w:cs="Times New Roman"/>
                <w:sz w:val="24"/>
                <w:szCs w:val="24"/>
              </w:rPr>
            </w:pPr>
          </w:p>
        </w:tc>
        <w:tc>
          <w:tcPr>
            <w:tcW w:w="1704" w:type="dxa"/>
          </w:tcPr>
          <w:p w:rsidR="00EA7677"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Март</w:t>
            </w:r>
          </w:p>
        </w:tc>
        <w:tc>
          <w:tcPr>
            <w:tcW w:w="2693" w:type="dxa"/>
          </w:tcPr>
          <w:p w:rsidR="00BB1529" w:rsidRPr="00ED6502" w:rsidRDefault="00A244C1" w:rsidP="006A5C11">
            <w:pPr>
              <w:spacing w:after="0" w:line="240" w:lineRule="auto"/>
              <w:rPr>
                <w:rFonts w:ascii="Times New Roman" w:hAnsi="Times New Roman" w:cs="Times New Roman"/>
                <w:sz w:val="24"/>
                <w:szCs w:val="24"/>
              </w:rPr>
            </w:pPr>
            <w:r>
              <w:rPr>
                <w:rFonts w:ascii="Times New Roman" w:hAnsi="Times New Roman" w:cs="Times New Roman"/>
                <w:sz w:val="24"/>
                <w:szCs w:val="24"/>
              </w:rPr>
              <w:t>Плешивых Н.В.</w:t>
            </w:r>
          </w:p>
        </w:tc>
      </w:tr>
      <w:tr w:rsidR="00EA7677" w:rsidRPr="00ED6502" w:rsidTr="00CC70C7">
        <w:trPr>
          <w:trHeight w:val="70"/>
        </w:trPr>
        <w:tc>
          <w:tcPr>
            <w:tcW w:w="755" w:type="dxa"/>
          </w:tcPr>
          <w:p w:rsidR="00EA7677" w:rsidRPr="00ED6502" w:rsidRDefault="008558A1" w:rsidP="00EF5A7B">
            <w:pPr>
              <w:rPr>
                <w:rFonts w:ascii="Times New Roman" w:hAnsi="Times New Roman" w:cs="Times New Roman"/>
                <w:sz w:val="24"/>
                <w:szCs w:val="24"/>
              </w:rPr>
            </w:pPr>
            <w:r w:rsidRPr="00ED6502">
              <w:rPr>
                <w:rFonts w:ascii="Times New Roman" w:hAnsi="Times New Roman" w:cs="Times New Roman"/>
                <w:sz w:val="24"/>
                <w:szCs w:val="24"/>
              </w:rPr>
              <w:t>8</w:t>
            </w:r>
          </w:p>
        </w:tc>
        <w:tc>
          <w:tcPr>
            <w:tcW w:w="5115" w:type="dxa"/>
          </w:tcPr>
          <w:p w:rsidR="00EA7677" w:rsidRPr="00ED6502" w:rsidRDefault="00F0459B" w:rsidP="00154800">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Хорошо, что есть семья, которая от всех бед хранит меня» (формы и методы эффективного взаимодействия педагог-родитель-ребенок)</w:t>
            </w:r>
          </w:p>
        </w:tc>
        <w:tc>
          <w:tcPr>
            <w:tcW w:w="1704" w:type="dxa"/>
          </w:tcPr>
          <w:p w:rsidR="00EA7677"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 xml:space="preserve">Апрель </w:t>
            </w:r>
          </w:p>
        </w:tc>
        <w:tc>
          <w:tcPr>
            <w:tcW w:w="2693" w:type="dxa"/>
          </w:tcPr>
          <w:p w:rsidR="00E71874" w:rsidRPr="00ED6502" w:rsidRDefault="00F0459B" w:rsidP="006A5C11">
            <w:pPr>
              <w:spacing w:after="0" w:line="240" w:lineRule="auto"/>
              <w:rPr>
                <w:rFonts w:ascii="Times New Roman" w:hAnsi="Times New Roman" w:cs="Times New Roman"/>
                <w:sz w:val="24"/>
                <w:szCs w:val="24"/>
              </w:rPr>
            </w:pPr>
            <w:r>
              <w:rPr>
                <w:rFonts w:ascii="Times New Roman" w:hAnsi="Times New Roman" w:cs="Times New Roman"/>
                <w:sz w:val="24"/>
                <w:szCs w:val="24"/>
              </w:rPr>
              <w:t>Методисты, педагоги-психологи</w:t>
            </w:r>
          </w:p>
        </w:tc>
      </w:tr>
    </w:tbl>
    <w:p w:rsidR="00E21928" w:rsidRPr="00ED6502" w:rsidRDefault="00E21928" w:rsidP="00C73526">
      <w:pPr>
        <w:tabs>
          <w:tab w:val="left" w:pos="1815"/>
        </w:tabs>
        <w:rPr>
          <w:rFonts w:ascii="Times New Roman" w:hAnsi="Times New Roman" w:cs="Times New Roman"/>
          <w:b/>
          <w:sz w:val="24"/>
          <w:szCs w:val="24"/>
        </w:rPr>
      </w:pPr>
    </w:p>
    <w:p w:rsidR="007404FC" w:rsidRPr="00ED6502" w:rsidRDefault="00A9004E" w:rsidP="00C73526">
      <w:pPr>
        <w:tabs>
          <w:tab w:val="left" w:pos="1815"/>
        </w:tabs>
        <w:rPr>
          <w:rFonts w:ascii="Times New Roman" w:hAnsi="Times New Roman" w:cs="Times New Roman"/>
          <w:b/>
          <w:sz w:val="24"/>
          <w:szCs w:val="24"/>
        </w:rPr>
      </w:pPr>
      <w:r w:rsidRPr="00ED6502">
        <w:rPr>
          <w:rFonts w:ascii="Times New Roman" w:hAnsi="Times New Roman" w:cs="Times New Roman"/>
          <w:b/>
          <w:sz w:val="24"/>
          <w:szCs w:val="24"/>
        </w:rPr>
        <w:t>МАС</w:t>
      </w:r>
      <w:r w:rsidR="000416DF" w:rsidRPr="00ED6502">
        <w:rPr>
          <w:rFonts w:ascii="Times New Roman" w:hAnsi="Times New Roman" w:cs="Times New Roman"/>
          <w:b/>
          <w:sz w:val="24"/>
          <w:szCs w:val="24"/>
        </w:rPr>
        <w:t>ТЕР -КЛАСС</w:t>
      </w:r>
    </w:p>
    <w:tbl>
      <w:tblPr>
        <w:tblW w:w="1026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5115"/>
        <w:gridCol w:w="1704"/>
        <w:gridCol w:w="2693"/>
      </w:tblGrid>
      <w:tr w:rsidR="000416DF" w:rsidRPr="00ED6502" w:rsidTr="00CC70C7">
        <w:trPr>
          <w:trHeight w:val="667"/>
        </w:trPr>
        <w:tc>
          <w:tcPr>
            <w:tcW w:w="755" w:type="dxa"/>
          </w:tcPr>
          <w:p w:rsidR="000416DF" w:rsidRPr="00ED6502" w:rsidRDefault="000416DF" w:rsidP="004D2525">
            <w:pPr>
              <w:rPr>
                <w:rFonts w:ascii="Times New Roman" w:hAnsi="Times New Roman" w:cs="Times New Roman"/>
                <w:sz w:val="24"/>
                <w:szCs w:val="24"/>
              </w:rPr>
            </w:pPr>
            <w:r w:rsidRPr="00ED6502">
              <w:rPr>
                <w:rFonts w:ascii="Times New Roman" w:hAnsi="Times New Roman" w:cs="Times New Roman"/>
                <w:sz w:val="24"/>
                <w:szCs w:val="24"/>
              </w:rPr>
              <w:t>№ п/п</w:t>
            </w:r>
          </w:p>
        </w:tc>
        <w:tc>
          <w:tcPr>
            <w:tcW w:w="5115" w:type="dxa"/>
          </w:tcPr>
          <w:p w:rsidR="000416DF" w:rsidRPr="00ED6502" w:rsidRDefault="000416DF" w:rsidP="004D2525">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Тема</w:t>
            </w:r>
          </w:p>
        </w:tc>
        <w:tc>
          <w:tcPr>
            <w:tcW w:w="1704" w:type="dxa"/>
          </w:tcPr>
          <w:p w:rsidR="000416DF" w:rsidRPr="00ED6502" w:rsidRDefault="000416DF" w:rsidP="004D2525">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Дата проведения</w:t>
            </w:r>
          </w:p>
        </w:tc>
        <w:tc>
          <w:tcPr>
            <w:tcW w:w="2693" w:type="dxa"/>
          </w:tcPr>
          <w:p w:rsidR="000416DF" w:rsidRPr="00ED6502" w:rsidRDefault="00E21928" w:rsidP="00E21928">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Ответственный</w:t>
            </w:r>
          </w:p>
        </w:tc>
      </w:tr>
      <w:tr w:rsidR="00FD7E96" w:rsidRPr="00ED6502" w:rsidTr="00CC70C7">
        <w:trPr>
          <w:trHeight w:val="667"/>
        </w:trPr>
        <w:tc>
          <w:tcPr>
            <w:tcW w:w="755" w:type="dxa"/>
          </w:tcPr>
          <w:p w:rsidR="00FD7E96" w:rsidRPr="00ED6502" w:rsidRDefault="00FD7E96" w:rsidP="004D2525">
            <w:pPr>
              <w:rPr>
                <w:rFonts w:ascii="Times New Roman" w:hAnsi="Times New Roman" w:cs="Times New Roman"/>
                <w:sz w:val="24"/>
                <w:szCs w:val="24"/>
              </w:rPr>
            </w:pPr>
            <w:r>
              <w:rPr>
                <w:rFonts w:ascii="Times New Roman" w:hAnsi="Times New Roman" w:cs="Times New Roman"/>
                <w:sz w:val="24"/>
                <w:szCs w:val="24"/>
              </w:rPr>
              <w:t>1</w:t>
            </w:r>
          </w:p>
        </w:tc>
        <w:tc>
          <w:tcPr>
            <w:tcW w:w="5115" w:type="dxa"/>
          </w:tcPr>
          <w:p w:rsidR="00FD7E96" w:rsidRPr="00FD7E96" w:rsidRDefault="00FD7E96" w:rsidP="00FD7E96">
            <w:pPr>
              <w:spacing w:after="0" w:line="240" w:lineRule="auto"/>
              <w:jc w:val="both"/>
              <w:rPr>
                <w:rFonts w:ascii="Times New Roman" w:hAnsi="Times New Roman" w:cs="Times New Roman"/>
                <w:sz w:val="24"/>
                <w:szCs w:val="24"/>
              </w:rPr>
            </w:pPr>
            <w:r w:rsidRPr="00FD7E96">
              <w:rPr>
                <w:rFonts w:ascii="Times New Roman" w:hAnsi="Times New Roman" w:cs="Times New Roman"/>
                <w:sz w:val="24"/>
                <w:szCs w:val="24"/>
              </w:rPr>
              <w:t>Создание интерактивных игр с использование разных цифровых платформ</w:t>
            </w:r>
          </w:p>
        </w:tc>
        <w:tc>
          <w:tcPr>
            <w:tcW w:w="1704" w:type="dxa"/>
          </w:tcPr>
          <w:p w:rsidR="00FD7E96" w:rsidRPr="00FD7E96" w:rsidRDefault="00FD7E96" w:rsidP="004D2525">
            <w:pPr>
              <w:spacing w:after="0" w:line="240" w:lineRule="auto"/>
              <w:jc w:val="center"/>
              <w:rPr>
                <w:rFonts w:ascii="Times New Roman" w:hAnsi="Times New Roman" w:cs="Times New Roman"/>
                <w:sz w:val="24"/>
                <w:szCs w:val="24"/>
              </w:rPr>
            </w:pPr>
            <w:r w:rsidRPr="00FD7E96">
              <w:rPr>
                <w:rFonts w:ascii="Times New Roman" w:hAnsi="Times New Roman" w:cs="Times New Roman"/>
                <w:sz w:val="24"/>
                <w:szCs w:val="24"/>
              </w:rPr>
              <w:t>Сентябрь</w:t>
            </w:r>
          </w:p>
        </w:tc>
        <w:tc>
          <w:tcPr>
            <w:tcW w:w="2693" w:type="dxa"/>
          </w:tcPr>
          <w:p w:rsidR="00FD7E96" w:rsidRPr="00ED6502" w:rsidRDefault="00FD7E96" w:rsidP="00FD7E96">
            <w:pPr>
              <w:spacing w:after="0" w:line="240" w:lineRule="auto"/>
              <w:jc w:val="both"/>
              <w:rPr>
                <w:rFonts w:ascii="Times New Roman" w:hAnsi="Times New Roman" w:cs="Times New Roman"/>
                <w:b/>
                <w:sz w:val="24"/>
                <w:szCs w:val="24"/>
              </w:rPr>
            </w:pPr>
            <w:proofErr w:type="spellStart"/>
            <w:r w:rsidRPr="00FD7E96">
              <w:rPr>
                <w:rFonts w:ascii="Times New Roman" w:hAnsi="Times New Roman" w:cs="Times New Roman"/>
                <w:sz w:val="24"/>
                <w:szCs w:val="24"/>
              </w:rPr>
              <w:t>Ковачевич</w:t>
            </w:r>
            <w:proofErr w:type="spellEnd"/>
            <w:r w:rsidRPr="00FD7E96">
              <w:rPr>
                <w:rFonts w:ascii="Times New Roman" w:hAnsi="Times New Roman" w:cs="Times New Roman"/>
                <w:sz w:val="24"/>
                <w:szCs w:val="24"/>
              </w:rPr>
              <w:t xml:space="preserve"> С.Г.</w:t>
            </w:r>
          </w:p>
        </w:tc>
      </w:tr>
      <w:tr w:rsidR="000416DF" w:rsidRPr="00ED6502" w:rsidTr="00CC70C7">
        <w:trPr>
          <w:trHeight w:val="639"/>
        </w:trPr>
        <w:tc>
          <w:tcPr>
            <w:tcW w:w="755" w:type="dxa"/>
          </w:tcPr>
          <w:p w:rsidR="000416DF" w:rsidRPr="00ED6502" w:rsidRDefault="00FD7E96" w:rsidP="004D2525">
            <w:pPr>
              <w:rPr>
                <w:rFonts w:ascii="Times New Roman" w:hAnsi="Times New Roman" w:cs="Times New Roman"/>
                <w:sz w:val="24"/>
                <w:szCs w:val="24"/>
              </w:rPr>
            </w:pPr>
            <w:r>
              <w:rPr>
                <w:rFonts w:ascii="Times New Roman" w:hAnsi="Times New Roman" w:cs="Times New Roman"/>
                <w:sz w:val="24"/>
                <w:szCs w:val="24"/>
              </w:rPr>
              <w:t>2</w:t>
            </w:r>
          </w:p>
        </w:tc>
        <w:tc>
          <w:tcPr>
            <w:tcW w:w="5115" w:type="dxa"/>
          </w:tcPr>
          <w:p w:rsidR="00055F71" w:rsidRPr="00ED6502" w:rsidRDefault="007C4BA3" w:rsidP="00F50F95">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r w:rsidR="00367718">
              <w:rPr>
                <w:rFonts w:ascii="Times New Roman" w:hAnsi="Times New Roman" w:cs="Times New Roman"/>
                <w:sz w:val="24"/>
                <w:szCs w:val="24"/>
              </w:rPr>
              <w:t>Валяние из шерсти</w:t>
            </w:r>
          </w:p>
        </w:tc>
        <w:tc>
          <w:tcPr>
            <w:tcW w:w="1704" w:type="dxa"/>
          </w:tcPr>
          <w:p w:rsidR="000416DF" w:rsidRPr="00ED6502" w:rsidRDefault="001F6634"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Октябрь</w:t>
            </w:r>
          </w:p>
        </w:tc>
        <w:tc>
          <w:tcPr>
            <w:tcW w:w="2693" w:type="dxa"/>
          </w:tcPr>
          <w:p w:rsidR="00947059" w:rsidRDefault="00A244C1" w:rsidP="004D2525">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055F71" w:rsidRPr="00ED6502" w:rsidRDefault="00A244C1" w:rsidP="004D2525">
            <w:pPr>
              <w:spacing w:after="0" w:line="240" w:lineRule="auto"/>
              <w:rPr>
                <w:rFonts w:ascii="Times New Roman" w:hAnsi="Times New Roman" w:cs="Times New Roman"/>
                <w:sz w:val="24"/>
                <w:szCs w:val="24"/>
              </w:rPr>
            </w:pPr>
            <w:r>
              <w:rPr>
                <w:rFonts w:ascii="Times New Roman" w:hAnsi="Times New Roman" w:cs="Times New Roman"/>
                <w:sz w:val="24"/>
                <w:szCs w:val="24"/>
              </w:rPr>
              <w:t>Шихова М.Г.</w:t>
            </w:r>
          </w:p>
        </w:tc>
      </w:tr>
      <w:tr w:rsidR="000416DF" w:rsidRPr="00ED6502" w:rsidTr="00CC70C7">
        <w:trPr>
          <w:trHeight w:val="70"/>
        </w:trPr>
        <w:tc>
          <w:tcPr>
            <w:tcW w:w="755" w:type="dxa"/>
          </w:tcPr>
          <w:p w:rsidR="000416DF" w:rsidRPr="00ED6502" w:rsidRDefault="00FD7E96" w:rsidP="004D2525">
            <w:pPr>
              <w:rPr>
                <w:rFonts w:ascii="Times New Roman" w:hAnsi="Times New Roman" w:cs="Times New Roman"/>
                <w:sz w:val="24"/>
                <w:szCs w:val="24"/>
              </w:rPr>
            </w:pPr>
            <w:r>
              <w:rPr>
                <w:rFonts w:ascii="Times New Roman" w:hAnsi="Times New Roman" w:cs="Times New Roman"/>
                <w:sz w:val="24"/>
                <w:szCs w:val="24"/>
              </w:rPr>
              <w:t>3</w:t>
            </w:r>
          </w:p>
        </w:tc>
        <w:tc>
          <w:tcPr>
            <w:tcW w:w="5115" w:type="dxa"/>
          </w:tcPr>
          <w:p w:rsidR="006C5E7C" w:rsidRPr="00ED6502" w:rsidRDefault="00367718" w:rsidP="004D2525">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Гончарное дело</w:t>
            </w:r>
          </w:p>
        </w:tc>
        <w:tc>
          <w:tcPr>
            <w:tcW w:w="1704" w:type="dxa"/>
          </w:tcPr>
          <w:p w:rsidR="000416DF" w:rsidRPr="00ED6502" w:rsidRDefault="001F6634"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Ноябрь</w:t>
            </w:r>
          </w:p>
        </w:tc>
        <w:tc>
          <w:tcPr>
            <w:tcW w:w="2693" w:type="dxa"/>
          </w:tcPr>
          <w:p w:rsidR="00A244C1" w:rsidRPr="00ED6502" w:rsidRDefault="00A244C1" w:rsidP="00A244C1">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6C5E7C" w:rsidRPr="00ED6502" w:rsidRDefault="006C5E7C" w:rsidP="00367718">
            <w:pPr>
              <w:spacing w:after="0" w:line="240" w:lineRule="auto"/>
              <w:rPr>
                <w:rFonts w:ascii="Times New Roman" w:hAnsi="Times New Roman" w:cs="Times New Roman"/>
                <w:sz w:val="24"/>
                <w:szCs w:val="24"/>
              </w:rPr>
            </w:pPr>
          </w:p>
        </w:tc>
      </w:tr>
      <w:tr w:rsidR="000416DF" w:rsidRPr="00ED6502" w:rsidTr="00CC70C7">
        <w:trPr>
          <w:trHeight w:val="70"/>
        </w:trPr>
        <w:tc>
          <w:tcPr>
            <w:tcW w:w="755" w:type="dxa"/>
          </w:tcPr>
          <w:p w:rsidR="000416DF" w:rsidRPr="00ED6502" w:rsidRDefault="00FD7E96" w:rsidP="004D2525">
            <w:pPr>
              <w:rPr>
                <w:rFonts w:ascii="Times New Roman" w:hAnsi="Times New Roman" w:cs="Times New Roman"/>
                <w:sz w:val="24"/>
                <w:szCs w:val="24"/>
              </w:rPr>
            </w:pPr>
            <w:r>
              <w:rPr>
                <w:rFonts w:ascii="Times New Roman" w:hAnsi="Times New Roman" w:cs="Times New Roman"/>
                <w:sz w:val="24"/>
                <w:szCs w:val="24"/>
              </w:rPr>
              <w:t>4</w:t>
            </w:r>
          </w:p>
        </w:tc>
        <w:tc>
          <w:tcPr>
            <w:tcW w:w="5115" w:type="dxa"/>
          </w:tcPr>
          <w:p w:rsidR="000416DF" w:rsidRPr="00ED6502" w:rsidRDefault="00C67235" w:rsidP="00F50F95">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proofErr w:type="spellStart"/>
            <w:r w:rsidR="00367718">
              <w:rPr>
                <w:rFonts w:ascii="Times New Roman" w:hAnsi="Times New Roman" w:cs="Times New Roman"/>
                <w:sz w:val="24"/>
                <w:szCs w:val="24"/>
              </w:rPr>
              <w:t>Берестоплетение</w:t>
            </w:r>
            <w:proofErr w:type="spellEnd"/>
          </w:p>
        </w:tc>
        <w:tc>
          <w:tcPr>
            <w:tcW w:w="1704" w:type="dxa"/>
          </w:tcPr>
          <w:p w:rsidR="000416DF" w:rsidRPr="00ED6502" w:rsidRDefault="001F6634"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Декабрь</w:t>
            </w:r>
          </w:p>
        </w:tc>
        <w:tc>
          <w:tcPr>
            <w:tcW w:w="2693" w:type="dxa"/>
          </w:tcPr>
          <w:p w:rsidR="00A244C1" w:rsidRPr="00ED6502" w:rsidRDefault="00A244C1" w:rsidP="00A244C1">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6C5E7C" w:rsidRPr="00ED6502" w:rsidRDefault="006C5E7C" w:rsidP="00367718">
            <w:pPr>
              <w:spacing w:after="0" w:line="240" w:lineRule="auto"/>
              <w:rPr>
                <w:rFonts w:ascii="Times New Roman" w:hAnsi="Times New Roman" w:cs="Times New Roman"/>
                <w:sz w:val="24"/>
                <w:szCs w:val="24"/>
              </w:rPr>
            </w:pPr>
          </w:p>
        </w:tc>
      </w:tr>
      <w:tr w:rsidR="006F19ED" w:rsidRPr="00ED6502" w:rsidTr="00CC70C7">
        <w:trPr>
          <w:trHeight w:val="70"/>
        </w:trPr>
        <w:tc>
          <w:tcPr>
            <w:tcW w:w="755" w:type="dxa"/>
          </w:tcPr>
          <w:p w:rsidR="006F19ED" w:rsidRPr="00ED6502" w:rsidRDefault="00FD7E96" w:rsidP="004D2525">
            <w:pPr>
              <w:rPr>
                <w:rFonts w:ascii="Times New Roman" w:hAnsi="Times New Roman" w:cs="Times New Roman"/>
                <w:sz w:val="24"/>
                <w:szCs w:val="24"/>
              </w:rPr>
            </w:pPr>
            <w:r>
              <w:rPr>
                <w:rFonts w:ascii="Times New Roman" w:hAnsi="Times New Roman" w:cs="Times New Roman"/>
                <w:sz w:val="24"/>
                <w:szCs w:val="24"/>
              </w:rPr>
              <w:t>5</w:t>
            </w:r>
          </w:p>
        </w:tc>
        <w:tc>
          <w:tcPr>
            <w:tcW w:w="5115" w:type="dxa"/>
          </w:tcPr>
          <w:p w:rsidR="006F19ED" w:rsidRPr="00ED6502" w:rsidRDefault="001F6634" w:rsidP="001F6634">
            <w:pPr>
              <w:tabs>
                <w:tab w:val="center" w:pos="2449"/>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Макроме</w:t>
            </w:r>
            <w:proofErr w:type="spellEnd"/>
          </w:p>
        </w:tc>
        <w:tc>
          <w:tcPr>
            <w:tcW w:w="1704" w:type="dxa"/>
          </w:tcPr>
          <w:p w:rsidR="006F19ED" w:rsidRPr="00ED6502" w:rsidRDefault="001F6634"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Январь</w:t>
            </w:r>
          </w:p>
        </w:tc>
        <w:tc>
          <w:tcPr>
            <w:tcW w:w="2693" w:type="dxa"/>
          </w:tcPr>
          <w:p w:rsidR="006F19ED" w:rsidRPr="00ED6502" w:rsidRDefault="006C5E7C" w:rsidP="004D252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6C5E7C" w:rsidRPr="00ED6502" w:rsidRDefault="006C5E7C" w:rsidP="004D2525">
            <w:pPr>
              <w:spacing w:after="0" w:line="240" w:lineRule="auto"/>
              <w:rPr>
                <w:rFonts w:ascii="Times New Roman" w:hAnsi="Times New Roman" w:cs="Times New Roman"/>
                <w:sz w:val="24"/>
                <w:szCs w:val="24"/>
              </w:rPr>
            </w:pPr>
          </w:p>
        </w:tc>
      </w:tr>
      <w:tr w:rsidR="006F19ED" w:rsidRPr="00ED6502" w:rsidTr="00CC70C7">
        <w:trPr>
          <w:trHeight w:val="70"/>
        </w:trPr>
        <w:tc>
          <w:tcPr>
            <w:tcW w:w="755" w:type="dxa"/>
          </w:tcPr>
          <w:p w:rsidR="006F19ED" w:rsidRPr="00ED6502" w:rsidRDefault="00FD7E96" w:rsidP="004D2525">
            <w:pPr>
              <w:rPr>
                <w:rFonts w:ascii="Times New Roman" w:hAnsi="Times New Roman" w:cs="Times New Roman"/>
                <w:sz w:val="24"/>
                <w:szCs w:val="24"/>
              </w:rPr>
            </w:pPr>
            <w:r>
              <w:rPr>
                <w:rFonts w:ascii="Times New Roman" w:hAnsi="Times New Roman" w:cs="Times New Roman"/>
                <w:sz w:val="24"/>
                <w:szCs w:val="24"/>
              </w:rPr>
              <w:t>6</w:t>
            </w:r>
          </w:p>
        </w:tc>
        <w:tc>
          <w:tcPr>
            <w:tcW w:w="5115" w:type="dxa"/>
          </w:tcPr>
          <w:p w:rsidR="006F19ED" w:rsidRPr="00ED6502" w:rsidRDefault="00367718" w:rsidP="004D2525">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Выжигание </w:t>
            </w:r>
          </w:p>
        </w:tc>
        <w:tc>
          <w:tcPr>
            <w:tcW w:w="1704" w:type="dxa"/>
          </w:tcPr>
          <w:p w:rsidR="006F19ED" w:rsidRPr="00ED6502" w:rsidRDefault="001F6634"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Февраль</w:t>
            </w:r>
          </w:p>
        </w:tc>
        <w:tc>
          <w:tcPr>
            <w:tcW w:w="2693" w:type="dxa"/>
          </w:tcPr>
          <w:p w:rsidR="006F19ED" w:rsidRPr="00ED6502" w:rsidRDefault="00367718" w:rsidP="004D25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Ковальчук С.Ю., </w:t>
            </w:r>
            <w:proofErr w:type="spellStart"/>
            <w:r>
              <w:rPr>
                <w:rFonts w:ascii="Times New Roman" w:hAnsi="Times New Roman" w:cs="Times New Roman"/>
                <w:sz w:val="24"/>
                <w:szCs w:val="24"/>
              </w:rPr>
              <w:t>Гетежаева</w:t>
            </w:r>
            <w:proofErr w:type="spellEnd"/>
            <w:r>
              <w:rPr>
                <w:rFonts w:ascii="Times New Roman" w:hAnsi="Times New Roman" w:cs="Times New Roman"/>
                <w:sz w:val="24"/>
                <w:szCs w:val="24"/>
              </w:rPr>
              <w:t xml:space="preserve"> А.В.</w:t>
            </w:r>
          </w:p>
        </w:tc>
      </w:tr>
      <w:tr w:rsidR="006F19ED" w:rsidRPr="00ED6502" w:rsidTr="00CC70C7">
        <w:trPr>
          <w:trHeight w:val="70"/>
        </w:trPr>
        <w:tc>
          <w:tcPr>
            <w:tcW w:w="755" w:type="dxa"/>
          </w:tcPr>
          <w:p w:rsidR="006F19ED" w:rsidRPr="00ED6502" w:rsidRDefault="00FD7E96" w:rsidP="004D2525">
            <w:pPr>
              <w:rPr>
                <w:rFonts w:ascii="Times New Roman" w:hAnsi="Times New Roman" w:cs="Times New Roman"/>
                <w:sz w:val="24"/>
                <w:szCs w:val="24"/>
              </w:rPr>
            </w:pPr>
            <w:r>
              <w:rPr>
                <w:rFonts w:ascii="Times New Roman" w:hAnsi="Times New Roman" w:cs="Times New Roman"/>
                <w:sz w:val="24"/>
                <w:szCs w:val="24"/>
              </w:rPr>
              <w:t>7</w:t>
            </w:r>
          </w:p>
        </w:tc>
        <w:tc>
          <w:tcPr>
            <w:tcW w:w="5115" w:type="dxa"/>
          </w:tcPr>
          <w:p w:rsidR="006F19ED" w:rsidRPr="00ED6502" w:rsidRDefault="001F6634" w:rsidP="004D2525">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Вышивание</w:t>
            </w:r>
          </w:p>
        </w:tc>
        <w:tc>
          <w:tcPr>
            <w:tcW w:w="1704" w:type="dxa"/>
          </w:tcPr>
          <w:p w:rsidR="006F19ED" w:rsidRPr="00ED6502" w:rsidRDefault="001F6634"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Март</w:t>
            </w:r>
          </w:p>
        </w:tc>
        <w:tc>
          <w:tcPr>
            <w:tcW w:w="2693" w:type="dxa"/>
          </w:tcPr>
          <w:p w:rsidR="00A244C1" w:rsidRPr="00ED6502" w:rsidRDefault="00A244C1" w:rsidP="00A244C1">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6C5E7C" w:rsidRPr="00ED6502" w:rsidRDefault="006C5E7C" w:rsidP="004D2525">
            <w:pPr>
              <w:spacing w:after="0" w:line="240" w:lineRule="auto"/>
              <w:rPr>
                <w:rFonts w:ascii="Times New Roman" w:hAnsi="Times New Roman" w:cs="Times New Roman"/>
                <w:sz w:val="24"/>
                <w:szCs w:val="24"/>
              </w:rPr>
            </w:pPr>
          </w:p>
        </w:tc>
      </w:tr>
      <w:tr w:rsidR="00FA3F4C" w:rsidRPr="00ED6502" w:rsidTr="00CC70C7">
        <w:trPr>
          <w:trHeight w:val="70"/>
        </w:trPr>
        <w:tc>
          <w:tcPr>
            <w:tcW w:w="755" w:type="dxa"/>
          </w:tcPr>
          <w:p w:rsidR="00FA3F4C" w:rsidRPr="00ED6502" w:rsidRDefault="00FD7E96" w:rsidP="004D2525">
            <w:pPr>
              <w:rPr>
                <w:rFonts w:ascii="Times New Roman" w:hAnsi="Times New Roman" w:cs="Times New Roman"/>
                <w:sz w:val="24"/>
                <w:szCs w:val="24"/>
              </w:rPr>
            </w:pPr>
            <w:r>
              <w:rPr>
                <w:rFonts w:ascii="Times New Roman" w:hAnsi="Times New Roman" w:cs="Times New Roman"/>
                <w:sz w:val="24"/>
                <w:szCs w:val="24"/>
              </w:rPr>
              <w:t>8</w:t>
            </w:r>
          </w:p>
        </w:tc>
        <w:tc>
          <w:tcPr>
            <w:tcW w:w="5115" w:type="dxa"/>
          </w:tcPr>
          <w:p w:rsidR="00FA3F4C" w:rsidRPr="00ED6502" w:rsidRDefault="001F6634" w:rsidP="004D2525">
            <w:pPr>
              <w:tabs>
                <w:tab w:val="center" w:pos="2449"/>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Бисероплетение</w:t>
            </w:r>
            <w:proofErr w:type="spellEnd"/>
          </w:p>
        </w:tc>
        <w:tc>
          <w:tcPr>
            <w:tcW w:w="1704" w:type="dxa"/>
          </w:tcPr>
          <w:p w:rsidR="00FA3F4C" w:rsidRPr="00ED6502" w:rsidRDefault="001F6634" w:rsidP="004D2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693" w:type="dxa"/>
          </w:tcPr>
          <w:p w:rsidR="00A244C1" w:rsidRPr="00ED6502" w:rsidRDefault="00A244C1" w:rsidP="00A244C1">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FA3F4C" w:rsidRPr="00ED6502" w:rsidRDefault="00FA3F4C" w:rsidP="004D2525">
            <w:pPr>
              <w:spacing w:after="0" w:line="240" w:lineRule="auto"/>
              <w:rPr>
                <w:rFonts w:ascii="Times New Roman" w:hAnsi="Times New Roman" w:cs="Times New Roman"/>
                <w:sz w:val="24"/>
                <w:szCs w:val="24"/>
              </w:rPr>
            </w:pPr>
          </w:p>
        </w:tc>
      </w:tr>
      <w:tr w:rsidR="001F6634" w:rsidRPr="00ED6502" w:rsidTr="00CC70C7">
        <w:trPr>
          <w:trHeight w:val="70"/>
        </w:trPr>
        <w:tc>
          <w:tcPr>
            <w:tcW w:w="755" w:type="dxa"/>
          </w:tcPr>
          <w:p w:rsidR="001F6634" w:rsidRPr="00ED6502" w:rsidRDefault="00FD7E96" w:rsidP="004D2525">
            <w:pPr>
              <w:rPr>
                <w:rFonts w:ascii="Times New Roman" w:hAnsi="Times New Roman" w:cs="Times New Roman"/>
                <w:sz w:val="24"/>
                <w:szCs w:val="24"/>
              </w:rPr>
            </w:pPr>
            <w:r>
              <w:rPr>
                <w:rFonts w:ascii="Times New Roman" w:hAnsi="Times New Roman" w:cs="Times New Roman"/>
                <w:sz w:val="24"/>
                <w:szCs w:val="24"/>
              </w:rPr>
              <w:t>9</w:t>
            </w:r>
          </w:p>
        </w:tc>
        <w:tc>
          <w:tcPr>
            <w:tcW w:w="5115" w:type="dxa"/>
          </w:tcPr>
          <w:p w:rsidR="001F6634" w:rsidRPr="00ED6502" w:rsidRDefault="001F6634" w:rsidP="004D2525">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Чеканка</w:t>
            </w:r>
            <w:r w:rsidR="003F2739">
              <w:rPr>
                <w:rFonts w:ascii="Times New Roman" w:hAnsi="Times New Roman" w:cs="Times New Roman"/>
                <w:sz w:val="24"/>
                <w:szCs w:val="24"/>
              </w:rPr>
              <w:t>, ткацкое дело</w:t>
            </w:r>
          </w:p>
        </w:tc>
        <w:tc>
          <w:tcPr>
            <w:tcW w:w="1704" w:type="dxa"/>
          </w:tcPr>
          <w:p w:rsidR="001F6634" w:rsidRDefault="001F6634" w:rsidP="004D2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693" w:type="dxa"/>
          </w:tcPr>
          <w:p w:rsidR="00A244C1" w:rsidRPr="00ED6502" w:rsidRDefault="00A244C1" w:rsidP="00A244C1">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1F6634" w:rsidRPr="00ED6502" w:rsidRDefault="001F6634" w:rsidP="004D2525">
            <w:pPr>
              <w:spacing w:after="0" w:line="240" w:lineRule="auto"/>
              <w:rPr>
                <w:rFonts w:ascii="Times New Roman" w:hAnsi="Times New Roman" w:cs="Times New Roman"/>
                <w:sz w:val="24"/>
                <w:szCs w:val="24"/>
              </w:rPr>
            </w:pPr>
          </w:p>
        </w:tc>
      </w:tr>
    </w:tbl>
    <w:p w:rsidR="00E21928" w:rsidRPr="00ED6502" w:rsidRDefault="00E21928" w:rsidP="00C73526">
      <w:pPr>
        <w:tabs>
          <w:tab w:val="left" w:pos="1815"/>
        </w:tabs>
        <w:rPr>
          <w:rFonts w:ascii="Times New Roman" w:hAnsi="Times New Roman" w:cs="Times New Roman"/>
          <w:b/>
          <w:sz w:val="24"/>
          <w:szCs w:val="24"/>
        </w:rPr>
      </w:pPr>
    </w:p>
    <w:p w:rsidR="005B128F" w:rsidRPr="00ED6502" w:rsidRDefault="005B128F" w:rsidP="00C73526">
      <w:pPr>
        <w:tabs>
          <w:tab w:val="left" w:pos="1815"/>
        </w:tabs>
        <w:rPr>
          <w:rFonts w:ascii="Times New Roman" w:hAnsi="Times New Roman" w:cs="Times New Roman"/>
          <w:b/>
          <w:sz w:val="24"/>
          <w:szCs w:val="24"/>
        </w:rPr>
      </w:pPr>
      <w:r w:rsidRPr="00ED6502">
        <w:rPr>
          <w:rFonts w:ascii="Times New Roman" w:hAnsi="Times New Roman" w:cs="Times New Roman"/>
          <w:b/>
          <w:sz w:val="24"/>
          <w:szCs w:val="24"/>
        </w:rPr>
        <w:t>КРУГЛЫЙ СТОЛ</w:t>
      </w:r>
      <w:r w:rsidR="00534E07" w:rsidRPr="00ED6502">
        <w:rPr>
          <w:rFonts w:ascii="Times New Roman" w:hAnsi="Times New Roman" w:cs="Times New Roman"/>
          <w:b/>
          <w:sz w:val="24"/>
          <w:szCs w:val="24"/>
        </w:rPr>
        <w:t xml:space="preserve"> ДЛЯ ПЕДАГОГОВ</w:t>
      </w:r>
    </w:p>
    <w:tbl>
      <w:tblPr>
        <w:tblW w:w="1026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5115"/>
        <w:gridCol w:w="1704"/>
        <w:gridCol w:w="2693"/>
      </w:tblGrid>
      <w:tr w:rsidR="005B128F" w:rsidRPr="00ED6502" w:rsidTr="00CC70C7">
        <w:trPr>
          <w:trHeight w:val="600"/>
        </w:trPr>
        <w:tc>
          <w:tcPr>
            <w:tcW w:w="755" w:type="dxa"/>
          </w:tcPr>
          <w:p w:rsidR="005B128F" w:rsidRPr="00ED6502" w:rsidRDefault="005B128F" w:rsidP="004D2525">
            <w:pPr>
              <w:rPr>
                <w:rFonts w:ascii="Times New Roman" w:hAnsi="Times New Roman" w:cs="Times New Roman"/>
                <w:sz w:val="24"/>
                <w:szCs w:val="24"/>
              </w:rPr>
            </w:pPr>
            <w:r w:rsidRPr="00ED6502">
              <w:rPr>
                <w:rFonts w:ascii="Times New Roman" w:hAnsi="Times New Roman" w:cs="Times New Roman"/>
                <w:sz w:val="24"/>
                <w:szCs w:val="24"/>
              </w:rPr>
              <w:t>№ п/п</w:t>
            </w:r>
          </w:p>
        </w:tc>
        <w:tc>
          <w:tcPr>
            <w:tcW w:w="5115" w:type="dxa"/>
          </w:tcPr>
          <w:p w:rsidR="005B128F" w:rsidRPr="00ED6502" w:rsidRDefault="005B128F" w:rsidP="004D2525">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Тема</w:t>
            </w:r>
          </w:p>
        </w:tc>
        <w:tc>
          <w:tcPr>
            <w:tcW w:w="1704" w:type="dxa"/>
          </w:tcPr>
          <w:p w:rsidR="005B128F" w:rsidRPr="00ED6502" w:rsidRDefault="005B128F" w:rsidP="004D2525">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Дата проведения</w:t>
            </w:r>
          </w:p>
        </w:tc>
        <w:tc>
          <w:tcPr>
            <w:tcW w:w="2693" w:type="dxa"/>
          </w:tcPr>
          <w:p w:rsidR="005B128F" w:rsidRPr="00ED6502" w:rsidRDefault="005B128F" w:rsidP="004D2525">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Ответственный</w:t>
            </w:r>
          </w:p>
          <w:p w:rsidR="005B128F" w:rsidRPr="00ED6502" w:rsidRDefault="005B128F" w:rsidP="004D2525">
            <w:pPr>
              <w:spacing w:after="0" w:line="240" w:lineRule="auto"/>
              <w:jc w:val="center"/>
              <w:rPr>
                <w:rFonts w:ascii="Times New Roman" w:hAnsi="Times New Roman" w:cs="Times New Roman"/>
                <w:b/>
                <w:sz w:val="24"/>
                <w:szCs w:val="24"/>
              </w:rPr>
            </w:pPr>
          </w:p>
        </w:tc>
      </w:tr>
      <w:tr w:rsidR="005B128F" w:rsidRPr="00ED6502" w:rsidTr="00CC70C7">
        <w:trPr>
          <w:trHeight w:val="759"/>
        </w:trPr>
        <w:tc>
          <w:tcPr>
            <w:tcW w:w="755" w:type="dxa"/>
          </w:tcPr>
          <w:p w:rsidR="005B128F" w:rsidRPr="00ED6502" w:rsidRDefault="005B128F" w:rsidP="004D2525">
            <w:pPr>
              <w:rPr>
                <w:rFonts w:ascii="Times New Roman" w:hAnsi="Times New Roman" w:cs="Times New Roman"/>
                <w:sz w:val="24"/>
                <w:szCs w:val="24"/>
              </w:rPr>
            </w:pPr>
            <w:r w:rsidRPr="00ED6502">
              <w:rPr>
                <w:rFonts w:ascii="Times New Roman" w:hAnsi="Times New Roman" w:cs="Times New Roman"/>
                <w:sz w:val="24"/>
                <w:szCs w:val="24"/>
              </w:rPr>
              <w:t>1</w:t>
            </w:r>
          </w:p>
        </w:tc>
        <w:tc>
          <w:tcPr>
            <w:tcW w:w="5115" w:type="dxa"/>
          </w:tcPr>
          <w:p w:rsidR="0042214B" w:rsidRPr="00ED6502" w:rsidRDefault="00F50F95" w:rsidP="00534E07">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Эстетическое воспитание в ДОУ</w:t>
            </w:r>
            <w:r w:rsidR="00FD7E96">
              <w:rPr>
                <w:rFonts w:ascii="Times New Roman" w:hAnsi="Times New Roman" w:cs="Times New Roman"/>
                <w:sz w:val="24"/>
                <w:szCs w:val="24"/>
              </w:rPr>
              <w:t xml:space="preserve"> (эстетика питания)</w:t>
            </w:r>
          </w:p>
        </w:tc>
        <w:tc>
          <w:tcPr>
            <w:tcW w:w="1704" w:type="dxa"/>
          </w:tcPr>
          <w:p w:rsidR="005B128F" w:rsidRPr="00ED6502" w:rsidRDefault="00F82A5D"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Сентябрь</w:t>
            </w:r>
          </w:p>
        </w:tc>
        <w:tc>
          <w:tcPr>
            <w:tcW w:w="2693" w:type="dxa"/>
          </w:tcPr>
          <w:p w:rsidR="006C5E7C" w:rsidRPr="00ED6502" w:rsidRDefault="00273E6B" w:rsidP="004D2525">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5B128F" w:rsidRPr="00ED6502" w:rsidTr="00CC70C7">
        <w:trPr>
          <w:trHeight w:val="70"/>
        </w:trPr>
        <w:tc>
          <w:tcPr>
            <w:tcW w:w="755" w:type="dxa"/>
          </w:tcPr>
          <w:p w:rsidR="005B128F" w:rsidRPr="00ED6502" w:rsidRDefault="005B128F" w:rsidP="004D2525">
            <w:pPr>
              <w:rPr>
                <w:rFonts w:ascii="Times New Roman" w:hAnsi="Times New Roman" w:cs="Times New Roman"/>
                <w:sz w:val="24"/>
                <w:szCs w:val="24"/>
              </w:rPr>
            </w:pPr>
            <w:r w:rsidRPr="00ED6502">
              <w:rPr>
                <w:rFonts w:ascii="Times New Roman" w:hAnsi="Times New Roman" w:cs="Times New Roman"/>
                <w:sz w:val="24"/>
                <w:szCs w:val="24"/>
              </w:rPr>
              <w:t>2</w:t>
            </w:r>
          </w:p>
        </w:tc>
        <w:tc>
          <w:tcPr>
            <w:tcW w:w="5115" w:type="dxa"/>
          </w:tcPr>
          <w:p w:rsidR="00A30197" w:rsidRDefault="00A30197" w:rsidP="004D2525">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Как повысить мотивацию и профессиональную мобильность педагогов ДОУ для участия в конкурсном движении</w:t>
            </w:r>
          </w:p>
          <w:p w:rsidR="005B128F" w:rsidRPr="00ED6502" w:rsidRDefault="00F0459B" w:rsidP="004D2525">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работы педагогов по реализации программы развития в ДОУ</w:t>
            </w:r>
          </w:p>
        </w:tc>
        <w:tc>
          <w:tcPr>
            <w:tcW w:w="1704" w:type="dxa"/>
          </w:tcPr>
          <w:p w:rsidR="005B128F" w:rsidRPr="00ED6502" w:rsidRDefault="00F82A5D"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Октябрь</w:t>
            </w:r>
          </w:p>
        </w:tc>
        <w:tc>
          <w:tcPr>
            <w:tcW w:w="2693" w:type="dxa"/>
          </w:tcPr>
          <w:p w:rsidR="001478E1" w:rsidRDefault="001478E1" w:rsidP="006C5E7C">
            <w:pPr>
              <w:spacing w:after="0" w:line="240" w:lineRule="auto"/>
              <w:rPr>
                <w:rFonts w:ascii="Times New Roman" w:hAnsi="Times New Roman" w:cs="Times New Roman"/>
                <w:sz w:val="24"/>
                <w:szCs w:val="24"/>
              </w:rPr>
            </w:pPr>
            <w:r>
              <w:rPr>
                <w:rFonts w:ascii="Times New Roman" w:hAnsi="Times New Roman" w:cs="Times New Roman"/>
                <w:sz w:val="24"/>
                <w:szCs w:val="24"/>
              </w:rPr>
              <w:t>Методист</w:t>
            </w:r>
          </w:p>
          <w:p w:rsidR="005B128F" w:rsidRPr="00ED6502" w:rsidRDefault="006C5E7C" w:rsidP="006C5E7C">
            <w:pPr>
              <w:spacing w:after="0" w:line="240" w:lineRule="auto"/>
              <w:rPr>
                <w:rFonts w:ascii="Times New Roman" w:hAnsi="Times New Roman" w:cs="Times New Roman"/>
                <w:sz w:val="24"/>
                <w:szCs w:val="24"/>
              </w:rPr>
            </w:pPr>
            <w:proofErr w:type="spellStart"/>
            <w:r w:rsidRPr="00ED6502">
              <w:rPr>
                <w:rFonts w:ascii="Times New Roman" w:hAnsi="Times New Roman" w:cs="Times New Roman"/>
                <w:sz w:val="24"/>
                <w:szCs w:val="24"/>
              </w:rPr>
              <w:t>Ташкинова</w:t>
            </w:r>
            <w:proofErr w:type="spellEnd"/>
            <w:r w:rsidRPr="00ED6502">
              <w:rPr>
                <w:rFonts w:ascii="Times New Roman" w:hAnsi="Times New Roman" w:cs="Times New Roman"/>
                <w:sz w:val="24"/>
                <w:szCs w:val="24"/>
              </w:rPr>
              <w:t xml:space="preserve"> Т.В.</w:t>
            </w:r>
          </w:p>
        </w:tc>
      </w:tr>
      <w:tr w:rsidR="005B128F" w:rsidRPr="00ED6502" w:rsidTr="00CC70C7">
        <w:trPr>
          <w:trHeight w:val="70"/>
        </w:trPr>
        <w:tc>
          <w:tcPr>
            <w:tcW w:w="755" w:type="dxa"/>
          </w:tcPr>
          <w:p w:rsidR="005B128F" w:rsidRPr="00ED6502" w:rsidRDefault="005B128F" w:rsidP="004D2525">
            <w:pPr>
              <w:rPr>
                <w:rFonts w:ascii="Times New Roman" w:hAnsi="Times New Roman" w:cs="Times New Roman"/>
                <w:sz w:val="24"/>
                <w:szCs w:val="24"/>
              </w:rPr>
            </w:pPr>
            <w:r w:rsidRPr="00ED6502">
              <w:rPr>
                <w:rFonts w:ascii="Times New Roman" w:hAnsi="Times New Roman" w:cs="Times New Roman"/>
                <w:sz w:val="24"/>
                <w:szCs w:val="24"/>
              </w:rPr>
              <w:t>3</w:t>
            </w:r>
          </w:p>
        </w:tc>
        <w:tc>
          <w:tcPr>
            <w:tcW w:w="5115" w:type="dxa"/>
          </w:tcPr>
          <w:p w:rsidR="005B128F" w:rsidRPr="00ED6502" w:rsidRDefault="00F0459B" w:rsidP="00392716">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проведения </w:t>
            </w:r>
            <w:proofErr w:type="spellStart"/>
            <w:r>
              <w:rPr>
                <w:rFonts w:ascii="Times New Roman" w:hAnsi="Times New Roman" w:cs="Times New Roman"/>
                <w:sz w:val="24"/>
                <w:szCs w:val="24"/>
              </w:rPr>
              <w:t>КОПов</w:t>
            </w:r>
            <w:proofErr w:type="spellEnd"/>
            <w:r>
              <w:rPr>
                <w:rFonts w:ascii="Times New Roman" w:hAnsi="Times New Roman" w:cs="Times New Roman"/>
                <w:sz w:val="24"/>
                <w:szCs w:val="24"/>
              </w:rPr>
              <w:t xml:space="preserve"> в детском саду</w:t>
            </w:r>
          </w:p>
        </w:tc>
        <w:tc>
          <w:tcPr>
            <w:tcW w:w="1704" w:type="dxa"/>
          </w:tcPr>
          <w:p w:rsidR="005B128F" w:rsidRPr="00ED6502" w:rsidRDefault="00F82A5D"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Ноябрь</w:t>
            </w:r>
          </w:p>
        </w:tc>
        <w:tc>
          <w:tcPr>
            <w:tcW w:w="2693" w:type="dxa"/>
          </w:tcPr>
          <w:p w:rsidR="00F0459B" w:rsidRDefault="00F0459B" w:rsidP="004D2525">
            <w:pPr>
              <w:spacing w:after="0" w:line="240" w:lineRule="auto"/>
              <w:rPr>
                <w:rFonts w:ascii="Times New Roman" w:hAnsi="Times New Roman" w:cs="Times New Roman"/>
                <w:sz w:val="24"/>
                <w:szCs w:val="24"/>
              </w:rPr>
            </w:pPr>
            <w:r>
              <w:rPr>
                <w:rFonts w:ascii="Times New Roman" w:hAnsi="Times New Roman" w:cs="Times New Roman"/>
                <w:sz w:val="24"/>
                <w:szCs w:val="24"/>
              </w:rPr>
              <w:t>Муз-</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xml:space="preserve"> рук-ли</w:t>
            </w:r>
          </w:p>
          <w:p w:rsidR="005B128F" w:rsidRPr="00ED6502" w:rsidRDefault="006C5E7C" w:rsidP="004D252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6C5E7C" w:rsidRPr="00ED6502" w:rsidRDefault="006C5E7C" w:rsidP="004D2525">
            <w:pPr>
              <w:spacing w:after="0" w:line="240" w:lineRule="auto"/>
              <w:rPr>
                <w:rFonts w:ascii="Times New Roman" w:hAnsi="Times New Roman" w:cs="Times New Roman"/>
                <w:sz w:val="24"/>
                <w:szCs w:val="24"/>
              </w:rPr>
            </w:pPr>
          </w:p>
        </w:tc>
      </w:tr>
      <w:tr w:rsidR="00534E07" w:rsidRPr="00ED6502" w:rsidTr="00CC70C7">
        <w:trPr>
          <w:trHeight w:val="70"/>
        </w:trPr>
        <w:tc>
          <w:tcPr>
            <w:tcW w:w="755" w:type="dxa"/>
          </w:tcPr>
          <w:p w:rsidR="00534E07" w:rsidRPr="00ED6502" w:rsidRDefault="00534E07" w:rsidP="004D2525">
            <w:pPr>
              <w:rPr>
                <w:rFonts w:ascii="Times New Roman" w:hAnsi="Times New Roman" w:cs="Times New Roman"/>
                <w:sz w:val="24"/>
                <w:szCs w:val="24"/>
              </w:rPr>
            </w:pPr>
            <w:r w:rsidRPr="00ED6502">
              <w:rPr>
                <w:rFonts w:ascii="Times New Roman" w:hAnsi="Times New Roman" w:cs="Times New Roman"/>
                <w:sz w:val="24"/>
                <w:szCs w:val="24"/>
              </w:rPr>
              <w:t>4</w:t>
            </w:r>
          </w:p>
        </w:tc>
        <w:tc>
          <w:tcPr>
            <w:tcW w:w="5115" w:type="dxa"/>
          </w:tcPr>
          <w:p w:rsidR="00534E07" w:rsidRPr="00ED6502" w:rsidRDefault="00F0459B" w:rsidP="002D5646">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Роль педагогов в подготовке и проведении праздника в ДОУ</w:t>
            </w:r>
          </w:p>
        </w:tc>
        <w:tc>
          <w:tcPr>
            <w:tcW w:w="1704" w:type="dxa"/>
          </w:tcPr>
          <w:p w:rsidR="00534E07" w:rsidRPr="00ED6502" w:rsidRDefault="00F82A5D"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Декабрь</w:t>
            </w:r>
          </w:p>
        </w:tc>
        <w:tc>
          <w:tcPr>
            <w:tcW w:w="2693" w:type="dxa"/>
          </w:tcPr>
          <w:p w:rsidR="00534E07" w:rsidRPr="00ED6502" w:rsidRDefault="00273E6B" w:rsidP="006C5E7C">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Педагоги-психологи</w:t>
            </w:r>
          </w:p>
        </w:tc>
      </w:tr>
      <w:tr w:rsidR="00534E07" w:rsidRPr="00ED6502" w:rsidTr="00CC70C7">
        <w:trPr>
          <w:trHeight w:val="741"/>
        </w:trPr>
        <w:tc>
          <w:tcPr>
            <w:tcW w:w="755" w:type="dxa"/>
          </w:tcPr>
          <w:p w:rsidR="00534E07" w:rsidRPr="00ED6502" w:rsidRDefault="002D5646" w:rsidP="004D2525">
            <w:pPr>
              <w:rPr>
                <w:rFonts w:ascii="Times New Roman" w:hAnsi="Times New Roman" w:cs="Times New Roman"/>
                <w:sz w:val="24"/>
                <w:szCs w:val="24"/>
              </w:rPr>
            </w:pPr>
            <w:r w:rsidRPr="00ED6502">
              <w:rPr>
                <w:rFonts w:ascii="Times New Roman" w:hAnsi="Times New Roman" w:cs="Times New Roman"/>
                <w:sz w:val="24"/>
                <w:szCs w:val="24"/>
              </w:rPr>
              <w:t>5</w:t>
            </w:r>
          </w:p>
        </w:tc>
        <w:tc>
          <w:tcPr>
            <w:tcW w:w="5115" w:type="dxa"/>
          </w:tcPr>
          <w:p w:rsidR="00534E07" w:rsidRPr="00ED6502" w:rsidRDefault="00F0459B" w:rsidP="00392716">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Народные ремесла для развития мелкой моторики рук детей дошкольного возраста</w:t>
            </w:r>
          </w:p>
        </w:tc>
        <w:tc>
          <w:tcPr>
            <w:tcW w:w="1704" w:type="dxa"/>
          </w:tcPr>
          <w:p w:rsidR="00534E07" w:rsidRPr="00ED6502" w:rsidRDefault="00F82A5D"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Январь</w:t>
            </w:r>
          </w:p>
        </w:tc>
        <w:tc>
          <w:tcPr>
            <w:tcW w:w="2693" w:type="dxa"/>
          </w:tcPr>
          <w:p w:rsidR="00534E07" w:rsidRDefault="00273E6B" w:rsidP="006C5E7C">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273E6B" w:rsidRPr="00ED6502" w:rsidRDefault="00273E6B" w:rsidP="006C5E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Инструктор по физ. </w:t>
            </w:r>
            <w:proofErr w:type="spellStart"/>
            <w:r>
              <w:rPr>
                <w:rFonts w:ascii="Times New Roman" w:hAnsi="Times New Roman" w:cs="Times New Roman"/>
                <w:sz w:val="24"/>
                <w:szCs w:val="24"/>
              </w:rPr>
              <w:t>кул</w:t>
            </w:r>
            <w:proofErr w:type="spellEnd"/>
            <w:r>
              <w:rPr>
                <w:rFonts w:ascii="Times New Roman" w:hAnsi="Times New Roman" w:cs="Times New Roman"/>
                <w:sz w:val="24"/>
                <w:szCs w:val="24"/>
              </w:rPr>
              <w:t>-ре</w:t>
            </w:r>
          </w:p>
        </w:tc>
      </w:tr>
      <w:tr w:rsidR="002C674A" w:rsidRPr="00ED6502" w:rsidTr="00CC70C7">
        <w:trPr>
          <w:trHeight w:val="70"/>
        </w:trPr>
        <w:tc>
          <w:tcPr>
            <w:tcW w:w="755" w:type="dxa"/>
          </w:tcPr>
          <w:p w:rsidR="002C674A" w:rsidRPr="00ED6502" w:rsidRDefault="002C674A" w:rsidP="004D2525">
            <w:pPr>
              <w:rPr>
                <w:rFonts w:ascii="Times New Roman" w:hAnsi="Times New Roman" w:cs="Times New Roman"/>
                <w:sz w:val="24"/>
                <w:szCs w:val="24"/>
              </w:rPr>
            </w:pPr>
            <w:r w:rsidRPr="00ED6502">
              <w:rPr>
                <w:rFonts w:ascii="Times New Roman" w:hAnsi="Times New Roman" w:cs="Times New Roman"/>
                <w:sz w:val="24"/>
                <w:szCs w:val="24"/>
              </w:rPr>
              <w:lastRenderedPageBreak/>
              <w:t>6</w:t>
            </w:r>
          </w:p>
        </w:tc>
        <w:tc>
          <w:tcPr>
            <w:tcW w:w="5115" w:type="dxa"/>
          </w:tcPr>
          <w:p w:rsidR="002C674A" w:rsidRPr="00ED6502" w:rsidRDefault="00A30197" w:rsidP="00392716">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Диагностические методики художественно-эстетического развития</w:t>
            </w:r>
          </w:p>
        </w:tc>
        <w:tc>
          <w:tcPr>
            <w:tcW w:w="1704" w:type="dxa"/>
          </w:tcPr>
          <w:p w:rsidR="002C674A" w:rsidRPr="00ED6502" w:rsidRDefault="00F82A5D"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Февраль</w:t>
            </w:r>
          </w:p>
        </w:tc>
        <w:tc>
          <w:tcPr>
            <w:tcW w:w="2693" w:type="dxa"/>
          </w:tcPr>
          <w:p w:rsidR="002C674A" w:rsidRPr="00ED6502" w:rsidRDefault="006C5E7C" w:rsidP="004D252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Учитель-логопед, педагог-психолог</w:t>
            </w:r>
          </w:p>
        </w:tc>
      </w:tr>
      <w:tr w:rsidR="00154800" w:rsidRPr="00ED6502" w:rsidTr="00CC70C7">
        <w:trPr>
          <w:trHeight w:val="70"/>
        </w:trPr>
        <w:tc>
          <w:tcPr>
            <w:tcW w:w="755" w:type="dxa"/>
          </w:tcPr>
          <w:p w:rsidR="00154800" w:rsidRPr="00ED6502" w:rsidRDefault="00154800" w:rsidP="004D2525">
            <w:pPr>
              <w:rPr>
                <w:rFonts w:ascii="Times New Roman" w:hAnsi="Times New Roman" w:cs="Times New Roman"/>
                <w:sz w:val="24"/>
                <w:szCs w:val="24"/>
              </w:rPr>
            </w:pPr>
            <w:r w:rsidRPr="00ED6502">
              <w:rPr>
                <w:rFonts w:ascii="Times New Roman" w:hAnsi="Times New Roman" w:cs="Times New Roman"/>
                <w:sz w:val="24"/>
                <w:szCs w:val="24"/>
              </w:rPr>
              <w:t>7</w:t>
            </w:r>
          </w:p>
        </w:tc>
        <w:tc>
          <w:tcPr>
            <w:tcW w:w="5115" w:type="dxa"/>
          </w:tcPr>
          <w:p w:rsidR="00154800" w:rsidRPr="00ED6502" w:rsidRDefault="00A30197" w:rsidP="00392716">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Не рождаются трудными дети-им вовремя не помогли</w:t>
            </w:r>
          </w:p>
        </w:tc>
        <w:tc>
          <w:tcPr>
            <w:tcW w:w="1704" w:type="dxa"/>
          </w:tcPr>
          <w:p w:rsidR="00154800" w:rsidRPr="00ED6502" w:rsidRDefault="00154800"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Март</w:t>
            </w:r>
          </w:p>
        </w:tc>
        <w:tc>
          <w:tcPr>
            <w:tcW w:w="2693" w:type="dxa"/>
          </w:tcPr>
          <w:p w:rsidR="00154800" w:rsidRDefault="00273E6B" w:rsidP="006C5E7C">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r w:rsidR="001E5F24">
              <w:rPr>
                <w:rFonts w:ascii="Times New Roman" w:hAnsi="Times New Roman" w:cs="Times New Roman"/>
                <w:sz w:val="24"/>
                <w:szCs w:val="24"/>
              </w:rPr>
              <w:t>,</w:t>
            </w:r>
          </w:p>
          <w:p w:rsidR="00273E6B" w:rsidRPr="00ED6502" w:rsidRDefault="00A30197" w:rsidP="006C5E7C">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Педагоги-психологи</w:t>
            </w:r>
            <w:r w:rsidR="00F0459B">
              <w:rPr>
                <w:rFonts w:ascii="Times New Roman" w:hAnsi="Times New Roman" w:cs="Times New Roman"/>
                <w:sz w:val="24"/>
                <w:szCs w:val="24"/>
              </w:rPr>
              <w:t xml:space="preserve"> </w:t>
            </w:r>
          </w:p>
        </w:tc>
      </w:tr>
      <w:tr w:rsidR="00F0459B" w:rsidRPr="00ED6502" w:rsidTr="00CC70C7">
        <w:trPr>
          <w:trHeight w:val="70"/>
        </w:trPr>
        <w:tc>
          <w:tcPr>
            <w:tcW w:w="755" w:type="dxa"/>
          </w:tcPr>
          <w:p w:rsidR="00F0459B" w:rsidRPr="00ED6502" w:rsidRDefault="00F0459B" w:rsidP="004D2525">
            <w:pPr>
              <w:rPr>
                <w:rFonts w:ascii="Times New Roman" w:hAnsi="Times New Roman" w:cs="Times New Roman"/>
                <w:sz w:val="24"/>
                <w:szCs w:val="24"/>
              </w:rPr>
            </w:pPr>
            <w:r>
              <w:rPr>
                <w:rFonts w:ascii="Times New Roman" w:hAnsi="Times New Roman" w:cs="Times New Roman"/>
                <w:sz w:val="24"/>
                <w:szCs w:val="24"/>
              </w:rPr>
              <w:t>8</w:t>
            </w:r>
          </w:p>
        </w:tc>
        <w:tc>
          <w:tcPr>
            <w:tcW w:w="5115" w:type="dxa"/>
          </w:tcPr>
          <w:p w:rsidR="00F0459B" w:rsidRPr="00ED6502" w:rsidRDefault="00A30197" w:rsidP="00392716">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Формы и методы распознавания кризисных состояний воспитанников, изменений их поведения</w:t>
            </w:r>
          </w:p>
        </w:tc>
        <w:tc>
          <w:tcPr>
            <w:tcW w:w="1704" w:type="dxa"/>
          </w:tcPr>
          <w:p w:rsidR="00F0459B" w:rsidRPr="00ED6502" w:rsidRDefault="00F0459B" w:rsidP="004D2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693" w:type="dxa"/>
          </w:tcPr>
          <w:p w:rsidR="00F0459B" w:rsidRDefault="00106CE3" w:rsidP="006C5E7C">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Педагоги-психологи</w:t>
            </w:r>
          </w:p>
        </w:tc>
      </w:tr>
    </w:tbl>
    <w:p w:rsidR="00E21928" w:rsidRPr="00ED6502" w:rsidRDefault="00E21928" w:rsidP="00C73526">
      <w:pPr>
        <w:tabs>
          <w:tab w:val="left" w:pos="1815"/>
        </w:tabs>
        <w:rPr>
          <w:rFonts w:ascii="Times New Roman" w:hAnsi="Times New Roman" w:cs="Times New Roman"/>
          <w:b/>
          <w:sz w:val="24"/>
          <w:szCs w:val="24"/>
        </w:rPr>
      </w:pPr>
    </w:p>
    <w:p w:rsidR="001E47D2" w:rsidRDefault="001E47D2" w:rsidP="00C73526">
      <w:pPr>
        <w:tabs>
          <w:tab w:val="left" w:pos="1815"/>
        </w:tabs>
        <w:rPr>
          <w:rFonts w:ascii="Times New Roman" w:hAnsi="Times New Roman" w:cs="Times New Roman"/>
          <w:b/>
          <w:sz w:val="24"/>
          <w:szCs w:val="24"/>
        </w:rPr>
      </w:pPr>
    </w:p>
    <w:p w:rsidR="00471530" w:rsidRPr="00ED6502" w:rsidRDefault="005B128F" w:rsidP="00C73526">
      <w:pPr>
        <w:tabs>
          <w:tab w:val="left" w:pos="1815"/>
        </w:tabs>
        <w:rPr>
          <w:rFonts w:ascii="Times New Roman" w:hAnsi="Times New Roman" w:cs="Times New Roman"/>
          <w:b/>
          <w:sz w:val="24"/>
          <w:szCs w:val="24"/>
        </w:rPr>
      </w:pPr>
      <w:r w:rsidRPr="00ED6502">
        <w:rPr>
          <w:rFonts w:ascii="Times New Roman" w:hAnsi="Times New Roman" w:cs="Times New Roman"/>
          <w:b/>
          <w:sz w:val="24"/>
          <w:szCs w:val="24"/>
        </w:rPr>
        <w:t>КОНСУЛЬТАЦИИ</w:t>
      </w:r>
    </w:p>
    <w:tbl>
      <w:tblPr>
        <w:tblW w:w="1026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5543"/>
        <w:gridCol w:w="1276"/>
        <w:gridCol w:w="2693"/>
      </w:tblGrid>
      <w:tr w:rsidR="00471530" w:rsidRPr="00ED6502" w:rsidTr="00CC70C7">
        <w:trPr>
          <w:trHeight w:val="600"/>
        </w:trPr>
        <w:tc>
          <w:tcPr>
            <w:tcW w:w="755" w:type="dxa"/>
          </w:tcPr>
          <w:p w:rsidR="00471530" w:rsidRPr="00ED6502" w:rsidRDefault="00471530" w:rsidP="00EF5A7B">
            <w:pPr>
              <w:rPr>
                <w:rFonts w:ascii="Times New Roman" w:hAnsi="Times New Roman" w:cs="Times New Roman"/>
                <w:sz w:val="24"/>
                <w:szCs w:val="24"/>
              </w:rPr>
            </w:pPr>
            <w:r w:rsidRPr="00ED6502">
              <w:rPr>
                <w:rFonts w:ascii="Times New Roman" w:hAnsi="Times New Roman" w:cs="Times New Roman"/>
                <w:sz w:val="24"/>
                <w:szCs w:val="24"/>
              </w:rPr>
              <w:t>№ п/п</w:t>
            </w:r>
          </w:p>
        </w:tc>
        <w:tc>
          <w:tcPr>
            <w:tcW w:w="5543" w:type="dxa"/>
          </w:tcPr>
          <w:p w:rsidR="00471530" w:rsidRPr="00ED6502" w:rsidRDefault="00471530"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Тема</w:t>
            </w:r>
          </w:p>
        </w:tc>
        <w:tc>
          <w:tcPr>
            <w:tcW w:w="1276" w:type="dxa"/>
          </w:tcPr>
          <w:p w:rsidR="00471530" w:rsidRPr="00ED6502" w:rsidRDefault="00471530"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Дата проведения</w:t>
            </w:r>
          </w:p>
        </w:tc>
        <w:tc>
          <w:tcPr>
            <w:tcW w:w="2693" w:type="dxa"/>
          </w:tcPr>
          <w:p w:rsidR="00471530" w:rsidRPr="00ED6502" w:rsidRDefault="00471530"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Ответственный</w:t>
            </w:r>
          </w:p>
          <w:p w:rsidR="00471530" w:rsidRPr="00ED6502" w:rsidRDefault="00471530" w:rsidP="00EF5A7B">
            <w:pPr>
              <w:spacing w:after="0" w:line="240" w:lineRule="auto"/>
              <w:jc w:val="center"/>
              <w:rPr>
                <w:rFonts w:ascii="Times New Roman" w:hAnsi="Times New Roman" w:cs="Times New Roman"/>
                <w:sz w:val="24"/>
                <w:szCs w:val="24"/>
              </w:rPr>
            </w:pPr>
          </w:p>
        </w:tc>
      </w:tr>
      <w:tr w:rsidR="00170250" w:rsidRPr="00ED6502" w:rsidTr="00CC70C7">
        <w:trPr>
          <w:trHeight w:val="600"/>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t>1</w:t>
            </w:r>
          </w:p>
        </w:tc>
        <w:tc>
          <w:tcPr>
            <w:tcW w:w="5543" w:type="dxa"/>
          </w:tcPr>
          <w:p w:rsidR="008E5E99" w:rsidRPr="00ED6502" w:rsidRDefault="008E5E99" w:rsidP="00F0459B">
            <w:pPr>
              <w:spacing w:after="0"/>
              <w:jc w:val="both"/>
              <w:rPr>
                <w:rFonts w:ascii="Times New Roman" w:hAnsi="Times New Roman" w:cs="Times New Roman"/>
                <w:sz w:val="24"/>
                <w:szCs w:val="24"/>
              </w:rPr>
            </w:pPr>
            <w:r w:rsidRPr="00ED6502">
              <w:rPr>
                <w:rFonts w:ascii="Times New Roman" w:hAnsi="Times New Roman" w:cs="Times New Roman"/>
                <w:sz w:val="24"/>
                <w:szCs w:val="24"/>
              </w:rPr>
              <w:t>1</w:t>
            </w:r>
            <w:r w:rsidR="0042214B">
              <w:rPr>
                <w:rFonts w:ascii="Times New Roman" w:hAnsi="Times New Roman" w:cs="Times New Roman"/>
                <w:sz w:val="24"/>
                <w:szCs w:val="24"/>
              </w:rPr>
              <w:t>. Оформление программ дополнительного образования в соответствии с требованиями</w:t>
            </w:r>
          </w:p>
        </w:tc>
        <w:tc>
          <w:tcPr>
            <w:tcW w:w="1276" w:type="dxa"/>
          </w:tcPr>
          <w:p w:rsidR="00170250" w:rsidRPr="00ED6502" w:rsidRDefault="00170250"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сентябрь</w:t>
            </w:r>
          </w:p>
        </w:tc>
        <w:tc>
          <w:tcPr>
            <w:tcW w:w="2693" w:type="dxa"/>
          </w:tcPr>
          <w:p w:rsidR="00170250" w:rsidRPr="00ED6502" w:rsidRDefault="00170250" w:rsidP="003949BD">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Воспитатель </w:t>
            </w:r>
          </w:p>
          <w:p w:rsidR="005B128F" w:rsidRPr="00ED6502" w:rsidRDefault="00106CE3" w:rsidP="005B128F">
            <w:pPr>
              <w:rPr>
                <w:rFonts w:ascii="Times New Roman" w:hAnsi="Times New Roman" w:cs="Times New Roman"/>
                <w:sz w:val="24"/>
                <w:szCs w:val="24"/>
              </w:rPr>
            </w:pPr>
            <w:proofErr w:type="spellStart"/>
            <w:r>
              <w:rPr>
                <w:rFonts w:ascii="Times New Roman" w:hAnsi="Times New Roman" w:cs="Times New Roman"/>
                <w:sz w:val="24"/>
                <w:szCs w:val="24"/>
              </w:rPr>
              <w:t>Ланцева</w:t>
            </w:r>
            <w:proofErr w:type="spellEnd"/>
            <w:r>
              <w:rPr>
                <w:rFonts w:ascii="Times New Roman" w:hAnsi="Times New Roman" w:cs="Times New Roman"/>
                <w:sz w:val="24"/>
                <w:szCs w:val="24"/>
              </w:rPr>
              <w:t xml:space="preserve"> Ю.Е.</w:t>
            </w:r>
          </w:p>
        </w:tc>
      </w:tr>
      <w:tr w:rsidR="00170250" w:rsidRPr="00ED6502" w:rsidTr="00CC70C7">
        <w:trPr>
          <w:trHeight w:val="600"/>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t>2</w:t>
            </w:r>
          </w:p>
        </w:tc>
        <w:tc>
          <w:tcPr>
            <w:tcW w:w="5543" w:type="dxa"/>
          </w:tcPr>
          <w:p w:rsidR="008E5E99" w:rsidRPr="00ED6502" w:rsidRDefault="00141F14" w:rsidP="00141F1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F21AB" w:rsidRPr="00ED6502">
              <w:rPr>
                <w:rFonts w:ascii="Times New Roman" w:hAnsi="Times New Roman" w:cs="Times New Roman"/>
                <w:sz w:val="24"/>
                <w:szCs w:val="24"/>
              </w:rPr>
              <w:t xml:space="preserve"> </w:t>
            </w:r>
            <w:r>
              <w:rPr>
                <w:rFonts w:ascii="Times New Roman" w:hAnsi="Times New Roman" w:cs="Times New Roman"/>
                <w:sz w:val="24"/>
                <w:szCs w:val="24"/>
              </w:rPr>
              <w:t>«Развивающая предметно-пространственная среда в группах»</w:t>
            </w:r>
          </w:p>
        </w:tc>
        <w:tc>
          <w:tcPr>
            <w:tcW w:w="1276" w:type="dxa"/>
          </w:tcPr>
          <w:p w:rsidR="00170250" w:rsidRPr="00ED6502" w:rsidRDefault="00170250"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октябрь</w:t>
            </w:r>
          </w:p>
        </w:tc>
        <w:tc>
          <w:tcPr>
            <w:tcW w:w="2693" w:type="dxa"/>
          </w:tcPr>
          <w:p w:rsidR="001D4DBD" w:rsidRPr="00ED6502" w:rsidRDefault="00106CE3" w:rsidP="006A5C11">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170250" w:rsidRPr="00ED6502" w:rsidRDefault="00170250" w:rsidP="006A5C11">
            <w:pPr>
              <w:spacing w:after="0" w:line="240" w:lineRule="auto"/>
              <w:rPr>
                <w:rFonts w:ascii="Times New Roman" w:hAnsi="Times New Roman" w:cs="Times New Roman"/>
                <w:sz w:val="24"/>
                <w:szCs w:val="24"/>
              </w:rPr>
            </w:pPr>
          </w:p>
        </w:tc>
      </w:tr>
      <w:tr w:rsidR="00170250" w:rsidRPr="00ED6502" w:rsidTr="00CC70C7">
        <w:trPr>
          <w:trHeight w:val="600"/>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t>3</w:t>
            </w:r>
          </w:p>
        </w:tc>
        <w:tc>
          <w:tcPr>
            <w:tcW w:w="5543" w:type="dxa"/>
          </w:tcPr>
          <w:p w:rsidR="00170250" w:rsidRPr="00ED6502" w:rsidRDefault="008E5E99" w:rsidP="000B6B9E">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w:t>
            </w:r>
            <w:r w:rsidR="00FE4595">
              <w:rPr>
                <w:rFonts w:ascii="Times New Roman" w:hAnsi="Times New Roman" w:cs="Times New Roman"/>
                <w:sz w:val="24"/>
                <w:szCs w:val="24"/>
              </w:rPr>
              <w:t>.</w:t>
            </w:r>
            <w:r w:rsidR="000B6B9E" w:rsidRPr="00ED6502">
              <w:rPr>
                <w:rFonts w:ascii="Times New Roman" w:hAnsi="Times New Roman" w:cs="Times New Roman"/>
                <w:sz w:val="24"/>
                <w:szCs w:val="24"/>
              </w:rPr>
              <w:t>«Индивидуальные работы с детьми, как форма педагогической деятельности»</w:t>
            </w:r>
          </w:p>
          <w:p w:rsidR="008E5E99" w:rsidRPr="00ED6502" w:rsidRDefault="008E5E99" w:rsidP="000B6B9E">
            <w:pPr>
              <w:spacing w:after="0" w:line="240" w:lineRule="auto"/>
              <w:jc w:val="both"/>
              <w:rPr>
                <w:rFonts w:ascii="Times New Roman" w:hAnsi="Times New Roman" w:cs="Times New Roman"/>
                <w:sz w:val="24"/>
                <w:szCs w:val="24"/>
              </w:rPr>
            </w:pPr>
          </w:p>
        </w:tc>
        <w:tc>
          <w:tcPr>
            <w:tcW w:w="1276" w:type="dxa"/>
          </w:tcPr>
          <w:p w:rsidR="00170250" w:rsidRPr="00ED6502" w:rsidRDefault="00170250"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ноябрь</w:t>
            </w:r>
          </w:p>
        </w:tc>
        <w:tc>
          <w:tcPr>
            <w:tcW w:w="2693" w:type="dxa"/>
          </w:tcPr>
          <w:p w:rsidR="00170250" w:rsidRPr="00ED6502" w:rsidRDefault="006A2F3A" w:rsidP="005151A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w:t>
            </w:r>
            <w:r w:rsidR="00106CE3">
              <w:rPr>
                <w:rFonts w:ascii="Times New Roman" w:hAnsi="Times New Roman" w:cs="Times New Roman"/>
                <w:sz w:val="24"/>
                <w:szCs w:val="24"/>
              </w:rPr>
              <w:t>и</w:t>
            </w:r>
          </w:p>
          <w:p w:rsidR="006A2F3A" w:rsidRPr="00ED6502" w:rsidRDefault="006A2F3A" w:rsidP="005151A5">
            <w:pPr>
              <w:spacing w:after="0" w:line="240" w:lineRule="auto"/>
              <w:rPr>
                <w:rFonts w:ascii="Times New Roman" w:hAnsi="Times New Roman" w:cs="Times New Roman"/>
                <w:sz w:val="24"/>
                <w:szCs w:val="24"/>
              </w:rPr>
            </w:pPr>
          </w:p>
        </w:tc>
      </w:tr>
      <w:tr w:rsidR="00170250" w:rsidRPr="00ED6502" w:rsidTr="00CC70C7">
        <w:trPr>
          <w:trHeight w:val="600"/>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t>4</w:t>
            </w:r>
          </w:p>
        </w:tc>
        <w:tc>
          <w:tcPr>
            <w:tcW w:w="5543" w:type="dxa"/>
          </w:tcPr>
          <w:p w:rsidR="008E5E99" w:rsidRPr="00ED6502" w:rsidRDefault="008E5E99" w:rsidP="00A30197">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w:t>
            </w:r>
            <w:r w:rsidR="00FE4595">
              <w:rPr>
                <w:rFonts w:ascii="Times New Roman" w:hAnsi="Times New Roman" w:cs="Times New Roman"/>
                <w:sz w:val="24"/>
                <w:szCs w:val="24"/>
              </w:rPr>
              <w:t>.</w:t>
            </w:r>
            <w:r w:rsidR="00A30197">
              <w:rPr>
                <w:rFonts w:ascii="Times New Roman" w:hAnsi="Times New Roman" w:cs="Times New Roman"/>
                <w:sz w:val="24"/>
                <w:szCs w:val="24"/>
              </w:rPr>
              <w:t xml:space="preserve"> Влияние народного творчество на речевое развитие детей</w:t>
            </w:r>
          </w:p>
        </w:tc>
        <w:tc>
          <w:tcPr>
            <w:tcW w:w="1276" w:type="dxa"/>
          </w:tcPr>
          <w:p w:rsidR="00170250" w:rsidRPr="00ED6502" w:rsidRDefault="00170250"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декабрь</w:t>
            </w:r>
          </w:p>
        </w:tc>
        <w:tc>
          <w:tcPr>
            <w:tcW w:w="2693" w:type="dxa"/>
          </w:tcPr>
          <w:p w:rsidR="00170250" w:rsidRPr="00ED6502" w:rsidRDefault="006C5E7C" w:rsidP="006A5C11">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Музыкальные руководители</w:t>
            </w:r>
            <w:r w:rsidR="00170250" w:rsidRPr="00ED6502">
              <w:rPr>
                <w:rFonts w:ascii="Times New Roman" w:hAnsi="Times New Roman" w:cs="Times New Roman"/>
                <w:sz w:val="24"/>
                <w:szCs w:val="24"/>
              </w:rPr>
              <w:t xml:space="preserve"> </w:t>
            </w:r>
          </w:p>
          <w:p w:rsidR="001D4DBD" w:rsidRPr="00ED6502" w:rsidRDefault="001D4DBD" w:rsidP="006A5C11">
            <w:pPr>
              <w:spacing w:after="0" w:line="240" w:lineRule="auto"/>
              <w:rPr>
                <w:rFonts w:ascii="Times New Roman" w:hAnsi="Times New Roman" w:cs="Times New Roman"/>
                <w:sz w:val="24"/>
                <w:szCs w:val="24"/>
              </w:rPr>
            </w:pPr>
          </w:p>
        </w:tc>
      </w:tr>
      <w:tr w:rsidR="00170250" w:rsidRPr="00ED6502" w:rsidTr="00CC70C7">
        <w:trPr>
          <w:trHeight w:val="600"/>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t>5</w:t>
            </w:r>
          </w:p>
        </w:tc>
        <w:tc>
          <w:tcPr>
            <w:tcW w:w="5543" w:type="dxa"/>
          </w:tcPr>
          <w:p w:rsidR="004827CD" w:rsidRPr="00ED6502" w:rsidRDefault="008E5E99" w:rsidP="00376C52">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1</w:t>
            </w:r>
            <w:r w:rsidR="00FE4595">
              <w:rPr>
                <w:rFonts w:ascii="Times New Roman" w:hAnsi="Times New Roman" w:cs="Times New Roman"/>
                <w:sz w:val="24"/>
                <w:szCs w:val="24"/>
              </w:rPr>
              <w:t>.</w:t>
            </w:r>
            <w:r w:rsidR="000B6B9E" w:rsidRPr="00ED6502">
              <w:rPr>
                <w:rFonts w:ascii="Times New Roman" w:hAnsi="Times New Roman" w:cs="Times New Roman"/>
                <w:sz w:val="24"/>
                <w:szCs w:val="24"/>
              </w:rPr>
              <w:t xml:space="preserve">«Влияние </w:t>
            </w:r>
            <w:r w:rsidR="00A30197">
              <w:rPr>
                <w:rFonts w:ascii="Times New Roman" w:hAnsi="Times New Roman" w:cs="Times New Roman"/>
                <w:sz w:val="24"/>
                <w:szCs w:val="24"/>
              </w:rPr>
              <w:t>музея на художественно-эстетическое развитие</w:t>
            </w:r>
            <w:r w:rsidR="000B6B9E" w:rsidRPr="00ED6502">
              <w:rPr>
                <w:rFonts w:ascii="Times New Roman" w:hAnsi="Times New Roman" w:cs="Times New Roman"/>
                <w:sz w:val="24"/>
                <w:szCs w:val="24"/>
              </w:rPr>
              <w:t xml:space="preserve"> ребёнка»</w:t>
            </w:r>
          </w:p>
          <w:p w:rsidR="008E5E99" w:rsidRPr="00ED6502" w:rsidRDefault="008E5E99" w:rsidP="00376C52">
            <w:pPr>
              <w:spacing w:after="0" w:line="240" w:lineRule="auto"/>
              <w:rPr>
                <w:rFonts w:ascii="Times New Roman" w:hAnsi="Times New Roman" w:cs="Times New Roman"/>
                <w:sz w:val="24"/>
                <w:szCs w:val="24"/>
              </w:rPr>
            </w:pPr>
          </w:p>
        </w:tc>
        <w:tc>
          <w:tcPr>
            <w:tcW w:w="1276" w:type="dxa"/>
          </w:tcPr>
          <w:p w:rsidR="00170250" w:rsidRPr="00ED6502" w:rsidRDefault="00170250"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январь</w:t>
            </w:r>
          </w:p>
        </w:tc>
        <w:tc>
          <w:tcPr>
            <w:tcW w:w="2693" w:type="dxa"/>
          </w:tcPr>
          <w:p w:rsidR="005151A5" w:rsidRPr="00ED6502" w:rsidRDefault="00AC4EF7" w:rsidP="005151A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w:t>
            </w:r>
            <w:r w:rsidR="00106CE3">
              <w:rPr>
                <w:rFonts w:ascii="Times New Roman" w:hAnsi="Times New Roman" w:cs="Times New Roman"/>
                <w:sz w:val="24"/>
                <w:szCs w:val="24"/>
              </w:rPr>
              <w:t>и</w:t>
            </w:r>
          </w:p>
          <w:p w:rsidR="004827CD" w:rsidRPr="00ED6502" w:rsidRDefault="004827CD" w:rsidP="00AC4EF7">
            <w:pPr>
              <w:spacing w:after="0" w:line="240" w:lineRule="auto"/>
              <w:rPr>
                <w:rFonts w:ascii="Times New Roman" w:hAnsi="Times New Roman" w:cs="Times New Roman"/>
                <w:sz w:val="24"/>
                <w:szCs w:val="24"/>
              </w:rPr>
            </w:pPr>
          </w:p>
        </w:tc>
      </w:tr>
      <w:tr w:rsidR="00170250" w:rsidRPr="00ED6502" w:rsidTr="00CC70C7">
        <w:trPr>
          <w:trHeight w:val="600"/>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t>6</w:t>
            </w:r>
          </w:p>
        </w:tc>
        <w:tc>
          <w:tcPr>
            <w:tcW w:w="5543" w:type="dxa"/>
          </w:tcPr>
          <w:p w:rsidR="00A30197" w:rsidRPr="00ED6502" w:rsidRDefault="00FE4595" w:rsidP="00A30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E5E99" w:rsidRPr="00ED6502">
              <w:rPr>
                <w:rFonts w:ascii="Times New Roman" w:hAnsi="Times New Roman" w:cs="Times New Roman"/>
                <w:sz w:val="24"/>
                <w:szCs w:val="24"/>
              </w:rPr>
              <w:t xml:space="preserve"> </w:t>
            </w:r>
            <w:r w:rsidR="00A30197">
              <w:rPr>
                <w:rFonts w:ascii="Times New Roman" w:hAnsi="Times New Roman" w:cs="Times New Roman"/>
                <w:sz w:val="24"/>
                <w:szCs w:val="24"/>
              </w:rPr>
              <w:t>Речь воспитателя, как пример подражания детям</w:t>
            </w:r>
          </w:p>
          <w:p w:rsidR="00141F14" w:rsidRPr="00ED6502" w:rsidRDefault="00141F14" w:rsidP="00376C52">
            <w:pPr>
              <w:spacing w:after="0" w:line="240" w:lineRule="auto"/>
              <w:jc w:val="both"/>
              <w:rPr>
                <w:rFonts w:ascii="Times New Roman" w:hAnsi="Times New Roman" w:cs="Times New Roman"/>
                <w:sz w:val="24"/>
                <w:szCs w:val="24"/>
              </w:rPr>
            </w:pPr>
          </w:p>
        </w:tc>
        <w:tc>
          <w:tcPr>
            <w:tcW w:w="1276" w:type="dxa"/>
          </w:tcPr>
          <w:p w:rsidR="00170250" w:rsidRPr="00ED6502" w:rsidRDefault="00170250"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февраль</w:t>
            </w:r>
          </w:p>
        </w:tc>
        <w:tc>
          <w:tcPr>
            <w:tcW w:w="2693" w:type="dxa"/>
          </w:tcPr>
          <w:p w:rsidR="00170250" w:rsidRPr="00ED6502" w:rsidRDefault="00170250" w:rsidP="003949BD">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w:t>
            </w:r>
            <w:r w:rsidR="00106CE3">
              <w:rPr>
                <w:rFonts w:ascii="Times New Roman" w:hAnsi="Times New Roman" w:cs="Times New Roman"/>
                <w:sz w:val="24"/>
                <w:szCs w:val="24"/>
              </w:rPr>
              <w:t>и</w:t>
            </w:r>
          </w:p>
          <w:p w:rsidR="00170250" w:rsidRPr="00ED6502" w:rsidRDefault="00170250" w:rsidP="003949BD">
            <w:pPr>
              <w:spacing w:after="0" w:line="240" w:lineRule="auto"/>
              <w:rPr>
                <w:rFonts w:ascii="Times New Roman" w:hAnsi="Times New Roman" w:cs="Times New Roman"/>
                <w:sz w:val="24"/>
                <w:szCs w:val="24"/>
              </w:rPr>
            </w:pPr>
          </w:p>
        </w:tc>
      </w:tr>
      <w:tr w:rsidR="005151A5" w:rsidRPr="00ED6502" w:rsidTr="00CC70C7">
        <w:trPr>
          <w:trHeight w:val="600"/>
        </w:trPr>
        <w:tc>
          <w:tcPr>
            <w:tcW w:w="755" w:type="dxa"/>
          </w:tcPr>
          <w:p w:rsidR="005151A5" w:rsidRPr="00ED6502" w:rsidRDefault="005151A5" w:rsidP="00EF5A7B">
            <w:pPr>
              <w:rPr>
                <w:rFonts w:ascii="Times New Roman" w:hAnsi="Times New Roman" w:cs="Times New Roman"/>
                <w:sz w:val="24"/>
                <w:szCs w:val="24"/>
              </w:rPr>
            </w:pPr>
            <w:r w:rsidRPr="00ED6502">
              <w:rPr>
                <w:rFonts w:ascii="Times New Roman" w:hAnsi="Times New Roman" w:cs="Times New Roman"/>
                <w:sz w:val="24"/>
                <w:szCs w:val="24"/>
              </w:rPr>
              <w:t>7</w:t>
            </w:r>
          </w:p>
        </w:tc>
        <w:tc>
          <w:tcPr>
            <w:tcW w:w="5543" w:type="dxa"/>
          </w:tcPr>
          <w:p w:rsidR="00834480" w:rsidRPr="00ED6502" w:rsidRDefault="00E42663" w:rsidP="00376C52">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1</w:t>
            </w:r>
            <w:r w:rsidR="00FE4595">
              <w:rPr>
                <w:rFonts w:ascii="Times New Roman" w:hAnsi="Times New Roman" w:cs="Times New Roman"/>
                <w:sz w:val="24"/>
                <w:szCs w:val="24"/>
              </w:rPr>
              <w:t>.</w:t>
            </w:r>
            <w:r w:rsidR="000B6B9E" w:rsidRPr="00ED6502">
              <w:rPr>
                <w:rFonts w:ascii="Times New Roman" w:hAnsi="Times New Roman" w:cs="Times New Roman"/>
                <w:sz w:val="24"/>
                <w:szCs w:val="24"/>
              </w:rPr>
              <w:t>«</w:t>
            </w:r>
            <w:r w:rsidR="008E5E99" w:rsidRPr="00ED6502">
              <w:rPr>
                <w:rFonts w:ascii="Times New Roman" w:hAnsi="Times New Roman" w:cs="Times New Roman"/>
                <w:sz w:val="24"/>
                <w:szCs w:val="24"/>
              </w:rPr>
              <w:t>Роль образовательной организации в сохранении физического и психического здоровья детей</w:t>
            </w:r>
            <w:r w:rsidR="00D82A98" w:rsidRPr="00ED6502">
              <w:rPr>
                <w:rFonts w:ascii="Times New Roman" w:hAnsi="Times New Roman" w:cs="Times New Roman"/>
                <w:sz w:val="24"/>
                <w:szCs w:val="24"/>
              </w:rPr>
              <w:t xml:space="preserve"> в системе ФГОС</w:t>
            </w:r>
            <w:r w:rsidR="000B6B9E" w:rsidRPr="00ED6502">
              <w:rPr>
                <w:rFonts w:ascii="Times New Roman" w:hAnsi="Times New Roman" w:cs="Times New Roman"/>
                <w:sz w:val="24"/>
                <w:szCs w:val="24"/>
              </w:rPr>
              <w:t>»</w:t>
            </w:r>
          </w:p>
          <w:p w:rsidR="00141F14" w:rsidRPr="00ED6502" w:rsidRDefault="00141F14" w:rsidP="00376C52">
            <w:pPr>
              <w:spacing w:after="0" w:line="240" w:lineRule="auto"/>
              <w:rPr>
                <w:rFonts w:ascii="Times New Roman" w:hAnsi="Times New Roman" w:cs="Times New Roman"/>
                <w:sz w:val="24"/>
                <w:szCs w:val="24"/>
              </w:rPr>
            </w:pPr>
          </w:p>
        </w:tc>
        <w:tc>
          <w:tcPr>
            <w:tcW w:w="1276" w:type="dxa"/>
          </w:tcPr>
          <w:p w:rsidR="005151A5" w:rsidRPr="00ED6502" w:rsidRDefault="005151A5"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март</w:t>
            </w:r>
          </w:p>
        </w:tc>
        <w:tc>
          <w:tcPr>
            <w:tcW w:w="2693" w:type="dxa"/>
          </w:tcPr>
          <w:p w:rsidR="00834480" w:rsidRPr="00ED6502" w:rsidRDefault="00935ED5" w:rsidP="0041151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Инструктор по физической культуре, педагог-психолог</w:t>
            </w:r>
          </w:p>
        </w:tc>
      </w:tr>
      <w:tr w:rsidR="00170250" w:rsidRPr="00ED6502" w:rsidTr="00CC70C7">
        <w:trPr>
          <w:trHeight w:val="600"/>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t>8</w:t>
            </w:r>
          </w:p>
        </w:tc>
        <w:tc>
          <w:tcPr>
            <w:tcW w:w="5543" w:type="dxa"/>
          </w:tcPr>
          <w:p w:rsidR="00141F14" w:rsidRPr="00ED6502" w:rsidRDefault="00A946D4" w:rsidP="00A30197">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w:t>
            </w:r>
            <w:r w:rsidR="00FE4595">
              <w:rPr>
                <w:rFonts w:ascii="Times New Roman" w:hAnsi="Times New Roman" w:cs="Times New Roman"/>
                <w:sz w:val="24"/>
                <w:szCs w:val="24"/>
              </w:rPr>
              <w:t xml:space="preserve">.Как организовывать работу педагогов в весенне-летний период </w:t>
            </w:r>
            <w:r w:rsidR="00A30197">
              <w:rPr>
                <w:rFonts w:ascii="Times New Roman" w:hAnsi="Times New Roman" w:cs="Times New Roman"/>
                <w:sz w:val="24"/>
                <w:szCs w:val="24"/>
              </w:rPr>
              <w:t xml:space="preserve"> </w:t>
            </w:r>
          </w:p>
        </w:tc>
        <w:tc>
          <w:tcPr>
            <w:tcW w:w="1276" w:type="dxa"/>
          </w:tcPr>
          <w:p w:rsidR="00170250" w:rsidRPr="00ED6502" w:rsidRDefault="00170250"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апрель</w:t>
            </w:r>
          </w:p>
        </w:tc>
        <w:tc>
          <w:tcPr>
            <w:tcW w:w="2693" w:type="dxa"/>
          </w:tcPr>
          <w:p w:rsidR="000416DF" w:rsidRPr="00ED6502" w:rsidRDefault="00273E6B" w:rsidP="005C71FB">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bl>
    <w:p w:rsidR="00C4104B" w:rsidRPr="00ED6502" w:rsidRDefault="00C11149" w:rsidP="00C73526">
      <w:pPr>
        <w:tabs>
          <w:tab w:val="left" w:pos="1815"/>
        </w:tabs>
        <w:rPr>
          <w:rFonts w:ascii="Times New Roman" w:hAnsi="Times New Roman" w:cs="Times New Roman"/>
          <w:b/>
          <w:sz w:val="24"/>
          <w:szCs w:val="24"/>
        </w:rPr>
      </w:pPr>
      <w:r w:rsidRPr="00ED6502">
        <w:rPr>
          <w:rFonts w:ascii="Times New Roman" w:hAnsi="Times New Roman" w:cs="Times New Roman"/>
          <w:b/>
          <w:sz w:val="24"/>
          <w:szCs w:val="24"/>
        </w:rPr>
        <w:tab/>
      </w:r>
      <w:r w:rsidRPr="00ED6502">
        <w:rPr>
          <w:rFonts w:ascii="Times New Roman" w:hAnsi="Times New Roman" w:cs="Times New Roman"/>
          <w:b/>
          <w:sz w:val="24"/>
          <w:szCs w:val="24"/>
        </w:rPr>
        <w:tab/>
      </w:r>
      <w:r w:rsidRPr="00ED6502">
        <w:rPr>
          <w:rFonts w:ascii="Times New Roman" w:hAnsi="Times New Roman" w:cs="Times New Roman"/>
          <w:b/>
          <w:sz w:val="24"/>
          <w:szCs w:val="24"/>
        </w:rPr>
        <w:tab/>
      </w:r>
      <w:r w:rsidR="00D1555C" w:rsidRPr="00ED6502">
        <w:rPr>
          <w:rFonts w:ascii="Times New Roman" w:hAnsi="Times New Roman" w:cs="Times New Roman"/>
          <w:b/>
          <w:sz w:val="24"/>
          <w:szCs w:val="24"/>
        </w:rPr>
        <w:tab/>
      </w:r>
    </w:p>
    <w:p w:rsidR="00FF21AB" w:rsidRPr="00ED6502" w:rsidRDefault="00FF21AB" w:rsidP="00C11149">
      <w:pPr>
        <w:tabs>
          <w:tab w:val="left" w:pos="1815"/>
        </w:tabs>
        <w:rPr>
          <w:rFonts w:ascii="Times New Roman" w:hAnsi="Times New Roman" w:cs="Times New Roman"/>
          <w:b/>
          <w:sz w:val="24"/>
          <w:szCs w:val="24"/>
        </w:rPr>
      </w:pPr>
    </w:p>
    <w:p w:rsidR="004D4262" w:rsidRPr="00ED6502" w:rsidRDefault="006B45D5" w:rsidP="00C11149">
      <w:pPr>
        <w:rPr>
          <w:rFonts w:ascii="Times New Roman" w:hAnsi="Times New Roman" w:cs="Times New Roman"/>
          <w:b/>
          <w:sz w:val="24"/>
          <w:szCs w:val="24"/>
        </w:rPr>
      </w:pPr>
      <w:r w:rsidRPr="00ED6502">
        <w:rPr>
          <w:rFonts w:ascii="Times New Roman" w:hAnsi="Times New Roman" w:cs="Times New Roman"/>
          <w:b/>
          <w:sz w:val="24"/>
          <w:szCs w:val="24"/>
        </w:rPr>
        <w:t>Работа методического кабинета</w:t>
      </w:r>
      <w:r w:rsidR="00850B58">
        <w:rPr>
          <w:rFonts w:ascii="Times New Roman" w:hAnsi="Times New Roman" w:cs="Times New Roman"/>
          <w:b/>
          <w:sz w:val="24"/>
          <w:szCs w:val="24"/>
        </w:rPr>
        <w:t xml:space="preserve"> </w:t>
      </w:r>
    </w:p>
    <w:tbl>
      <w:tblPr>
        <w:tblW w:w="10126"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5557"/>
        <w:gridCol w:w="1247"/>
        <w:gridCol w:w="2552"/>
      </w:tblGrid>
      <w:tr w:rsidR="006B45D5" w:rsidRPr="00ED6502" w:rsidTr="00427EA4">
        <w:trPr>
          <w:trHeight w:val="282"/>
        </w:trPr>
        <w:tc>
          <w:tcPr>
            <w:tcW w:w="770" w:type="dxa"/>
          </w:tcPr>
          <w:p w:rsidR="006B45D5" w:rsidRPr="00ED6502" w:rsidRDefault="006B45D5" w:rsidP="00060B6E">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 п/п</w:t>
            </w:r>
          </w:p>
        </w:tc>
        <w:tc>
          <w:tcPr>
            <w:tcW w:w="5557" w:type="dxa"/>
          </w:tcPr>
          <w:p w:rsidR="006B45D5" w:rsidRPr="00ED6502" w:rsidRDefault="006B45D5" w:rsidP="00060B6E">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Тема</w:t>
            </w:r>
          </w:p>
          <w:p w:rsidR="006B45D5" w:rsidRPr="00ED6502" w:rsidRDefault="006B45D5" w:rsidP="00060B6E">
            <w:pPr>
              <w:spacing w:after="0" w:line="240" w:lineRule="auto"/>
              <w:jc w:val="center"/>
              <w:rPr>
                <w:rFonts w:ascii="Times New Roman" w:hAnsi="Times New Roman" w:cs="Times New Roman"/>
                <w:b/>
                <w:sz w:val="24"/>
                <w:szCs w:val="24"/>
              </w:rPr>
            </w:pPr>
          </w:p>
        </w:tc>
        <w:tc>
          <w:tcPr>
            <w:tcW w:w="1247" w:type="dxa"/>
          </w:tcPr>
          <w:p w:rsidR="006B45D5" w:rsidRPr="00ED6502" w:rsidRDefault="006B45D5" w:rsidP="00060B6E">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Дата проведения</w:t>
            </w:r>
          </w:p>
        </w:tc>
        <w:tc>
          <w:tcPr>
            <w:tcW w:w="2552" w:type="dxa"/>
          </w:tcPr>
          <w:p w:rsidR="006B45D5" w:rsidRPr="00ED6502" w:rsidRDefault="006B45D5" w:rsidP="00060B6E">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Ответственный</w:t>
            </w:r>
          </w:p>
        </w:tc>
      </w:tr>
      <w:tr w:rsidR="006B45D5" w:rsidRPr="00ED6502" w:rsidTr="00427EA4">
        <w:trPr>
          <w:trHeight w:val="1499"/>
        </w:trPr>
        <w:tc>
          <w:tcPr>
            <w:tcW w:w="770" w:type="dxa"/>
          </w:tcPr>
          <w:p w:rsidR="006B45D5" w:rsidRPr="00ED6502" w:rsidRDefault="006B45D5"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1.</w:t>
            </w:r>
          </w:p>
          <w:p w:rsidR="006B45D5" w:rsidRPr="00ED6502" w:rsidRDefault="006B45D5" w:rsidP="00060B6E">
            <w:pPr>
              <w:spacing w:after="0" w:line="240" w:lineRule="auto"/>
              <w:jc w:val="right"/>
              <w:rPr>
                <w:rFonts w:ascii="Times New Roman" w:hAnsi="Times New Roman" w:cs="Times New Roman"/>
                <w:sz w:val="24"/>
                <w:szCs w:val="24"/>
              </w:rPr>
            </w:pPr>
          </w:p>
          <w:p w:rsidR="006B45D5" w:rsidRPr="00ED6502" w:rsidRDefault="006B45D5" w:rsidP="00060B6E">
            <w:pPr>
              <w:spacing w:after="0" w:line="240" w:lineRule="auto"/>
              <w:jc w:val="right"/>
              <w:rPr>
                <w:rFonts w:ascii="Times New Roman" w:hAnsi="Times New Roman" w:cs="Times New Roman"/>
                <w:sz w:val="24"/>
                <w:szCs w:val="24"/>
              </w:rPr>
            </w:pPr>
          </w:p>
          <w:p w:rsidR="006B45D5" w:rsidRPr="00ED6502" w:rsidRDefault="006B45D5" w:rsidP="00060B6E">
            <w:pPr>
              <w:spacing w:after="0" w:line="240" w:lineRule="auto"/>
              <w:jc w:val="right"/>
              <w:rPr>
                <w:rFonts w:ascii="Times New Roman" w:hAnsi="Times New Roman" w:cs="Times New Roman"/>
                <w:sz w:val="24"/>
                <w:szCs w:val="24"/>
              </w:rPr>
            </w:pPr>
          </w:p>
          <w:p w:rsidR="006B45D5" w:rsidRPr="00ED6502" w:rsidRDefault="006B45D5" w:rsidP="00060B6E">
            <w:pPr>
              <w:spacing w:after="0" w:line="240" w:lineRule="auto"/>
              <w:rPr>
                <w:rFonts w:ascii="Times New Roman" w:hAnsi="Times New Roman" w:cs="Times New Roman"/>
                <w:b/>
                <w:sz w:val="24"/>
                <w:szCs w:val="24"/>
              </w:rPr>
            </w:pPr>
          </w:p>
        </w:tc>
        <w:tc>
          <w:tcPr>
            <w:tcW w:w="5557" w:type="dxa"/>
          </w:tcPr>
          <w:p w:rsidR="006B45D5" w:rsidRPr="00ED6502" w:rsidRDefault="006B45D5" w:rsidP="00060B6E">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1.Оформление картотеки методической литературы, направленной на реализацию ФГОС дошкольного образования.</w:t>
            </w:r>
          </w:p>
          <w:p w:rsidR="006B45D5" w:rsidRPr="00ED6502" w:rsidRDefault="006B45D5" w:rsidP="00060B6E">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2. Подбор материалов для оформления информационных стендов:</w:t>
            </w:r>
          </w:p>
          <w:p w:rsidR="006B45D5" w:rsidRPr="00ED6502" w:rsidRDefault="006B45D5" w:rsidP="00060B6E">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-Острые вирусные инфекции. Профилактика простудных заболеваний;</w:t>
            </w:r>
          </w:p>
          <w:p w:rsidR="006B45D5" w:rsidRPr="00ED6502" w:rsidRDefault="006B45D5" w:rsidP="00060B6E">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 Возрастные особенности детей;</w:t>
            </w:r>
          </w:p>
          <w:p w:rsidR="006B45D5" w:rsidRPr="00ED6502" w:rsidRDefault="006B45D5" w:rsidP="00060B6E">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-Осенние витамины</w:t>
            </w:r>
            <w:r w:rsidR="00FB0A9F" w:rsidRPr="00ED6502">
              <w:rPr>
                <w:rFonts w:ascii="Times New Roman" w:hAnsi="Times New Roman" w:cs="Times New Roman"/>
                <w:sz w:val="24"/>
                <w:szCs w:val="24"/>
              </w:rPr>
              <w:t>;</w:t>
            </w:r>
          </w:p>
          <w:p w:rsidR="00FB0A9F" w:rsidRPr="00ED6502" w:rsidRDefault="00FB0A9F" w:rsidP="00060B6E">
            <w:pPr>
              <w:spacing w:after="0" w:line="240" w:lineRule="auto"/>
              <w:jc w:val="both"/>
              <w:rPr>
                <w:rFonts w:ascii="Times New Roman" w:hAnsi="Times New Roman" w:cs="Times New Roman"/>
                <w:b/>
                <w:sz w:val="24"/>
                <w:szCs w:val="24"/>
              </w:rPr>
            </w:pPr>
            <w:r w:rsidRPr="00ED6502">
              <w:rPr>
                <w:rFonts w:ascii="Times New Roman" w:hAnsi="Times New Roman" w:cs="Times New Roman"/>
                <w:sz w:val="24"/>
                <w:szCs w:val="24"/>
              </w:rPr>
              <w:lastRenderedPageBreak/>
              <w:t>-Ребёнок и другие люди «Как вести себя при встречи с незнакомыми людьми»</w:t>
            </w:r>
          </w:p>
        </w:tc>
        <w:tc>
          <w:tcPr>
            <w:tcW w:w="1247" w:type="dxa"/>
          </w:tcPr>
          <w:p w:rsidR="006B45D5" w:rsidRPr="00ED6502" w:rsidRDefault="00FE4730"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lastRenderedPageBreak/>
              <w:t>с</w:t>
            </w:r>
            <w:r w:rsidR="006B45D5" w:rsidRPr="00ED6502">
              <w:rPr>
                <w:rFonts w:ascii="Times New Roman" w:hAnsi="Times New Roman" w:cs="Times New Roman"/>
                <w:sz w:val="24"/>
                <w:szCs w:val="24"/>
              </w:rPr>
              <w:t>ентябрь</w:t>
            </w:r>
          </w:p>
        </w:tc>
        <w:tc>
          <w:tcPr>
            <w:tcW w:w="2552" w:type="dxa"/>
          </w:tcPr>
          <w:p w:rsidR="002263D4" w:rsidRPr="00ED6502" w:rsidRDefault="002263D4" w:rsidP="002263D4">
            <w:pPr>
              <w:spacing w:after="0" w:line="240" w:lineRule="auto"/>
              <w:rPr>
                <w:rFonts w:ascii="Times New Roman" w:hAnsi="Times New Roman" w:cs="Times New Roman"/>
                <w:sz w:val="24"/>
                <w:szCs w:val="24"/>
              </w:rPr>
            </w:pPr>
          </w:p>
          <w:p w:rsidR="00FF21AB" w:rsidRPr="00ED6502" w:rsidRDefault="00FF21AB" w:rsidP="002263D4">
            <w:pPr>
              <w:spacing w:after="0" w:line="240" w:lineRule="auto"/>
              <w:rPr>
                <w:rFonts w:ascii="Times New Roman" w:hAnsi="Times New Roman" w:cs="Times New Roman"/>
                <w:sz w:val="24"/>
                <w:szCs w:val="24"/>
              </w:rPr>
            </w:pPr>
          </w:p>
          <w:p w:rsidR="002263D4" w:rsidRPr="00ED6502" w:rsidRDefault="00C40BCF" w:rsidP="002263D4">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Медицинский работник</w:t>
            </w:r>
          </w:p>
        </w:tc>
      </w:tr>
      <w:tr w:rsidR="006B45D5" w:rsidRPr="00ED6502" w:rsidTr="00427EA4">
        <w:trPr>
          <w:trHeight w:val="1505"/>
        </w:trPr>
        <w:tc>
          <w:tcPr>
            <w:tcW w:w="770" w:type="dxa"/>
            <w:tcBorders>
              <w:top w:val="single" w:sz="4" w:space="0" w:color="auto"/>
              <w:left w:val="single" w:sz="4" w:space="0" w:color="auto"/>
              <w:bottom w:val="single" w:sz="4" w:space="0" w:color="auto"/>
              <w:right w:val="single" w:sz="4" w:space="0" w:color="auto"/>
            </w:tcBorders>
          </w:tcPr>
          <w:p w:rsidR="006B45D5" w:rsidRPr="00ED6502" w:rsidRDefault="006B45D5"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lastRenderedPageBreak/>
              <w:t>2.</w:t>
            </w:r>
          </w:p>
          <w:p w:rsidR="006B45D5" w:rsidRPr="00ED6502" w:rsidRDefault="006B45D5" w:rsidP="00C11149">
            <w:pPr>
              <w:spacing w:after="0" w:line="240" w:lineRule="auto"/>
              <w:rPr>
                <w:rFonts w:ascii="Times New Roman" w:hAnsi="Times New Roman" w:cs="Times New Roman"/>
                <w:sz w:val="24"/>
                <w:szCs w:val="24"/>
              </w:rPr>
            </w:pPr>
          </w:p>
        </w:tc>
        <w:tc>
          <w:tcPr>
            <w:tcW w:w="5557" w:type="dxa"/>
            <w:tcBorders>
              <w:top w:val="single" w:sz="4" w:space="0" w:color="auto"/>
              <w:left w:val="single" w:sz="4" w:space="0" w:color="auto"/>
              <w:bottom w:val="single" w:sz="4" w:space="0" w:color="auto"/>
              <w:right w:val="single" w:sz="4" w:space="0" w:color="auto"/>
            </w:tcBorders>
          </w:tcPr>
          <w:p w:rsidR="006B45D5" w:rsidRPr="00ED6502" w:rsidRDefault="00FE4730" w:rsidP="006B45D5">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w:t>
            </w:r>
            <w:r w:rsidR="006B45D5" w:rsidRPr="00ED6502">
              <w:rPr>
                <w:rFonts w:ascii="Times New Roman" w:hAnsi="Times New Roman" w:cs="Times New Roman"/>
                <w:sz w:val="24"/>
                <w:szCs w:val="24"/>
              </w:rPr>
              <w:t xml:space="preserve">. </w:t>
            </w:r>
            <w:r w:rsidR="002263D4" w:rsidRPr="00ED6502">
              <w:rPr>
                <w:rFonts w:ascii="Times New Roman" w:hAnsi="Times New Roman" w:cs="Times New Roman"/>
                <w:sz w:val="24"/>
                <w:szCs w:val="24"/>
              </w:rPr>
              <w:t>Выставка</w:t>
            </w:r>
            <w:r w:rsidR="006B45D5" w:rsidRPr="00ED6502">
              <w:rPr>
                <w:rFonts w:ascii="Times New Roman" w:hAnsi="Times New Roman" w:cs="Times New Roman"/>
                <w:sz w:val="24"/>
                <w:szCs w:val="24"/>
              </w:rPr>
              <w:t xml:space="preserve"> педагогической литературы по построению </w:t>
            </w:r>
            <w:r w:rsidR="002263D4" w:rsidRPr="00ED6502">
              <w:rPr>
                <w:rFonts w:ascii="Times New Roman" w:hAnsi="Times New Roman" w:cs="Times New Roman"/>
                <w:sz w:val="24"/>
                <w:szCs w:val="24"/>
              </w:rPr>
              <w:t>предметно -</w:t>
            </w:r>
            <w:r w:rsidR="006B45D5" w:rsidRPr="00ED6502">
              <w:rPr>
                <w:rFonts w:ascii="Times New Roman" w:hAnsi="Times New Roman" w:cs="Times New Roman"/>
                <w:sz w:val="24"/>
                <w:szCs w:val="24"/>
              </w:rPr>
              <w:t>развивающей среды в дошкольном учреждении.</w:t>
            </w:r>
          </w:p>
          <w:p w:rsidR="00FB0A9F" w:rsidRPr="00ED6502" w:rsidRDefault="00FE4595" w:rsidP="006B45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Помощь в организации мастерских по народным ремеслам и мини-музеям</w:t>
            </w:r>
          </w:p>
        </w:tc>
        <w:tc>
          <w:tcPr>
            <w:tcW w:w="1247" w:type="dxa"/>
            <w:tcBorders>
              <w:top w:val="single" w:sz="4" w:space="0" w:color="auto"/>
              <w:left w:val="single" w:sz="4" w:space="0" w:color="auto"/>
              <w:bottom w:val="single" w:sz="4" w:space="0" w:color="auto"/>
              <w:right w:val="single" w:sz="4" w:space="0" w:color="auto"/>
            </w:tcBorders>
          </w:tcPr>
          <w:p w:rsidR="00FB0A9F" w:rsidRPr="00ED6502" w:rsidRDefault="00FE4730"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о</w:t>
            </w:r>
            <w:r w:rsidR="006B45D5" w:rsidRPr="00ED6502">
              <w:rPr>
                <w:rFonts w:ascii="Times New Roman" w:hAnsi="Times New Roman" w:cs="Times New Roman"/>
                <w:sz w:val="24"/>
                <w:szCs w:val="24"/>
              </w:rPr>
              <w:t>ктябрь</w:t>
            </w:r>
          </w:p>
          <w:p w:rsidR="006B45D5" w:rsidRPr="00ED6502" w:rsidRDefault="006B45D5" w:rsidP="00FB0A9F">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263D4" w:rsidRPr="00ED6502" w:rsidRDefault="00850B58" w:rsidP="00850B58">
            <w:pPr>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6B45D5" w:rsidRPr="00ED6502" w:rsidTr="00427EA4">
        <w:trPr>
          <w:trHeight w:val="989"/>
        </w:trPr>
        <w:tc>
          <w:tcPr>
            <w:tcW w:w="770" w:type="dxa"/>
            <w:tcBorders>
              <w:top w:val="single" w:sz="4" w:space="0" w:color="auto"/>
              <w:left w:val="single" w:sz="4" w:space="0" w:color="auto"/>
              <w:bottom w:val="single" w:sz="4" w:space="0" w:color="auto"/>
              <w:right w:val="single" w:sz="4" w:space="0" w:color="auto"/>
            </w:tcBorders>
          </w:tcPr>
          <w:p w:rsidR="006B45D5" w:rsidRPr="00ED6502" w:rsidRDefault="006B45D5" w:rsidP="00C11149">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3</w:t>
            </w:r>
            <w:r w:rsidR="00C11149" w:rsidRPr="00ED6502">
              <w:rPr>
                <w:rFonts w:ascii="Times New Roman" w:hAnsi="Times New Roman" w:cs="Times New Roman"/>
                <w:sz w:val="24"/>
                <w:szCs w:val="24"/>
              </w:rPr>
              <w:t>.</w:t>
            </w:r>
          </w:p>
        </w:tc>
        <w:tc>
          <w:tcPr>
            <w:tcW w:w="5557" w:type="dxa"/>
            <w:tcBorders>
              <w:top w:val="single" w:sz="4" w:space="0" w:color="auto"/>
              <w:left w:val="single" w:sz="4" w:space="0" w:color="auto"/>
              <w:bottom w:val="single" w:sz="4" w:space="0" w:color="auto"/>
              <w:right w:val="single" w:sz="4" w:space="0" w:color="auto"/>
            </w:tcBorders>
          </w:tcPr>
          <w:p w:rsidR="006B45D5" w:rsidRDefault="006B45D5" w:rsidP="006B45D5">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1.Помощь педагогам в формировании портфолио.</w:t>
            </w:r>
          </w:p>
          <w:p w:rsidR="006B45D5" w:rsidRPr="00ED6502" w:rsidRDefault="00FE4595" w:rsidP="00226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ED6502">
              <w:rPr>
                <w:rFonts w:ascii="Times New Roman" w:hAnsi="Times New Roman" w:cs="Times New Roman"/>
                <w:sz w:val="24"/>
                <w:szCs w:val="24"/>
              </w:rPr>
              <w:t>Подготовка наглядного материала в помощь воспитателям для организации мини-музея в группах.</w:t>
            </w:r>
          </w:p>
        </w:tc>
        <w:tc>
          <w:tcPr>
            <w:tcW w:w="1247" w:type="dxa"/>
            <w:tcBorders>
              <w:top w:val="single" w:sz="4" w:space="0" w:color="auto"/>
              <w:left w:val="single" w:sz="4" w:space="0" w:color="auto"/>
              <w:bottom w:val="single" w:sz="4" w:space="0" w:color="auto"/>
              <w:right w:val="single" w:sz="4" w:space="0" w:color="auto"/>
            </w:tcBorders>
          </w:tcPr>
          <w:p w:rsidR="006B45D5" w:rsidRPr="00ED6502" w:rsidRDefault="00FE4730"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н</w:t>
            </w:r>
            <w:r w:rsidR="006B45D5" w:rsidRPr="00ED6502">
              <w:rPr>
                <w:rFonts w:ascii="Times New Roman" w:hAnsi="Times New Roman" w:cs="Times New Roman"/>
                <w:sz w:val="24"/>
                <w:szCs w:val="24"/>
              </w:rPr>
              <w:t>оябрь</w:t>
            </w:r>
          </w:p>
        </w:tc>
        <w:tc>
          <w:tcPr>
            <w:tcW w:w="2552" w:type="dxa"/>
            <w:tcBorders>
              <w:top w:val="single" w:sz="4" w:space="0" w:color="auto"/>
              <w:left w:val="single" w:sz="4" w:space="0" w:color="auto"/>
              <w:bottom w:val="single" w:sz="4" w:space="0" w:color="auto"/>
              <w:right w:val="single" w:sz="4" w:space="0" w:color="auto"/>
            </w:tcBorders>
          </w:tcPr>
          <w:p w:rsidR="006B45D5" w:rsidRPr="00ED6502" w:rsidRDefault="00850B58" w:rsidP="00C11149">
            <w:pPr>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9E44E3" w:rsidRPr="00ED6502" w:rsidTr="00427EA4">
        <w:trPr>
          <w:trHeight w:val="1096"/>
        </w:trPr>
        <w:tc>
          <w:tcPr>
            <w:tcW w:w="770"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4.</w:t>
            </w:r>
          </w:p>
        </w:tc>
        <w:tc>
          <w:tcPr>
            <w:tcW w:w="5557" w:type="dxa"/>
            <w:tcBorders>
              <w:top w:val="single" w:sz="4" w:space="0" w:color="auto"/>
              <w:left w:val="single" w:sz="4" w:space="0" w:color="auto"/>
              <w:bottom w:val="single" w:sz="4" w:space="0" w:color="auto"/>
              <w:right w:val="single" w:sz="4" w:space="0" w:color="auto"/>
            </w:tcBorders>
          </w:tcPr>
          <w:p w:rsidR="009E44E3" w:rsidRPr="00ED6502" w:rsidRDefault="009E44E3" w:rsidP="00022139">
            <w:pPr>
              <w:spacing w:after="0" w:line="240" w:lineRule="auto"/>
              <w:ind w:left="-675" w:hanging="142"/>
              <w:jc w:val="both"/>
              <w:rPr>
                <w:rFonts w:ascii="Times New Roman" w:hAnsi="Times New Roman" w:cs="Times New Roman"/>
                <w:sz w:val="24"/>
                <w:szCs w:val="24"/>
              </w:rPr>
            </w:pPr>
            <w:r w:rsidRPr="00ED6502">
              <w:rPr>
                <w:rFonts w:ascii="Times New Roman" w:hAnsi="Times New Roman" w:cs="Times New Roman"/>
                <w:sz w:val="24"/>
                <w:szCs w:val="24"/>
              </w:rPr>
              <w:t>1.</w:t>
            </w:r>
            <w:r w:rsidR="009F2E8D">
              <w:rPr>
                <w:rFonts w:ascii="Times New Roman" w:hAnsi="Times New Roman" w:cs="Times New Roman"/>
                <w:sz w:val="24"/>
                <w:szCs w:val="24"/>
              </w:rPr>
              <w:t>Выс</w:t>
            </w:r>
            <w:r w:rsidR="00C11149" w:rsidRPr="00ED6502">
              <w:rPr>
                <w:rFonts w:ascii="Times New Roman" w:hAnsi="Times New Roman" w:cs="Times New Roman"/>
                <w:sz w:val="24"/>
                <w:szCs w:val="24"/>
              </w:rPr>
              <w:t>»</w:t>
            </w:r>
            <w:r w:rsidR="009F2E8D">
              <w:rPr>
                <w:rFonts w:ascii="Times New Roman" w:hAnsi="Times New Roman" w:cs="Times New Roman"/>
                <w:sz w:val="24"/>
                <w:szCs w:val="24"/>
              </w:rPr>
              <w:t xml:space="preserve">   1. Заявка методической литературы по программе «От рождения до школы»</w:t>
            </w:r>
          </w:p>
        </w:tc>
        <w:tc>
          <w:tcPr>
            <w:tcW w:w="1247" w:type="dxa"/>
            <w:tcBorders>
              <w:top w:val="single" w:sz="4" w:space="0" w:color="auto"/>
              <w:left w:val="single" w:sz="4" w:space="0" w:color="auto"/>
              <w:bottom w:val="single" w:sz="4" w:space="0" w:color="auto"/>
              <w:right w:val="single" w:sz="4" w:space="0" w:color="auto"/>
            </w:tcBorders>
          </w:tcPr>
          <w:p w:rsidR="009E44E3" w:rsidRPr="00ED6502" w:rsidRDefault="00FE4730"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д</w:t>
            </w:r>
            <w:r w:rsidR="009E44E3" w:rsidRPr="00ED6502">
              <w:rPr>
                <w:rFonts w:ascii="Times New Roman" w:hAnsi="Times New Roman" w:cs="Times New Roman"/>
                <w:sz w:val="24"/>
                <w:szCs w:val="24"/>
              </w:rPr>
              <w:t>екабрь</w:t>
            </w:r>
          </w:p>
        </w:tc>
        <w:tc>
          <w:tcPr>
            <w:tcW w:w="2552" w:type="dxa"/>
            <w:tcBorders>
              <w:top w:val="single" w:sz="4" w:space="0" w:color="auto"/>
              <w:left w:val="single" w:sz="4" w:space="0" w:color="auto"/>
              <w:bottom w:val="single" w:sz="4" w:space="0" w:color="auto"/>
              <w:right w:val="single" w:sz="4" w:space="0" w:color="auto"/>
            </w:tcBorders>
          </w:tcPr>
          <w:p w:rsidR="009E44E3" w:rsidRPr="00ED6502" w:rsidRDefault="00850B58" w:rsidP="00850B58">
            <w:pPr>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9E44E3" w:rsidRPr="00ED6502" w:rsidTr="00427EA4">
        <w:trPr>
          <w:trHeight w:val="1290"/>
        </w:trPr>
        <w:tc>
          <w:tcPr>
            <w:tcW w:w="770"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5.</w:t>
            </w:r>
          </w:p>
        </w:tc>
        <w:tc>
          <w:tcPr>
            <w:tcW w:w="5557" w:type="dxa"/>
            <w:tcBorders>
              <w:top w:val="single" w:sz="4" w:space="0" w:color="auto"/>
              <w:left w:val="single" w:sz="4" w:space="0" w:color="auto"/>
              <w:bottom w:val="single" w:sz="4" w:space="0" w:color="auto"/>
              <w:right w:val="single" w:sz="4" w:space="0" w:color="auto"/>
            </w:tcBorders>
          </w:tcPr>
          <w:p w:rsidR="009E44E3" w:rsidRPr="00ED6502" w:rsidRDefault="009E44E3" w:rsidP="006B45D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1</w:t>
            </w:r>
            <w:r w:rsidR="00FE4730" w:rsidRPr="00ED6502">
              <w:rPr>
                <w:rFonts w:ascii="Times New Roman" w:hAnsi="Times New Roman" w:cs="Times New Roman"/>
                <w:sz w:val="24"/>
                <w:szCs w:val="24"/>
              </w:rPr>
              <w:t>.</w:t>
            </w:r>
            <w:r w:rsidRPr="00ED6502">
              <w:rPr>
                <w:rFonts w:ascii="Times New Roman" w:hAnsi="Times New Roman" w:cs="Times New Roman"/>
                <w:sz w:val="24"/>
                <w:szCs w:val="24"/>
              </w:rPr>
              <w:t>Подготовка наглядного материала для организация смотра –конкурса</w:t>
            </w:r>
            <w:r w:rsidR="009F2E8D">
              <w:rPr>
                <w:rFonts w:ascii="Times New Roman" w:hAnsi="Times New Roman" w:cs="Times New Roman"/>
                <w:sz w:val="24"/>
                <w:szCs w:val="24"/>
              </w:rPr>
              <w:t xml:space="preserve"> «Кормушка для птиц»</w:t>
            </w:r>
            <w:r w:rsidRPr="00ED6502">
              <w:rPr>
                <w:rFonts w:ascii="Times New Roman" w:hAnsi="Times New Roman" w:cs="Times New Roman"/>
                <w:sz w:val="24"/>
                <w:szCs w:val="24"/>
              </w:rPr>
              <w:t>.</w:t>
            </w:r>
          </w:p>
          <w:p w:rsidR="00FB0A9F" w:rsidRPr="00ED6502" w:rsidRDefault="009E44E3" w:rsidP="00FE4730">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2. </w:t>
            </w:r>
            <w:r w:rsidR="00FE4730" w:rsidRPr="00ED6502">
              <w:rPr>
                <w:rFonts w:ascii="Times New Roman" w:hAnsi="Times New Roman" w:cs="Times New Roman"/>
                <w:sz w:val="24"/>
                <w:szCs w:val="24"/>
              </w:rPr>
              <w:t>Реставрация методической литературы, картин и т.д.</w:t>
            </w:r>
          </w:p>
        </w:tc>
        <w:tc>
          <w:tcPr>
            <w:tcW w:w="1247" w:type="dxa"/>
            <w:tcBorders>
              <w:top w:val="single" w:sz="4" w:space="0" w:color="auto"/>
              <w:left w:val="single" w:sz="4" w:space="0" w:color="auto"/>
              <w:bottom w:val="single" w:sz="4" w:space="0" w:color="auto"/>
              <w:right w:val="single" w:sz="4" w:space="0" w:color="auto"/>
            </w:tcBorders>
          </w:tcPr>
          <w:p w:rsidR="009E44E3" w:rsidRPr="00ED6502" w:rsidRDefault="00FE4730"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я</w:t>
            </w:r>
            <w:r w:rsidR="009E44E3" w:rsidRPr="00ED6502">
              <w:rPr>
                <w:rFonts w:ascii="Times New Roman" w:hAnsi="Times New Roman" w:cs="Times New Roman"/>
                <w:sz w:val="24"/>
                <w:szCs w:val="24"/>
              </w:rPr>
              <w:t>нварь</w:t>
            </w:r>
          </w:p>
          <w:p w:rsidR="00FB0A9F" w:rsidRPr="00ED6502" w:rsidRDefault="00FB0A9F" w:rsidP="00060B6E">
            <w:pPr>
              <w:spacing w:after="0" w:line="240" w:lineRule="auto"/>
              <w:rPr>
                <w:rFonts w:ascii="Times New Roman" w:hAnsi="Times New Roman" w:cs="Times New Roman"/>
                <w:sz w:val="24"/>
                <w:szCs w:val="24"/>
              </w:rPr>
            </w:pPr>
          </w:p>
          <w:p w:rsidR="00FB0A9F" w:rsidRPr="00ED6502" w:rsidRDefault="00FB0A9F" w:rsidP="00060B6E">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44E3" w:rsidRPr="00ED6502" w:rsidRDefault="00850B58" w:rsidP="00850B58">
            <w:pPr>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9E44E3" w:rsidRPr="00ED6502" w:rsidTr="00427EA4">
        <w:trPr>
          <w:trHeight w:val="1499"/>
        </w:trPr>
        <w:tc>
          <w:tcPr>
            <w:tcW w:w="770"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6.</w:t>
            </w:r>
          </w:p>
        </w:tc>
        <w:tc>
          <w:tcPr>
            <w:tcW w:w="5557" w:type="dxa"/>
            <w:tcBorders>
              <w:top w:val="single" w:sz="4" w:space="0" w:color="auto"/>
              <w:left w:val="single" w:sz="4" w:space="0" w:color="auto"/>
              <w:bottom w:val="single" w:sz="4" w:space="0" w:color="auto"/>
              <w:right w:val="single" w:sz="4" w:space="0" w:color="auto"/>
            </w:tcBorders>
          </w:tcPr>
          <w:p w:rsidR="009E44E3" w:rsidRPr="00ED6502" w:rsidRDefault="009E44E3" w:rsidP="006B45D5">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 xml:space="preserve">1. </w:t>
            </w:r>
            <w:r w:rsidR="002263D4" w:rsidRPr="00ED6502">
              <w:rPr>
                <w:rFonts w:ascii="Times New Roman" w:hAnsi="Times New Roman" w:cs="Times New Roman"/>
                <w:sz w:val="24"/>
                <w:szCs w:val="24"/>
              </w:rPr>
              <w:t>Оформление картотеки методической литературы.</w:t>
            </w:r>
          </w:p>
          <w:p w:rsidR="009E44E3" w:rsidRPr="00ED6502" w:rsidRDefault="009E44E3" w:rsidP="002263D4">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 xml:space="preserve">2. </w:t>
            </w:r>
            <w:r w:rsidR="002263D4" w:rsidRPr="00ED6502">
              <w:rPr>
                <w:rFonts w:ascii="Times New Roman" w:hAnsi="Times New Roman" w:cs="Times New Roman"/>
                <w:sz w:val="24"/>
                <w:szCs w:val="24"/>
              </w:rPr>
              <w:t>Выставка методической литературы</w:t>
            </w:r>
            <w:r w:rsidRPr="00ED6502">
              <w:rPr>
                <w:rFonts w:ascii="Times New Roman" w:hAnsi="Times New Roman" w:cs="Times New Roman"/>
                <w:sz w:val="24"/>
                <w:szCs w:val="24"/>
              </w:rPr>
              <w:t xml:space="preserve"> «Безопасность на дорогах в зимнее время».</w:t>
            </w:r>
          </w:p>
        </w:tc>
        <w:tc>
          <w:tcPr>
            <w:tcW w:w="1247" w:type="dxa"/>
            <w:tcBorders>
              <w:top w:val="single" w:sz="4" w:space="0" w:color="auto"/>
              <w:left w:val="single" w:sz="4" w:space="0" w:color="auto"/>
              <w:bottom w:val="single" w:sz="4" w:space="0" w:color="auto"/>
              <w:right w:val="single" w:sz="4" w:space="0" w:color="auto"/>
            </w:tcBorders>
          </w:tcPr>
          <w:p w:rsidR="009E44E3" w:rsidRPr="00ED6502" w:rsidRDefault="00FE4730"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ф</w:t>
            </w:r>
            <w:r w:rsidR="009E44E3" w:rsidRPr="00ED6502">
              <w:rPr>
                <w:rFonts w:ascii="Times New Roman" w:hAnsi="Times New Roman" w:cs="Times New Roman"/>
                <w:sz w:val="24"/>
                <w:szCs w:val="24"/>
              </w:rPr>
              <w:t>евраль</w:t>
            </w:r>
          </w:p>
        </w:tc>
        <w:tc>
          <w:tcPr>
            <w:tcW w:w="2552" w:type="dxa"/>
            <w:tcBorders>
              <w:top w:val="single" w:sz="4" w:space="0" w:color="auto"/>
              <w:left w:val="single" w:sz="4" w:space="0" w:color="auto"/>
              <w:bottom w:val="single" w:sz="4" w:space="0" w:color="auto"/>
              <w:right w:val="single" w:sz="4" w:space="0" w:color="auto"/>
            </w:tcBorders>
          </w:tcPr>
          <w:p w:rsidR="009E44E3" w:rsidRPr="00ED6502" w:rsidRDefault="00850B58" w:rsidP="00060B6E">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9E44E3" w:rsidRPr="00ED6502" w:rsidRDefault="009E44E3" w:rsidP="00060B6E">
            <w:pPr>
              <w:spacing w:after="0" w:line="240" w:lineRule="auto"/>
              <w:rPr>
                <w:rFonts w:ascii="Times New Roman" w:hAnsi="Times New Roman" w:cs="Times New Roman"/>
                <w:sz w:val="24"/>
                <w:szCs w:val="24"/>
              </w:rPr>
            </w:pPr>
          </w:p>
        </w:tc>
      </w:tr>
      <w:tr w:rsidR="009E44E3" w:rsidRPr="00ED6502" w:rsidTr="00427EA4">
        <w:trPr>
          <w:trHeight w:val="891"/>
        </w:trPr>
        <w:tc>
          <w:tcPr>
            <w:tcW w:w="770"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7.</w:t>
            </w:r>
          </w:p>
        </w:tc>
        <w:tc>
          <w:tcPr>
            <w:tcW w:w="5557" w:type="dxa"/>
            <w:tcBorders>
              <w:top w:val="single" w:sz="4" w:space="0" w:color="auto"/>
              <w:left w:val="single" w:sz="4" w:space="0" w:color="auto"/>
              <w:bottom w:val="single" w:sz="4" w:space="0" w:color="auto"/>
              <w:right w:val="single" w:sz="4" w:space="0" w:color="auto"/>
            </w:tcBorders>
          </w:tcPr>
          <w:p w:rsidR="009E44E3" w:rsidRPr="00ED6502" w:rsidRDefault="00FE4730" w:rsidP="00FE4595">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w:t>
            </w:r>
            <w:r w:rsidR="00FE4595">
              <w:rPr>
                <w:rFonts w:ascii="Times New Roman" w:hAnsi="Times New Roman" w:cs="Times New Roman"/>
                <w:sz w:val="24"/>
                <w:szCs w:val="24"/>
              </w:rPr>
              <w:t>Организация ярмарок, фестивалей по народным ремеслам</w:t>
            </w:r>
          </w:p>
        </w:tc>
        <w:tc>
          <w:tcPr>
            <w:tcW w:w="1247" w:type="dxa"/>
            <w:tcBorders>
              <w:top w:val="single" w:sz="4" w:space="0" w:color="auto"/>
              <w:left w:val="single" w:sz="4" w:space="0" w:color="auto"/>
              <w:bottom w:val="single" w:sz="4" w:space="0" w:color="auto"/>
              <w:right w:val="single" w:sz="4" w:space="0" w:color="auto"/>
            </w:tcBorders>
          </w:tcPr>
          <w:p w:rsidR="009E44E3" w:rsidRPr="00ED6502" w:rsidRDefault="00FE4730"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м</w:t>
            </w:r>
            <w:r w:rsidR="009E44E3" w:rsidRPr="00ED6502">
              <w:rPr>
                <w:rFonts w:ascii="Times New Roman" w:hAnsi="Times New Roman" w:cs="Times New Roman"/>
                <w:sz w:val="24"/>
                <w:szCs w:val="24"/>
              </w:rPr>
              <w:t>арт</w:t>
            </w:r>
          </w:p>
        </w:tc>
        <w:tc>
          <w:tcPr>
            <w:tcW w:w="2552"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w:t>
            </w:r>
          </w:p>
          <w:p w:rsidR="009E44E3" w:rsidRPr="00ED6502" w:rsidRDefault="00850B58" w:rsidP="00060B6E">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9E44E3" w:rsidRPr="00ED6502" w:rsidTr="00427EA4">
        <w:trPr>
          <w:trHeight w:val="1499"/>
        </w:trPr>
        <w:tc>
          <w:tcPr>
            <w:tcW w:w="770"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8.</w:t>
            </w:r>
          </w:p>
        </w:tc>
        <w:tc>
          <w:tcPr>
            <w:tcW w:w="5557" w:type="dxa"/>
            <w:tcBorders>
              <w:top w:val="single" w:sz="4" w:space="0" w:color="auto"/>
              <w:left w:val="single" w:sz="4" w:space="0" w:color="auto"/>
              <w:bottom w:val="single" w:sz="4" w:space="0" w:color="auto"/>
              <w:right w:val="single" w:sz="4" w:space="0" w:color="auto"/>
            </w:tcBorders>
          </w:tcPr>
          <w:p w:rsidR="009E44E3" w:rsidRPr="00ED6502" w:rsidRDefault="009E44E3" w:rsidP="006B45D5">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1.Подбор наглядной информации для организации проекта «Огород глазами ребенка».</w:t>
            </w:r>
          </w:p>
          <w:p w:rsidR="009E44E3" w:rsidRPr="00ED6502" w:rsidRDefault="009E44E3" w:rsidP="006B45D5">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2.Подбор материалов для оформления информационных стендов</w:t>
            </w:r>
            <w:r w:rsidR="004F465D" w:rsidRPr="00ED6502">
              <w:rPr>
                <w:rFonts w:ascii="Times New Roman" w:hAnsi="Times New Roman" w:cs="Times New Roman"/>
                <w:sz w:val="24"/>
                <w:szCs w:val="24"/>
              </w:rPr>
              <w:t xml:space="preserve"> по теме «Организация </w:t>
            </w:r>
            <w:proofErr w:type="spellStart"/>
            <w:r w:rsidR="004F465D" w:rsidRPr="00ED6502">
              <w:rPr>
                <w:rFonts w:ascii="Times New Roman" w:hAnsi="Times New Roman" w:cs="Times New Roman"/>
                <w:sz w:val="24"/>
                <w:szCs w:val="24"/>
              </w:rPr>
              <w:t>здоровь</w:t>
            </w:r>
            <w:r w:rsidRPr="00ED6502">
              <w:rPr>
                <w:rFonts w:ascii="Times New Roman" w:hAnsi="Times New Roman" w:cs="Times New Roman"/>
                <w:sz w:val="24"/>
                <w:szCs w:val="24"/>
              </w:rPr>
              <w:t>сберегающих</w:t>
            </w:r>
            <w:proofErr w:type="spellEnd"/>
            <w:r w:rsidRPr="00ED6502">
              <w:rPr>
                <w:rFonts w:ascii="Times New Roman" w:hAnsi="Times New Roman" w:cs="Times New Roman"/>
                <w:sz w:val="24"/>
                <w:szCs w:val="24"/>
              </w:rPr>
              <w:t xml:space="preserve"> технологий в детском саду».</w:t>
            </w:r>
          </w:p>
        </w:tc>
        <w:tc>
          <w:tcPr>
            <w:tcW w:w="1247"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апрель</w:t>
            </w:r>
          </w:p>
        </w:tc>
        <w:tc>
          <w:tcPr>
            <w:tcW w:w="2552" w:type="dxa"/>
            <w:tcBorders>
              <w:top w:val="single" w:sz="4" w:space="0" w:color="auto"/>
              <w:left w:val="single" w:sz="4" w:space="0" w:color="auto"/>
              <w:bottom w:val="single" w:sz="4" w:space="0" w:color="auto"/>
              <w:right w:val="single" w:sz="4" w:space="0" w:color="auto"/>
            </w:tcBorders>
          </w:tcPr>
          <w:p w:rsidR="009E44E3" w:rsidRPr="00ED6502" w:rsidRDefault="00850B58" w:rsidP="00060B6E">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9E44E3" w:rsidRPr="00ED6502" w:rsidRDefault="009E44E3" w:rsidP="00060B6E">
            <w:pPr>
              <w:spacing w:after="0" w:line="240" w:lineRule="auto"/>
              <w:rPr>
                <w:rFonts w:ascii="Times New Roman" w:hAnsi="Times New Roman" w:cs="Times New Roman"/>
                <w:sz w:val="24"/>
                <w:szCs w:val="24"/>
              </w:rPr>
            </w:pPr>
          </w:p>
        </w:tc>
      </w:tr>
      <w:tr w:rsidR="009E44E3" w:rsidRPr="00ED6502" w:rsidTr="00427EA4">
        <w:trPr>
          <w:trHeight w:val="720"/>
        </w:trPr>
        <w:tc>
          <w:tcPr>
            <w:tcW w:w="770"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9.</w:t>
            </w:r>
          </w:p>
        </w:tc>
        <w:tc>
          <w:tcPr>
            <w:tcW w:w="5557" w:type="dxa"/>
            <w:tcBorders>
              <w:top w:val="single" w:sz="4" w:space="0" w:color="auto"/>
              <w:left w:val="single" w:sz="4" w:space="0" w:color="auto"/>
              <w:bottom w:val="single" w:sz="4" w:space="0" w:color="auto"/>
              <w:right w:val="single" w:sz="4" w:space="0" w:color="auto"/>
            </w:tcBorders>
          </w:tcPr>
          <w:p w:rsidR="00E86685" w:rsidRPr="00ED6502" w:rsidRDefault="009E44E3" w:rsidP="006B45D5">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1.Подготовка информации для педагогов по теме «Организация досуговой деятельности в детском саду».</w:t>
            </w:r>
          </w:p>
        </w:tc>
        <w:tc>
          <w:tcPr>
            <w:tcW w:w="1247" w:type="dxa"/>
            <w:tcBorders>
              <w:top w:val="single" w:sz="4" w:space="0" w:color="auto"/>
              <w:left w:val="single" w:sz="4" w:space="0" w:color="auto"/>
              <w:bottom w:val="single" w:sz="4" w:space="0" w:color="auto"/>
              <w:right w:val="single" w:sz="4" w:space="0" w:color="auto"/>
            </w:tcBorders>
          </w:tcPr>
          <w:p w:rsidR="009E44E3" w:rsidRPr="00ED6502" w:rsidRDefault="00FE4730"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м</w:t>
            </w:r>
            <w:r w:rsidR="009E44E3" w:rsidRPr="00ED6502">
              <w:rPr>
                <w:rFonts w:ascii="Times New Roman" w:hAnsi="Times New Roman" w:cs="Times New Roman"/>
                <w:sz w:val="24"/>
                <w:szCs w:val="24"/>
              </w:rPr>
              <w:t xml:space="preserve">ай </w:t>
            </w:r>
          </w:p>
        </w:tc>
        <w:tc>
          <w:tcPr>
            <w:tcW w:w="2552" w:type="dxa"/>
            <w:tcBorders>
              <w:top w:val="single" w:sz="4" w:space="0" w:color="auto"/>
              <w:left w:val="single" w:sz="4" w:space="0" w:color="auto"/>
              <w:bottom w:val="single" w:sz="4" w:space="0" w:color="auto"/>
              <w:right w:val="single" w:sz="4" w:space="0" w:color="auto"/>
            </w:tcBorders>
          </w:tcPr>
          <w:p w:rsidR="009E44E3" w:rsidRPr="00ED6502" w:rsidRDefault="00850B58" w:rsidP="00850B58">
            <w:pPr>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E86685" w:rsidRPr="00ED6502" w:rsidTr="00427EA4">
        <w:trPr>
          <w:trHeight w:val="645"/>
        </w:trPr>
        <w:tc>
          <w:tcPr>
            <w:tcW w:w="770" w:type="dxa"/>
            <w:tcBorders>
              <w:top w:val="single" w:sz="4" w:space="0" w:color="auto"/>
              <w:left w:val="single" w:sz="4" w:space="0" w:color="auto"/>
              <w:bottom w:val="single" w:sz="4" w:space="0" w:color="auto"/>
              <w:right w:val="single" w:sz="4" w:space="0" w:color="auto"/>
            </w:tcBorders>
          </w:tcPr>
          <w:p w:rsidR="00E86685" w:rsidRPr="00ED6502" w:rsidRDefault="00E86685" w:rsidP="00060B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5557" w:type="dxa"/>
            <w:tcBorders>
              <w:top w:val="single" w:sz="4" w:space="0" w:color="auto"/>
              <w:left w:val="single" w:sz="4" w:space="0" w:color="auto"/>
              <w:bottom w:val="single" w:sz="4" w:space="0" w:color="auto"/>
              <w:right w:val="single" w:sz="4" w:space="0" w:color="auto"/>
            </w:tcBorders>
          </w:tcPr>
          <w:p w:rsidR="00E86685" w:rsidRPr="00ED6502" w:rsidRDefault="00E86685" w:rsidP="00E86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в ЭМК </w:t>
            </w:r>
          </w:p>
        </w:tc>
        <w:tc>
          <w:tcPr>
            <w:tcW w:w="1247" w:type="dxa"/>
            <w:tcBorders>
              <w:top w:val="single" w:sz="4" w:space="0" w:color="auto"/>
              <w:left w:val="single" w:sz="4" w:space="0" w:color="auto"/>
              <w:bottom w:val="single" w:sz="4" w:space="0" w:color="auto"/>
              <w:right w:val="single" w:sz="4" w:space="0" w:color="auto"/>
            </w:tcBorders>
          </w:tcPr>
          <w:p w:rsidR="00E86685" w:rsidRPr="00ED6502" w:rsidRDefault="00E86685" w:rsidP="00060B6E">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c>
          <w:tcPr>
            <w:tcW w:w="2552" w:type="dxa"/>
            <w:tcBorders>
              <w:top w:val="single" w:sz="4" w:space="0" w:color="auto"/>
              <w:left w:val="single" w:sz="4" w:space="0" w:color="auto"/>
              <w:bottom w:val="single" w:sz="4" w:space="0" w:color="auto"/>
              <w:right w:val="single" w:sz="4" w:space="0" w:color="auto"/>
            </w:tcBorders>
          </w:tcPr>
          <w:p w:rsidR="00E86685" w:rsidRDefault="00E86685" w:rsidP="00850B58">
            <w:pPr>
              <w:rPr>
                <w:rFonts w:ascii="Times New Roman" w:hAnsi="Times New Roman" w:cs="Times New Roman"/>
                <w:sz w:val="24"/>
                <w:szCs w:val="24"/>
              </w:rPr>
            </w:pPr>
            <w:r w:rsidRPr="00E86685">
              <w:rPr>
                <w:rFonts w:ascii="Times New Roman" w:hAnsi="Times New Roman" w:cs="Times New Roman"/>
                <w:sz w:val="24"/>
                <w:szCs w:val="24"/>
              </w:rPr>
              <w:t>Методическая служба</w:t>
            </w:r>
          </w:p>
        </w:tc>
      </w:tr>
    </w:tbl>
    <w:p w:rsidR="00D32D8B" w:rsidRDefault="00D32D8B" w:rsidP="009E44E3">
      <w:pPr>
        <w:tabs>
          <w:tab w:val="left" w:pos="2010"/>
        </w:tabs>
        <w:rPr>
          <w:rFonts w:ascii="Times New Roman" w:hAnsi="Times New Roman" w:cs="Times New Roman"/>
          <w:b/>
          <w:sz w:val="24"/>
          <w:szCs w:val="24"/>
        </w:rPr>
      </w:pPr>
    </w:p>
    <w:p w:rsidR="00D32D8B" w:rsidRDefault="00D32D8B">
      <w:pPr>
        <w:rPr>
          <w:rFonts w:ascii="Times New Roman" w:hAnsi="Times New Roman" w:cs="Times New Roman"/>
          <w:b/>
          <w:sz w:val="24"/>
          <w:szCs w:val="24"/>
        </w:rPr>
      </w:pPr>
      <w:r>
        <w:rPr>
          <w:rFonts w:ascii="Times New Roman" w:hAnsi="Times New Roman" w:cs="Times New Roman"/>
          <w:b/>
          <w:sz w:val="24"/>
          <w:szCs w:val="24"/>
        </w:rPr>
        <w:br w:type="page"/>
      </w:r>
    </w:p>
    <w:p w:rsidR="00CC70C7" w:rsidRDefault="00CC70C7" w:rsidP="00CC70C7">
      <w:pPr>
        <w:rPr>
          <w:rFonts w:ascii="Times New Roman" w:hAnsi="Times New Roman" w:cs="Times New Roman"/>
          <w:b/>
          <w:sz w:val="24"/>
          <w:szCs w:val="24"/>
        </w:rPr>
        <w:sectPr w:rsidR="00CC70C7" w:rsidSect="00FF09EE">
          <w:pgSz w:w="11906" w:h="16838"/>
          <w:pgMar w:top="567" w:right="566" w:bottom="709" w:left="993" w:header="708" w:footer="708" w:gutter="0"/>
          <w:cols w:space="708"/>
          <w:docGrid w:linePitch="360"/>
        </w:sectPr>
      </w:pPr>
    </w:p>
    <w:p w:rsidR="00CC70C7" w:rsidRDefault="008E77D8" w:rsidP="00CC70C7">
      <w:pP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w:t>
      </w:r>
      <w:r w:rsidR="00CC70C7" w:rsidRPr="007A5D5E">
        <w:rPr>
          <w:rFonts w:ascii="Times New Roman" w:hAnsi="Times New Roman" w:cs="Times New Roman"/>
          <w:b/>
          <w:sz w:val="24"/>
          <w:szCs w:val="24"/>
        </w:rPr>
        <w:t xml:space="preserve">  Взаимодействие с семьей</w:t>
      </w:r>
    </w:p>
    <w:p w:rsidR="008E77D8" w:rsidRPr="008E77D8" w:rsidRDefault="008E77D8" w:rsidP="00CC70C7">
      <w:pP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 Работа с родителями</w:t>
      </w:r>
    </w:p>
    <w:p w:rsidR="00CC70C7" w:rsidRPr="007A5D5E" w:rsidRDefault="00CC70C7" w:rsidP="00CC70C7">
      <w:pPr>
        <w:rPr>
          <w:rFonts w:ascii="Times New Roman" w:hAnsi="Times New Roman" w:cs="Times New Roman"/>
          <w:sz w:val="24"/>
          <w:szCs w:val="24"/>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677"/>
        <w:gridCol w:w="1790"/>
        <w:gridCol w:w="2238"/>
        <w:gridCol w:w="1663"/>
        <w:gridCol w:w="2934"/>
      </w:tblGrid>
      <w:tr w:rsidR="00CC70C7" w:rsidRPr="007A5D5E" w:rsidTr="00A90300">
        <w:tc>
          <w:tcPr>
            <w:tcW w:w="815" w:type="pct"/>
            <w:tcBorders>
              <w:top w:val="single" w:sz="4" w:space="0" w:color="auto"/>
              <w:left w:val="single" w:sz="4" w:space="0" w:color="auto"/>
              <w:bottom w:val="single" w:sz="4" w:space="0" w:color="auto"/>
              <w:right w:val="single" w:sz="4" w:space="0" w:color="auto"/>
            </w:tcBorders>
            <w:vAlign w:val="center"/>
          </w:tcPr>
          <w:p w:rsidR="00CC70C7" w:rsidRPr="007A5D5E" w:rsidRDefault="00CC70C7" w:rsidP="00A90300">
            <w:pPr>
              <w:jc w:val="center"/>
              <w:rPr>
                <w:rFonts w:ascii="Times New Roman" w:hAnsi="Times New Roman" w:cs="Times New Roman"/>
                <w:b/>
                <w:sz w:val="24"/>
                <w:szCs w:val="24"/>
              </w:rPr>
            </w:pPr>
            <w:r w:rsidRPr="007A5D5E">
              <w:rPr>
                <w:rFonts w:ascii="Times New Roman" w:hAnsi="Times New Roman" w:cs="Times New Roman"/>
                <w:b/>
                <w:sz w:val="24"/>
                <w:szCs w:val="24"/>
              </w:rPr>
              <w:t>Задачи</w:t>
            </w:r>
          </w:p>
        </w:tc>
        <w:tc>
          <w:tcPr>
            <w:tcW w:w="1471" w:type="pct"/>
            <w:tcBorders>
              <w:top w:val="single" w:sz="4" w:space="0" w:color="auto"/>
              <w:left w:val="single" w:sz="4" w:space="0" w:color="auto"/>
              <w:bottom w:val="single" w:sz="4" w:space="0" w:color="auto"/>
              <w:right w:val="single" w:sz="4" w:space="0" w:color="auto"/>
            </w:tcBorders>
            <w:vAlign w:val="center"/>
          </w:tcPr>
          <w:p w:rsidR="00CC70C7" w:rsidRPr="007A5D5E" w:rsidRDefault="00CC70C7" w:rsidP="00A90300">
            <w:pPr>
              <w:jc w:val="center"/>
              <w:rPr>
                <w:rFonts w:ascii="Times New Roman" w:hAnsi="Times New Roman" w:cs="Times New Roman"/>
                <w:b/>
                <w:sz w:val="24"/>
                <w:szCs w:val="24"/>
              </w:rPr>
            </w:pPr>
            <w:r w:rsidRPr="007A5D5E">
              <w:rPr>
                <w:rFonts w:ascii="Times New Roman" w:hAnsi="Times New Roman" w:cs="Times New Roman"/>
                <w:b/>
                <w:sz w:val="24"/>
                <w:szCs w:val="24"/>
              </w:rPr>
              <w:t>Содержание деятельности</w:t>
            </w:r>
          </w:p>
        </w:tc>
        <w:tc>
          <w:tcPr>
            <w:tcW w:w="563" w:type="pct"/>
            <w:tcBorders>
              <w:top w:val="single" w:sz="4" w:space="0" w:color="auto"/>
              <w:left w:val="single" w:sz="4" w:space="0" w:color="auto"/>
              <w:bottom w:val="single" w:sz="4" w:space="0" w:color="auto"/>
              <w:right w:val="single" w:sz="4" w:space="0" w:color="auto"/>
            </w:tcBorders>
            <w:vAlign w:val="center"/>
          </w:tcPr>
          <w:p w:rsidR="00CC70C7" w:rsidRPr="007A5D5E" w:rsidRDefault="00CC70C7" w:rsidP="00A90300">
            <w:pPr>
              <w:jc w:val="center"/>
              <w:rPr>
                <w:rFonts w:ascii="Times New Roman" w:hAnsi="Times New Roman" w:cs="Times New Roman"/>
                <w:b/>
                <w:sz w:val="24"/>
                <w:szCs w:val="24"/>
              </w:rPr>
            </w:pPr>
            <w:r w:rsidRPr="007A5D5E">
              <w:rPr>
                <w:rFonts w:ascii="Times New Roman" w:hAnsi="Times New Roman" w:cs="Times New Roman"/>
                <w:b/>
                <w:sz w:val="24"/>
                <w:szCs w:val="24"/>
              </w:rPr>
              <w:t>Сроки</w:t>
            </w:r>
          </w:p>
        </w:tc>
        <w:tc>
          <w:tcPr>
            <w:tcW w:w="704" w:type="pct"/>
            <w:tcBorders>
              <w:top w:val="single" w:sz="4" w:space="0" w:color="auto"/>
              <w:left w:val="single" w:sz="4" w:space="0" w:color="auto"/>
              <w:bottom w:val="single" w:sz="4" w:space="0" w:color="auto"/>
              <w:right w:val="single" w:sz="4" w:space="0" w:color="auto"/>
            </w:tcBorders>
            <w:vAlign w:val="center"/>
          </w:tcPr>
          <w:p w:rsidR="00CC70C7" w:rsidRPr="007A5D5E" w:rsidRDefault="00CC70C7" w:rsidP="00A90300">
            <w:pPr>
              <w:jc w:val="center"/>
              <w:rPr>
                <w:rFonts w:ascii="Times New Roman" w:hAnsi="Times New Roman" w:cs="Times New Roman"/>
                <w:b/>
                <w:sz w:val="24"/>
                <w:szCs w:val="24"/>
              </w:rPr>
            </w:pPr>
            <w:r w:rsidRPr="007A5D5E">
              <w:rPr>
                <w:rFonts w:ascii="Times New Roman" w:hAnsi="Times New Roman" w:cs="Times New Roman"/>
                <w:b/>
                <w:sz w:val="24"/>
                <w:szCs w:val="24"/>
              </w:rPr>
              <w:t>Ответственный</w:t>
            </w:r>
          </w:p>
        </w:tc>
        <w:tc>
          <w:tcPr>
            <w:tcW w:w="523" w:type="pct"/>
            <w:tcBorders>
              <w:top w:val="single" w:sz="4" w:space="0" w:color="auto"/>
              <w:left w:val="single" w:sz="4" w:space="0" w:color="auto"/>
              <w:bottom w:val="single" w:sz="4" w:space="0" w:color="auto"/>
              <w:right w:val="single" w:sz="4" w:space="0" w:color="auto"/>
            </w:tcBorders>
            <w:vAlign w:val="center"/>
          </w:tcPr>
          <w:p w:rsidR="00CC70C7" w:rsidRPr="007A5D5E" w:rsidRDefault="00CC70C7" w:rsidP="00A90300">
            <w:pPr>
              <w:jc w:val="center"/>
              <w:rPr>
                <w:rFonts w:ascii="Times New Roman" w:hAnsi="Times New Roman" w:cs="Times New Roman"/>
                <w:b/>
                <w:sz w:val="24"/>
                <w:szCs w:val="24"/>
              </w:rPr>
            </w:pPr>
            <w:r w:rsidRPr="007A5D5E">
              <w:rPr>
                <w:rFonts w:ascii="Times New Roman" w:hAnsi="Times New Roman" w:cs="Times New Roman"/>
                <w:b/>
                <w:sz w:val="24"/>
                <w:szCs w:val="24"/>
              </w:rPr>
              <w:t>Участники</w:t>
            </w:r>
          </w:p>
        </w:tc>
        <w:tc>
          <w:tcPr>
            <w:tcW w:w="923" w:type="pct"/>
            <w:tcBorders>
              <w:top w:val="single" w:sz="4" w:space="0" w:color="auto"/>
              <w:left w:val="single" w:sz="4" w:space="0" w:color="auto"/>
              <w:bottom w:val="single" w:sz="4" w:space="0" w:color="auto"/>
              <w:right w:val="single" w:sz="4" w:space="0" w:color="auto"/>
            </w:tcBorders>
            <w:vAlign w:val="center"/>
          </w:tcPr>
          <w:p w:rsidR="00CC70C7" w:rsidRPr="007A5D5E" w:rsidRDefault="00CC70C7" w:rsidP="00A90300">
            <w:pPr>
              <w:jc w:val="center"/>
              <w:rPr>
                <w:rFonts w:ascii="Times New Roman" w:hAnsi="Times New Roman" w:cs="Times New Roman"/>
                <w:b/>
                <w:sz w:val="24"/>
                <w:szCs w:val="24"/>
              </w:rPr>
            </w:pPr>
            <w:r w:rsidRPr="007A5D5E">
              <w:rPr>
                <w:rFonts w:ascii="Times New Roman" w:hAnsi="Times New Roman" w:cs="Times New Roman"/>
                <w:b/>
                <w:sz w:val="24"/>
                <w:szCs w:val="24"/>
              </w:rPr>
              <w:t>Прогнозируемый результат</w:t>
            </w:r>
          </w:p>
        </w:tc>
      </w:tr>
      <w:tr w:rsidR="00CC70C7" w:rsidRPr="007A5D5E" w:rsidTr="00A90300">
        <w:tc>
          <w:tcPr>
            <w:tcW w:w="815"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Style w:val="FontStyle15"/>
                <w:rFonts w:ascii="Times New Roman" w:hAnsi="Times New Roman" w:cs="Times New Roman"/>
                <w:b w:val="0"/>
                <w:bCs w:val="0"/>
                <w:i w:val="0"/>
                <w:iCs w:val="0"/>
                <w:sz w:val="24"/>
                <w:szCs w:val="24"/>
              </w:rPr>
            </w:pPr>
            <w:r w:rsidRPr="007A5D5E">
              <w:rPr>
                <w:rFonts w:ascii="Times New Roman" w:hAnsi="Times New Roman" w:cs="Times New Roman"/>
                <w:sz w:val="24"/>
                <w:szCs w:val="24"/>
              </w:rPr>
              <w:t>1. Познакомить родителей с деятельностью ДОУ, основными нормативными документами, правилами</w:t>
            </w:r>
            <w:r w:rsidRPr="007A5D5E">
              <w:rPr>
                <w:rStyle w:val="FontStyle15"/>
                <w:rFonts w:ascii="Times New Roman" w:hAnsi="Times New Roman" w:cs="Times New Roman"/>
                <w:b w:val="0"/>
                <w:bCs w:val="0"/>
                <w:i w:val="0"/>
                <w:iCs w:val="0"/>
                <w:sz w:val="24"/>
                <w:szCs w:val="24"/>
              </w:rPr>
              <w:t>.</w:t>
            </w:r>
          </w:p>
        </w:tc>
        <w:tc>
          <w:tcPr>
            <w:tcW w:w="1471" w:type="pct"/>
            <w:tcBorders>
              <w:top w:val="single" w:sz="4" w:space="0" w:color="auto"/>
              <w:left w:val="single" w:sz="4" w:space="0" w:color="auto"/>
              <w:bottom w:val="single" w:sz="4" w:space="0" w:color="auto"/>
              <w:right w:val="single" w:sz="4" w:space="0" w:color="auto"/>
            </w:tcBorders>
          </w:tcPr>
          <w:p w:rsidR="00CC70C7" w:rsidRDefault="00CC70C7" w:rsidP="008D40A6">
            <w:pPr>
              <w:spacing w:after="0"/>
              <w:rPr>
                <w:rStyle w:val="FontStyle13"/>
                <w:sz w:val="24"/>
                <w:szCs w:val="24"/>
              </w:rPr>
            </w:pPr>
            <w:r w:rsidRPr="007A5D5E">
              <w:rPr>
                <w:rStyle w:val="FontStyle13"/>
                <w:sz w:val="24"/>
                <w:szCs w:val="24"/>
              </w:rPr>
              <w:t>Родительские собрания в начале учебного года (презентация ДОУ, его деятельности, знакомство с основными нормативными документами, «Личный кабинет дошкольника»).</w:t>
            </w:r>
          </w:p>
          <w:p w:rsidR="00CC70C7" w:rsidRPr="00CC70C7" w:rsidRDefault="00CC70C7" w:rsidP="008D40A6">
            <w:pPr>
              <w:spacing w:after="0"/>
              <w:rPr>
                <w:rStyle w:val="FontStyle13"/>
                <w:sz w:val="24"/>
                <w:szCs w:val="24"/>
              </w:rPr>
            </w:pPr>
            <w:r w:rsidRPr="00CC70C7">
              <w:rPr>
                <w:rStyle w:val="FontStyle13"/>
                <w:sz w:val="24"/>
                <w:szCs w:val="24"/>
              </w:rPr>
              <w:t>Организационное собрание для вновь прибывших детей</w:t>
            </w:r>
          </w:p>
          <w:p w:rsidR="00CC70C7" w:rsidRPr="00CC70C7" w:rsidRDefault="00CC70C7" w:rsidP="008D40A6">
            <w:pPr>
              <w:spacing w:after="0"/>
              <w:rPr>
                <w:rStyle w:val="FontStyle13"/>
                <w:sz w:val="24"/>
                <w:szCs w:val="24"/>
              </w:rPr>
            </w:pPr>
            <w:r w:rsidRPr="00CC70C7">
              <w:rPr>
                <w:rStyle w:val="FontStyle13"/>
                <w:sz w:val="24"/>
                <w:szCs w:val="24"/>
              </w:rPr>
              <w:t>-Итоги работы детского сада за учебный год;</w:t>
            </w:r>
          </w:p>
          <w:p w:rsidR="00CC70C7" w:rsidRPr="00CC70C7" w:rsidRDefault="00CC70C7" w:rsidP="008D40A6">
            <w:pPr>
              <w:spacing w:after="0"/>
              <w:rPr>
                <w:rStyle w:val="FontStyle13"/>
                <w:sz w:val="24"/>
                <w:szCs w:val="24"/>
              </w:rPr>
            </w:pPr>
            <w:r w:rsidRPr="00CC70C7">
              <w:rPr>
                <w:rStyle w:val="FontStyle13"/>
                <w:sz w:val="24"/>
                <w:szCs w:val="24"/>
              </w:rPr>
              <w:t>-Наши планы на летний оздоровительный период;</w:t>
            </w:r>
          </w:p>
          <w:p w:rsidR="00CC70C7" w:rsidRDefault="00CC70C7" w:rsidP="008D40A6">
            <w:pPr>
              <w:spacing w:after="0"/>
              <w:rPr>
                <w:rStyle w:val="FontStyle13"/>
                <w:sz w:val="24"/>
                <w:szCs w:val="24"/>
              </w:rPr>
            </w:pPr>
            <w:r w:rsidRPr="00CC70C7">
              <w:rPr>
                <w:rStyle w:val="FontStyle13"/>
                <w:sz w:val="24"/>
                <w:szCs w:val="24"/>
              </w:rPr>
              <w:t>-анкетирование родителей «Удовлетворенности качеством образовательного процесса»</w:t>
            </w:r>
          </w:p>
          <w:p w:rsidR="00115545" w:rsidRPr="00115545" w:rsidRDefault="00115545" w:rsidP="008D40A6">
            <w:pPr>
              <w:spacing w:after="0"/>
              <w:rPr>
                <w:rStyle w:val="FontStyle13"/>
                <w:b/>
                <w:sz w:val="24"/>
                <w:szCs w:val="24"/>
              </w:rPr>
            </w:pPr>
            <w:r w:rsidRPr="00115545">
              <w:rPr>
                <w:rStyle w:val="FontStyle13"/>
                <w:b/>
                <w:sz w:val="24"/>
                <w:szCs w:val="24"/>
              </w:rPr>
              <w:t>Групповые родительские собрания</w:t>
            </w:r>
          </w:p>
          <w:p w:rsidR="00115545" w:rsidRPr="00115545" w:rsidRDefault="00115545" w:rsidP="008D40A6">
            <w:pPr>
              <w:spacing w:after="0"/>
              <w:rPr>
                <w:rStyle w:val="FontStyle13"/>
                <w:b/>
                <w:sz w:val="24"/>
                <w:szCs w:val="24"/>
              </w:rPr>
            </w:pPr>
            <w:r w:rsidRPr="00115545">
              <w:rPr>
                <w:rStyle w:val="FontStyle13"/>
                <w:b/>
                <w:sz w:val="24"/>
                <w:szCs w:val="24"/>
              </w:rPr>
              <w:t xml:space="preserve">Младшая группа </w:t>
            </w:r>
          </w:p>
          <w:p w:rsidR="00115545" w:rsidRDefault="00115545" w:rsidP="008D40A6">
            <w:pPr>
              <w:spacing w:after="0"/>
              <w:rPr>
                <w:rStyle w:val="FontStyle13"/>
                <w:sz w:val="24"/>
                <w:szCs w:val="24"/>
              </w:rPr>
            </w:pPr>
            <w:r>
              <w:rPr>
                <w:rStyle w:val="FontStyle13"/>
                <w:sz w:val="24"/>
                <w:szCs w:val="24"/>
              </w:rPr>
              <w:t xml:space="preserve">1 тема: «Давайте познакомимся». </w:t>
            </w:r>
            <w:r w:rsidRPr="00115545">
              <w:rPr>
                <w:rStyle w:val="FontStyle13"/>
                <w:sz w:val="24"/>
                <w:szCs w:val="24"/>
              </w:rPr>
              <w:t>«</w:t>
            </w:r>
            <w:r w:rsidR="00FE4595">
              <w:rPr>
                <w:rStyle w:val="FontStyle13"/>
                <w:sz w:val="24"/>
                <w:szCs w:val="24"/>
              </w:rPr>
              <w:t>Художественно-эстетическое воспитания ребенка в семье»</w:t>
            </w:r>
          </w:p>
          <w:p w:rsidR="00115545" w:rsidRPr="00115545" w:rsidRDefault="00115545" w:rsidP="008D40A6">
            <w:pPr>
              <w:spacing w:after="0"/>
              <w:rPr>
                <w:rStyle w:val="FontStyle13"/>
                <w:sz w:val="24"/>
                <w:szCs w:val="24"/>
              </w:rPr>
            </w:pPr>
            <w:r>
              <w:rPr>
                <w:rStyle w:val="FontStyle13"/>
                <w:sz w:val="24"/>
                <w:szCs w:val="24"/>
              </w:rPr>
              <w:t>2</w:t>
            </w:r>
            <w:r w:rsidRPr="00115545">
              <w:rPr>
                <w:rStyle w:val="FontStyle13"/>
                <w:sz w:val="24"/>
                <w:szCs w:val="24"/>
              </w:rPr>
              <w:t xml:space="preserve"> тема: «Чему научились дети в течение года?».</w:t>
            </w:r>
          </w:p>
          <w:p w:rsidR="00115545" w:rsidRPr="00115545" w:rsidRDefault="00115545" w:rsidP="008D40A6">
            <w:pPr>
              <w:spacing w:after="0"/>
              <w:rPr>
                <w:rStyle w:val="FontStyle13"/>
                <w:b/>
                <w:sz w:val="24"/>
                <w:szCs w:val="24"/>
              </w:rPr>
            </w:pPr>
            <w:r w:rsidRPr="00115545">
              <w:rPr>
                <w:rStyle w:val="FontStyle13"/>
                <w:b/>
                <w:sz w:val="24"/>
                <w:szCs w:val="24"/>
              </w:rPr>
              <w:t xml:space="preserve">Средняя группа </w:t>
            </w:r>
          </w:p>
          <w:p w:rsidR="00115545" w:rsidRDefault="00115545" w:rsidP="008D40A6">
            <w:pPr>
              <w:spacing w:after="0"/>
              <w:rPr>
                <w:rStyle w:val="FontStyle13"/>
                <w:sz w:val="24"/>
                <w:szCs w:val="24"/>
              </w:rPr>
            </w:pPr>
            <w:r w:rsidRPr="00115545">
              <w:rPr>
                <w:rStyle w:val="FontStyle13"/>
                <w:sz w:val="24"/>
                <w:szCs w:val="24"/>
              </w:rPr>
              <w:lastRenderedPageBreak/>
              <w:t xml:space="preserve">1 тема: «Задачи воспитателя на новый учебный год. Знакомим родителей с </w:t>
            </w:r>
            <w:r>
              <w:rPr>
                <w:rStyle w:val="FontStyle13"/>
                <w:sz w:val="24"/>
                <w:szCs w:val="24"/>
              </w:rPr>
              <w:t>программой».</w:t>
            </w:r>
            <w:r w:rsidRPr="00115545">
              <w:rPr>
                <w:rStyle w:val="FontStyle13"/>
                <w:sz w:val="24"/>
                <w:szCs w:val="24"/>
              </w:rPr>
              <w:t xml:space="preserve"> «Безопасность на дорогах»</w:t>
            </w:r>
          </w:p>
          <w:p w:rsidR="00FE4595" w:rsidRDefault="00FE4595" w:rsidP="008D40A6">
            <w:pPr>
              <w:spacing w:after="0"/>
              <w:rPr>
                <w:rStyle w:val="FontStyle13"/>
                <w:sz w:val="24"/>
                <w:szCs w:val="24"/>
              </w:rPr>
            </w:pPr>
            <w:r>
              <w:rPr>
                <w:rStyle w:val="FontStyle13"/>
                <w:sz w:val="24"/>
                <w:szCs w:val="24"/>
              </w:rPr>
              <w:t>2 тема «</w:t>
            </w:r>
            <w:r w:rsidR="004009D5">
              <w:rPr>
                <w:rStyle w:val="FontStyle13"/>
                <w:sz w:val="24"/>
                <w:szCs w:val="24"/>
              </w:rPr>
              <w:t>Моя семья и мир ее увлечений»</w:t>
            </w:r>
          </w:p>
          <w:p w:rsidR="00115545" w:rsidRPr="00115545" w:rsidRDefault="00FE4595" w:rsidP="008D40A6">
            <w:pPr>
              <w:spacing w:after="0"/>
              <w:rPr>
                <w:rStyle w:val="FontStyle13"/>
                <w:sz w:val="24"/>
                <w:szCs w:val="24"/>
              </w:rPr>
            </w:pPr>
            <w:r>
              <w:rPr>
                <w:rStyle w:val="FontStyle13"/>
                <w:sz w:val="24"/>
                <w:szCs w:val="24"/>
              </w:rPr>
              <w:t>3</w:t>
            </w:r>
            <w:r w:rsidR="00115545">
              <w:rPr>
                <w:rStyle w:val="FontStyle13"/>
                <w:sz w:val="24"/>
                <w:szCs w:val="24"/>
              </w:rPr>
              <w:t xml:space="preserve"> тема: </w:t>
            </w:r>
            <w:r w:rsidR="00115545" w:rsidRPr="00115545">
              <w:rPr>
                <w:rStyle w:val="FontStyle13"/>
                <w:sz w:val="24"/>
                <w:szCs w:val="24"/>
              </w:rPr>
              <w:t>«Наши результаты за год»</w:t>
            </w:r>
          </w:p>
          <w:p w:rsidR="00115545" w:rsidRPr="00115545" w:rsidRDefault="00115545" w:rsidP="008D40A6">
            <w:pPr>
              <w:spacing w:after="0"/>
              <w:rPr>
                <w:rStyle w:val="FontStyle13"/>
                <w:b/>
                <w:sz w:val="24"/>
                <w:szCs w:val="24"/>
              </w:rPr>
            </w:pPr>
            <w:r w:rsidRPr="00115545">
              <w:rPr>
                <w:rStyle w:val="FontStyle13"/>
                <w:b/>
                <w:sz w:val="24"/>
                <w:szCs w:val="24"/>
              </w:rPr>
              <w:t>Старшая группа</w:t>
            </w:r>
          </w:p>
          <w:p w:rsidR="00115545" w:rsidRDefault="00115545" w:rsidP="008D40A6">
            <w:pPr>
              <w:spacing w:after="0"/>
              <w:rPr>
                <w:rStyle w:val="FontStyle13"/>
                <w:sz w:val="24"/>
                <w:szCs w:val="24"/>
              </w:rPr>
            </w:pPr>
            <w:r w:rsidRPr="00115545">
              <w:rPr>
                <w:rStyle w:val="FontStyle13"/>
                <w:sz w:val="24"/>
                <w:szCs w:val="24"/>
              </w:rPr>
              <w:t>1 тема: «Задачи воспитателя на новый учебный год. З</w:t>
            </w:r>
            <w:r>
              <w:rPr>
                <w:rStyle w:val="FontStyle13"/>
                <w:sz w:val="24"/>
                <w:szCs w:val="24"/>
              </w:rPr>
              <w:t xml:space="preserve">накомим родителей с программой». </w:t>
            </w:r>
            <w:r w:rsidRPr="00115545">
              <w:rPr>
                <w:rStyle w:val="FontStyle13"/>
                <w:sz w:val="24"/>
                <w:szCs w:val="24"/>
              </w:rPr>
              <w:t>«Формы работы с родителями в течение года, как способ укрепления взаимоотношений между педагогом и сем</w:t>
            </w:r>
            <w:r>
              <w:rPr>
                <w:rStyle w:val="FontStyle13"/>
                <w:sz w:val="24"/>
                <w:szCs w:val="24"/>
              </w:rPr>
              <w:t>ьёй».</w:t>
            </w:r>
          </w:p>
          <w:p w:rsidR="004009D5" w:rsidRPr="00115545" w:rsidRDefault="004009D5" w:rsidP="008D40A6">
            <w:pPr>
              <w:spacing w:after="0"/>
              <w:rPr>
                <w:rStyle w:val="FontStyle13"/>
                <w:sz w:val="24"/>
                <w:szCs w:val="24"/>
              </w:rPr>
            </w:pPr>
            <w:r>
              <w:rPr>
                <w:rStyle w:val="FontStyle13"/>
                <w:sz w:val="24"/>
                <w:szCs w:val="24"/>
              </w:rPr>
              <w:t>2 тема «По следам народных ремесел»</w:t>
            </w:r>
          </w:p>
          <w:p w:rsidR="00115545" w:rsidRPr="00115545" w:rsidRDefault="004009D5" w:rsidP="008D40A6">
            <w:pPr>
              <w:spacing w:after="0"/>
              <w:rPr>
                <w:rStyle w:val="FontStyle13"/>
                <w:sz w:val="24"/>
                <w:szCs w:val="24"/>
              </w:rPr>
            </w:pPr>
            <w:r>
              <w:rPr>
                <w:rStyle w:val="FontStyle13"/>
                <w:sz w:val="24"/>
                <w:szCs w:val="24"/>
              </w:rPr>
              <w:t xml:space="preserve">3 </w:t>
            </w:r>
            <w:r w:rsidR="00115545" w:rsidRPr="00115545">
              <w:rPr>
                <w:rStyle w:val="FontStyle13"/>
                <w:sz w:val="24"/>
                <w:szCs w:val="24"/>
              </w:rPr>
              <w:t>тема: «Наши результаты за год»</w:t>
            </w:r>
          </w:p>
          <w:p w:rsidR="00115545" w:rsidRDefault="00115545" w:rsidP="008D40A6">
            <w:pPr>
              <w:spacing w:after="0"/>
              <w:rPr>
                <w:rStyle w:val="FontStyle13"/>
                <w:sz w:val="24"/>
                <w:szCs w:val="24"/>
              </w:rPr>
            </w:pPr>
          </w:p>
          <w:p w:rsidR="00115545" w:rsidRPr="00115545" w:rsidRDefault="00115545" w:rsidP="008D40A6">
            <w:pPr>
              <w:spacing w:after="0"/>
              <w:rPr>
                <w:rStyle w:val="FontStyle13"/>
                <w:b/>
                <w:sz w:val="24"/>
                <w:szCs w:val="24"/>
              </w:rPr>
            </w:pPr>
            <w:r w:rsidRPr="00115545">
              <w:rPr>
                <w:rStyle w:val="FontStyle13"/>
                <w:b/>
                <w:sz w:val="24"/>
                <w:szCs w:val="24"/>
              </w:rPr>
              <w:t xml:space="preserve">Подготовительная к школе группа </w:t>
            </w:r>
          </w:p>
          <w:p w:rsidR="00115545" w:rsidRDefault="00115545" w:rsidP="008D40A6">
            <w:pPr>
              <w:spacing w:after="0"/>
              <w:rPr>
                <w:rStyle w:val="FontStyle13"/>
                <w:sz w:val="24"/>
                <w:szCs w:val="24"/>
              </w:rPr>
            </w:pPr>
            <w:r w:rsidRPr="00115545">
              <w:rPr>
                <w:rStyle w:val="FontStyle13"/>
                <w:sz w:val="24"/>
                <w:szCs w:val="24"/>
              </w:rPr>
              <w:t>1 тема: «Задачи воспитателя на новый учебный год»</w:t>
            </w:r>
            <w:r>
              <w:rPr>
                <w:rStyle w:val="FontStyle13"/>
                <w:sz w:val="24"/>
                <w:szCs w:val="24"/>
              </w:rPr>
              <w:t xml:space="preserve">. </w:t>
            </w:r>
            <w:r w:rsidRPr="00115545">
              <w:rPr>
                <w:rStyle w:val="FontStyle13"/>
                <w:sz w:val="24"/>
                <w:szCs w:val="24"/>
              </w:rPr>
              <w:t>Анкетирование для родителей «Ваши предс</w:t>
            </w:r>
            <w:r>
              <w:rPr>
                <w:rStyle w:val="FontStyle13"/>
                <w:sz w:val="24"/>
                <w:szCs w:val="24"/>
              </w:rPr>
              <w:t>тавления о подготовке к школе».</w:t>
            </w:r>
          </w:p>
          <w:p w:rsidR="004009D5" w:rsidRPr="00115545" w:rsidRDefault="004009D5" w:rsidP="008D40A6">
            <w:pPr>
              <w:spacing w:after="0"/>
              <w:rPr>
                <w:rStyle w:val="FontStyle13"/>
                <w:sz w:val="24"/>
                <w:szCs w:val="24"/>
              </w:rPr>
            </w:pPr>
            <w:r>
              <w:rPr>
                <w:rStyle w:val="FontStyle13"/>
                <w:sz w:val="24"/>
                <w:szCs w:val="24"/>
              </w:rPr>
              <w:t>2 тема «По следам народных ремесел»</w:t>
            </w:r>
          </w:p>
          <w:p w:rsidR="00115545" w:rsidRPr="007A5D5E" w:rsidRDefault="004009D5" w:rsidP="008D40A6">
            <w:pPr>
              <w:spacing w:after="0"/>
              <w:rPr>
                <w:rStyle w:val="FontStyle13"/>
                <w:sz w:val="24"/>
                <w:szCs w:val="24"/>
              </w:rPr>
            </w:pPr>
            <w:r>
              <w:rPr>
                <w:rStyle w:val="FontStyle13"/>
                <w:sz w:val="24"/>
                <w:szCs w:val="24"/>
              </w:rPr>
              <w:t>3</w:t>
            </w:r>
            <w:r w:rsidR="00115545" w:rsidRPr="00115545">
              <w:rPr>
                <w:rStyle w:val="FontStyle13"/>
                <w:sz w:val="24"/>
                <w:szCs w:val="24"/>
              </w:rPr>
              <w:t xml:space="preserve"> тема: «Дошкольники готовятся стать школьниками».</w:t>
            </w:r>
          </w:p>
        </w:tc>
        <w:tc>
          <w:tcPr>
            <w:tcW w:w="563" w:type="pct"/>
            <w:tcBorders>
              <w:top w:val="single" w:sz="4" w:space="0" w:color="auto"/>
              <w:left w:val="single" w:sz="4" w:space="0" w:color="auto"/>
              <w:bottom w:val="single" w:sz="4" w:space="0" w:color="auto"/>
              <w:right w:val="single" w:sz="4" w:space="0" w:color="auto"/>
            </w:tcBorders>
          </w:tcPr>
          <w:p w:rsidR="00CC70C7" w:rsidRDefault="00FE4595" w:rsidP="008D40A6">
            <w:pPr>
              <w:spacing w:after="0"/>
              <w:rPr>
                <w:rStyle w:val="FontStyle13"/>
                <w:sz w:val="24"/>
                <w:szCs w:val="24"/>
              </w:rPr>
            </w:pPr>
            <w:r>
              <w:rPr>
                <w:rStyle w:val="FontStyle13"/>
                <w:sz w:val="24"/>
                <w:szCs w:val="24"/>
              </w:rPr>
              <w:lastRenderedPageBreak/>
              <w:t>Сентябрь, октябрь, 2021</w:t>
            </w:r>
          </w:p>
          <w:p w:rsidR="00CC70C7" w:rsidRDefault="00FE4595" w:rsidP="008D40A6">
            <w:pPr>
              <w:spacing w:after="0"/>
              <w:rPr>
                <w:rStyle w:val="FontStyle13"/>
                <w:sz w:val="24"/>
                <w:szCs w:val="24"/>
              </w:rPr>
            </w:pPr>
            <w:r>
              <w:rPr>
                <w:rStyle w:val="FontStyle13"/>
                <w:sz w:val="24"/>
                <w:szCs w:val="24"/>
              </w:rPr>
              <w:t>Апрель 2022</w:t>
            </w:r>
          </w:p>
          <w:p w:rsidR="00115545" w:rsidRDefault="00115545" w:rsidP="008D40A6">
            <w:pPr>
              <w:spacing w:after="0"/>
              <w:rPr>
                <w:rStyle w:val="FontStyle13"/>
                <w:sz w:val="24"/>
                <w:szCs w:val="24"/>
              </w:rPr>
            </w:pPr>
          </w:p>
          <w:p w:rsidR="00115545" w:rsidRDefault="00115545" w:rsidP="008D40A6">
            <w:pPr>
              <w:spacing w:after="0"/>
              <w:rPr>
                <w:rStyle w:val="FontStyle13"/>
                <w:sz w:val="24"/>
                <w:szCs w:val="24"/>
              </w:rPr>
            </w:pPr>
          </w:p>
          <w:p w:rsidR="00115545" w:rsidRDefault="00115545" w:rsidP="008D40A6">
            <w:pPr>
              <w:spacing w:after="0"/>
              <w:rPr>
                <w:rStyle w:val="FontStyle13"/>
                <w:sz w:val="24"/>
                <w:szCs w:val="24"/>
              </w:rPr>
            </w:pPr>
          </w:p>
          <w:p w:rsidR="00115545" w:rsidRDefault="00115545" w:rsidP="008D40A6">
            <w:pPr>
              <w:spacing w:after="0"/>
              <w:rPr>
                <w:rStyle w:val="FontStyle13"/>
                <w:sz w:val="24"/>
                <w:szCs w:val="24"/>
              </w:rPr>
            </w:pPr>
          </w:p>
          <w:p w:rsidR="00115545" w:rsidRDefault="00115545" w:rsidP="008D40A6">
            <w:pPr>
              <w:spacing w:after="0"/>
              <w:rPr>
                <w:rStyle w:val="FontStyle13"/>
                <w:sz w:val="24"/>
                <w:szCs w:val="24"/>
              </w:rPr>
            </w:pPr>
          </w:p>
          <w:p w:rsidR="00115545" w:rsidRDefault="00115545" w:rsidP="008D40A6">
            <w:pPr>
              <w:spacing w:after="0"/>
              <w:rPr>
                <w:rStyle w:val="FontStyle13"/>
                <w:sz w:val="24"/>
                <w:szCs w:val="24"/>
              </w:rPr>
            </w:pPr>
          </w:p>
          <w:p w:rsidR="00115545" w:rsidRDefault="00115545" w:rsidP="008D40A6">
            <w:pPr>
              <w:spacing w:after="0"/>
              <w:rPr>
                <w:rStyle w:val="FontStyle13"/>
                <w:sz w:val="24"/>
                <w:szCs w:val="24"/>
              </w:rPr>
            </w:pPr>
          </w:p>
          <w:p w:rsidR="00115545" w:rsidRDefault="00115545" w:rsidP="008D40A6">
            <w:pPr>
              <w:spacing w:after="0"/>
              <w:rPr>
                <w:rStyle w:val="FontStyle13"/>
                <w:sz w:val="24"/>
                <w:szCs w:val="24"/>
              </w:rPr>
            </w:pPr>
          </w:p>
          <w:p w:rsidR="00115545" w:rsidRPr="007A5D5E" w:rsidRDefault="00115545" w:rsidP="008D40A6">
            <w:pPr>
              <w:spacing w:after="0"/>
              <w:rPr>
                <w:rStyle w:val="FontStyle13"/>
                <w:sz w:val="24"/>
                <w:szCs w:val="24"/>
              </w:rPr>
            </w:pPr>
            <w:r>
              <w:rPr>
                <w:rStyle w:val="FontStyle13"/>
                <w:sz w:val="24"/>
                <w:szCs w:val="24"/>
              </w:rPr>
              <w:t>Сентябрь, апрель</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Style w:val="FontStyle13"/>
                <w:sz w:val="24"/>
                <w:szCs w:val="24"/>
              </w:rPr>
            </w:pPr>
            <w:r w:rsidRPr="007A5D5E">
              <w:rPr>
                <w:rStyle w:val="FontStyle13"/>
                <w:sz w:val="24"/>
                <w:szCs w:val="24"/>
              </w:rPr>
              <w:t>Зав. ДОУ,</w:t>
            </w:r>
          </w:p>
          <w:p w:rsidR="00CC70C7" w:rsidRDefault="00CC70C7" w:rsidP="008D40A6">
            <w:pPr>
              <w:spacing w:after="0"/>
              <w:rPr>
                <w:rFonts w:ascii="Times New Roman" w:hAnsi="Times New Roman" w:cs="Times New Roman"/>
                <w:sz w:val="24"/>
                <w:szCs w:val="24"/>
              </w:rPr>
            </w:pPr>
            <w:r>
              <w:rPr>
                <w:rFonts w:ascii="Times New Roman" w:hAnsi="Times New Roman" w:cs="Times New Roman"/>
                <w:sz w:val="24"/>
                <w:szCs w:val="24"/>
              </w:rPr>
              <w:t>методист, воспитатели,</w:t>
            </w:r>
            <w:r w:rsidR="00383CF5">
              <w:rPr>
                <w:rFonts w:ascii="Times New Roman" w:hAnsi="Times New Roman" w:cs="Times New Roman"/>
                <w:sz w:val="24"/>
                <w:szCs w:val="24"/>
              </w:rPr>
              <w:t xml:space="preserve"> </w:t>
            </w:r>
            <w:r w:rsidRPr="007A5D5E">
              <w:rPr>
                <w:rFonts w:ascii="Times New Roman" w:hAnsi="Times New Roman" w:cs="Times New Roman"/>
                <w:sz w:val="24"/>
                <w:szCs w:val="24"/>
              </w:rPr>
              <w:t>специалисты</w:t>
            </w:r>
          </w:p>
          <w:p w:rsidR="00115545" w:rsidRDefault="00115545" w:rsidP="008D40A6">
            <w:pPr>
              <w:spacing w:after="0"/>
              <w:rPr>
                <w:rFonts w:ascii="Times New Roman" w:hAnsi="Times New Roman" w:cs="Times New Roman"/>
                <w:sz w:val="24"/>
                <w:szCs w:val="24"/>
              </w:rPr>
            </w:pPr>
          </w:p>
          <w:p w:rsidR="00115545" w:rsidRDefault="00115545" w:rsidP="008D40A6">
            <w:pPr>
              <w:spacing w:after="0"/>
              <w:rPr>
                <w:rFonts w:ascii="Times New Roman" w:hAnsi="Times New Roman" w:cs="Times New Roman"/>
                <w:sz w:val="24"/>
                <w:szCs w:val="24"/>
              </w:rPr>
            </w:pPr>
          </w:p>
          <w:p w:rsidR="00115545" w:rsidRDefault="00115545" w:rsidP="008D40A6">
            <w:pPr>
              <w:spacing w:after="0"/>
              <w:rPr>
                <w:rFonts w:ascii="Times New Roman" w:hAnsi="Times New Roman" w:cs="Times New Roman"/>
                <w:sz w:val="24"/>
                <w:szCs w:val="24"/>
              </w:rPr>
            </w:pPr>
          </w:p>
          <w:p w:rsidR="00115545" w:rsidRDefault="00115545" w:rsidP="008D40A6">
            <w:pPr>
              <w:spacing w:after="0"/>
              <w:rPr>
                <w:rFonts w:ascii="Times New Roman" w:hAnsi="Times New Roman" w:cs="Times New Roman"/>
                <w:sz w:val="24"/>
                <w:szCs w:val="24"/>
              </w:rPr>
            </w:pPr>
          </w:p>
          <w:p w:rsidR="00115545" w:rsidRDefault="00115545" w:rsidP="008D40A6">
            <w:pPr>
              <w:spacing w:after="0"/>
              <w:rPr>
                <w:rFonts w:ascii="Times New Roman" w:hAnsi="Times New Roman" w:cs="Times New Roman"/>
                <w:sz w:val="24"/>
                <w:szCs w:val="24"/>
              </w:rPr>
            </w:pPr>
          </w:p>
          <w:p w:rsidR="00115545" w:rsidRDefault="00115545" w:rsidP="008D40A6">
            <w:pPr>
              <w:spacing w:after="0"/>
              <w:rPr>
                <w:rFonts w:ascii="Times New Roman" w:hAnsi="Times New Roman" w:cs="Times New Roman"/>
                <w:sz w:val="24"/>
                <w:szCs w:val="24"/>
              </w:rPr>
            </w:pPr>
          </w:p>
          <w:p w:rsidR="00115545" w:rsidRDefault="00115545" w:rsidP="008D40A6">
            <w:pPr>
              <w:spacing w:after="0"/>
              <w:rPr>
                <w:rFonts w:ascii="Times New Roman" w:hAnsi="Times New Roman" w:cs="Times New Roman"/>
                <w:sz w:val="24"/>
                <w:szCs w:val="24"/>
              </w:rPr>
            </w:pPr>
          </w:p>
          <w:p w:rsidR="00115545" w:rsidRDefault="00115545" w:rsidP="008D40A6">
            <w:pPr>
              <w:spacing w:after="0"/>
              <w:rPr>
                <w:rFonts w:ascii="Times New Roman" w:hAnsi="Times New Roman" w:cs="Times New Roman"/>
                <w:sz w:val="24"/>
                <w:szCs w:val="24"/>
              </w:rPr>
            </w:pPr>
          </w:p>
          <w:p w:rsidR="00115545" w:rsidRPr="007A5D5E" w:rsidRDefault="00115545" w:rsidP="008D40A6">
            <w:pPr>
              <w:spacing w:after="0"/>
              <w:rPr>
                <w:rStyle w:val="FontStyle13"/>
                <w:sz w:val="24"/>
                <w:szCs w:val="24"/>
              </w:rPr>
            </w:pPr>
            <w:r>
              <w:rPr>
                <w:rFonts w:ascii="Times New Roman" w:hAnsi="Times New Roman" w:cs="Times New Roman"/>
                <w:sz w:val="24"/>
                <w:szCs w:val="24"/>
              </w:rPr>
              <w:t>воспитатели</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Style w:val="FontStyle13"/>
                <w:sz w:val="24"/>
                <w:szCs w:val="24"/>
              </w:rPr>
            </w:pPr>
            <w:r w:rsidRPr="007A5D5E">
              <w:rPr>
                <w:rStyle w:val="FontStyle13"/>
                <w:sz w:val="24"/>
                <w:szCs w:val="24"/>
              </w:rPr>
              <w:t>Родители</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Протоколы родительских собраний.</w:t>
            </w:r>
          </w:p>
        </w:tc>
      </w:tr>
      <w:tr w:rsidR="00CC70C7" w:rsidRPr="007A5D5E" w:rsidTr="00A90300">
        <w:tc>
          <w:tcPr>
            <w:tcW w:w="815"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lastRenderedPageBreak/>
              <w:t>2. Информировать родителей о содержании педагогического процесса, деятельности ДОУ.</w:t>
            </w:r>
          </w:p>
        </w:tc>
        <w:tc>
          <w:tcPr>
            <w:tcW w:w="1471" w:type="pct"/>
            <w:tcBorders>
              <w:top w:val="single" w:sz="4" w:space="0" w:color="auto"/>
              <w:left w:val="single" w:sz="4" w:space="0" w:color="auto"/>
              <w:bottom w:val="single" w:sz="4" w:space="0" w:color="auto"/>
              <w:right w:val="single" w:sz="4" w:space="0" w:color="auto"/>
            </w:tcBorders>
          </w:tcPr>
          <w:p w:rsidR="00CC70C7"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Оформление информации для стендов ДОУ и групп, на сайт ДОУ.</w:t>
            </w:r>
          </w:p>
          <w:p w:rsidR="00115545" w:rsidRPr="00115545" w:rsidRDefault="00115545" w:rsidP="008D40A6">
            <w:pPr>
              <w:spacing w:after="0"/>
              <w:rPr>
                <w:rFonts w:ascii="Times New Roman" w:hAnsi="Times New Roman" w:cs="Times New Roman"/>
                <w:sz w:val="24"/>
                <w:szCs w:val="24"/>
              </w:rPr>
            </w:pPr>
            <w:r w:rsidRPr="00115545">
              <w:rPr>
                <w:rFonts w:ascii="Times New Roman" w:hAnsi="Times New Roman" w:cs="Times New Roman"/>
                <w:sz w:val="24"/>
                <w:szCs w:val="24"/>
              </w:rPr>
              <w:t>«Простудные заболевания в холодное время года. Как их избежать?»</w:t>
            </w:r>
          </w:p>
          <w:p w:rsidR="00115545" w:rsidRDefault="00115545" w:rsidP="008D40A6">
            <w:pPr>
              <w:spacing w:after="0"/>
              <w:rPr>
                <w:rFonts w:ascii="Times New Roman" w:hAnsi="Times New Roman" w:cs="Times New Roman"/>
                <w:sz w:val="24"/>
                <w:szCs w:val="24"/>
              </w:rPr>
            </w:pPr>
            <w:r w:rsidRPr="00115545">
              <w:rPr>
                <w:rFonts w:ascii="Times New Roman" w:hAnsi="Times New Roman" w:cs="Times New Roman"/>
                <w:sz w:val="24"/>
                <w:szCs w:val="24"/>
              </w:rPr>
              <w:t>«Готовимся к зиме, одежда по сезону»</w:t>
            </w:r>
          </w:p>
          <w:p w:rsidR="00115545" w:rsidRDefault="00115545" w:rsidP="008D40A6">
            <w:pPr>
              <w:spacing w:after="0"/>
              <w:rPr>
                <w:rFonts w:ascii="Times New Roman" w:hAnsi="Times New Roman" w:cs="Times New Roman"/>
                <w:sz w:val="24"/>
                <w:szCs w:val="24"/>
              </w:rPr>
            </w:pPr>
          </w:p>
          <w:p w:rsidR="00115545" w:rsidRPr="00115545" w:rsidRDefault="00115545" w:rsidP="008D40A6">
            <w:pPr>
              <w:spacing w:after="0"/>
              <w:rPr>
                <w:rFonts w:ascii="Times New Roman" w:hAnsi="Times New Roman" w:cs="Times New Roman"/>
                <w:b/>
                <w:sz w:val="24"/>
                <w:szCs w:val="24"/>
              </w:rPr>
            </w:pPr>
            <w:r w:rsidRPr="00115545">
              <w:rPr>
                <w:rFonts w:ascii="Times New Roman" w:hAnsi="Times New Roman" w:cs="Times New Roman"/>
                <w:b/>
                <w:sz w:val="24"/>
                <w:szCs w:val="24"/>
              </w:rPr>
              <w:t>Консультации:</w:t>
            </w:r>
          </w:p>
          <w:p w:rsidR="00115545" w:rsidRPr="00115545" w:rsidRDefault="00115545" w:rsidP="008D40A6">
            <w:pPr>
              <w:spacing w:after="0"/>
              <w:rPr>
                <w:rFonts w:ascii="Times New Roman" w:hAnsi="Times New Roman" w:cs="Times New Roman"/>
                <w:sz w:val="24"/>
                <w:szCs w:val="24"/>
              </w:rPr>
            </w:pPr>
            <w:r w:rsidRPr="00115545">
              <w:rPr>
                <w:rFonts w:ascii="Times New Roman" w:hAnsi="Times New Roman" w:cs="Times New Roman"/>
                <w:sz w:val="24"/>
                <w:szCs w:val="24"/>
              </w:rPr>
              <w:t>«Природа ребёнка. Стремление к свободе»</w:t>
            </w:r>
          </w:p>
          <w:p w:rsidR="00115545" w:rsidRDefault="00115545" w:rsidP="008D40A6">
            <w:pPr>
              <w:spacing w:after="0"/>
              <w:rPr>
                <w:rFonts w:ascii="Times New Roman" w:hAnsi="Times New Roman" w:cs="Times New Roman"/>
                <w:sz w:val="24"/>
                <w:szCs w:val="24"/>
              </w:rPr>
            </w:pPr>
            <w:r w:rsidRPr="00115545">
              <w:rPr>
                <w:rFonts w:ascii="Times New Roman" w:hAnsi="Times New Roman" w:cs="Times New Roman"/>
                <w:sz w:val="24"/>
                <w:szCs w:val="24"/>
              </w:rPr>
              <w:lastRenderedPageBreak/>
              <w:t>«Атмосфера семьи»</w:t>
            </w:r>
          </w:p>
          <w:p w:rsidR="00573D00" w:rsidRPr="00573D00" w:rsidRDefault="00573D00" w:rsidP="008D40A6">
            <w:pPr>
              <w:spacing w:after="0"/>
              <w:rPr>
                <w:rFonts w:ascii="Times New Roman" w:hAnsi="Times New Roman" w:cs="Times New Roman"/>
                <w:sz w:val="24"/>
                <w:szCs w:val="24"/>
              </w:rPr>
            </w:pPr>
            <w:r w:rsidRPr="00573D00">
              <w:rPr>
                <w:rFonts w:ascii="Times New Roman" w:hAnsi="Times New Roman" w:cs="Times New Roman"/>
                <w:sz w:val="24"/>
                <w:szCs w:val="24"/>
              </w:rPr>
              <w:t>«Культура и традиции встречи новогодних праздников»</w:t>
            </w:r>
          </w:p>
          <w:p w:rsidR="00573D00" w:rsidRDefault="00573D00" w:rsidP="008D40A6">
            <w:pPr>
              <w:spacing w:after="0"/>
              <w:rPr>
                <w:rFonts w:ascii="Times New Roman" w:hAnsi="Times New Roman" w:cs="Times New Roman"/>
                <w:sz w:val="24"/>
                <w:szCs w:val="24"/>
              </w:rPr>
            </w:pPr>
            <w:r w:rsidRPr="00573D00">
              <w:rPr>
                <w:rFonts w:ascii="Times New Roman" w:hAnsi="Times New Roman" w:cs="Times New Roman"/>
                <w:sz w:val="24"/>
                <w:szCs w:val="24"/>
              </w:rPr>
              <w:t>«Ребёнок у водоёма, опасности зимы».</w:t>
            </w:r>
          </w:p>
          <w:p w:rsidR="00573D00" w:rsidRDefault="00573D00" w:rsidP="008D40A6">
            <w:pPr>
              <w:spacing w:after="0"/>
              <w:rPr>
                <w:rFonts w:ascii="Times New Roman" w:hAnsi="Times New Roman" w:cs="Times New Roman"/>
                <w:sz w:val="24"/>
                <w:szCs w:val="24"/>
              </w:rPr>
            </w:pPr>
          </w:p>
          <w:p w:rsidR="00573D00" w:rsidRDefault="00573D00" w:rsidP="008D40A6">
            <w:pPr>
              <w:spacing w:after="0"/>
              <w:rPr>
                <w:rFonts w:ascii="Times New Roman" w:hAnsi="Times New Roman" w:cs="Times New Roman"/>
                <w:sz w:val="24"/>
                <w:szCs w:val="24"/>
              </w:rPr>
            </w:pPr>
            <w:r w:rsidRPr="00573D00">
              <w:rPr>
                <w:rFonts w:ascii="Times New Roman" w:hAnsi="Times New Roman" w:cs="Times New Roman"/>
                <w:sz w:val="24"/>
                <w:szCs w:val="24"/>
              </w:rPr>
              <w:t>«Наше общение. Дети-родителям»</w:t>
            </w:r>
          </w:p>
          <w:p w:rsidR="00573D00" w:rsidRPr="007A5D5E" w:rsidRDefault="00573D00" w:rsidP="008D40A6">
            <w:pPr>
              <w:spacing w:after="0"/>
              <w:rPr>
                <w:rFonts w:ascii="Times New Roman" w:hAnsi="Times New Roman" w:cs="Times New Roman"/>
                <w:sz w:val="24"/>
                <w:szCs w:val="24"/>
              </w:rPr>
            </w:pPr>
            <w:r>
              <w:rPr>
                <w:rFonts w:ascii="Times New Roman" w:hAnsi="Times New Roman" w:cs="Times New Roman"/>
                <w:sz w:val="24"/>
                <w:szCs w:val="24"/>
              </w:rPr>
              <w:t>«Безопасность на дорогах»</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Выставки работ в фойе ДОУ в соответствии с планом.</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Открытые занятия для родителей.</w:t>
            </w:r>
          </w:p>
          <w:p w:rsidR="00CC70C7" w:rsidRPr="00FF5552" w:rsidRDefault="00CC70C7" w:rsidP="008D40A6">
            <w:pPr>
              <w:spacing w:after="0"/>
              <w:rPr>
                <w:rFonts w:ascii="Times New Roman" w:hAnsi="Times New Roman" w:cs="Times New Roman"/>
                <w:sz w:val="24"/>
                <w:szCs w:val="24"/>
              </w:rPr>
            </w:pPr>
            <w:r w:rsidRPr="00FF5552">
              <w:rPr>
                <w:rFonts w:ascii="Times New Roman" w:hAnsi="Times New Roman" w:cs="Times New Roman"/>
                <w:sz w:val="24"/>
                <w:szCs w:val="24"/>
              </w:rPr>
              <w:t>День открытых дверей для родителей</w:t>
            </w:r>
          </w:p>
          <w:p w:rsidR="00CC70C7" w:rsidRDefault="00CC70C7" w:rsidP="008D40A6">
            <w:pPr>
              <w:spacing w:after="0"/>
              <w:rPr>
                <w:rFonts w:ascii="Times New Roman" w:hAnsi="Times New Roman" w:cs="Times New Roman"/>
                <w:sz w:val="24"/>
                <w:szCs w:val="24"/>
              </w:rPr>
            </w:pPr>
            <w:r w:rsidRPr="00FF5552">
              <w:rPr>
                <w:rFonts w:ascii="Times New Roman" w:hAnsi="Times New Roman" w:cs="Times New Roman"/>
                <w:sz w:val="24"/>
                <w:szCs w:val="24"/>
              </w:rPr>
              <w:t>«Чему мы научились за год»</w:t>
            </w:r>
          </w:p>
          <w:p w:rsidR="00115545" w:rsidRPr="007A5D5E" w:rsidRDefault="00115545" w:rsidP="008D40A6">
            <w:pPr>
              <w:spacing w:after="0"/>
              <w:rPr>
                <w:rFonts w:ascii="Times New Roman" w:hAnsi="Times New Roman" w:cs="Times New Roman"/>
                <w:sz w:val="24"/>
                <w:szCs w:val="24"/>
              </w:rPr>
            </w:pP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lastRenderedPageBreak/>
              <w:t>В течение</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учебного года</w:t>
            </w: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p>
          <w:p w:rsidR="00573D00" w:rsidRDefault="00573D00" w:rsidP="008D40A6">
            <w:pPr>
              <w:spacing w:after="0"/>
              <w:rPr>
                <w:rFonts w:ascii="Times New Roman" w:hAnsi="Times New Roman" w:cs="Times New Roman"/>
                <w:sz w:val="24"/>
                <w:szCs w:val="24"/>
              </w:rPr>
            </w:pPr>
          </w:p>
          <w:p w:rsidR="00FF5552" w:rsidRDefault="00FF5552" w:rsidP="008D40A6">
            <w:pPr>
              <w:spacing w:after="0"/>
              <w:rPr>
                <w:rFonts w:ascii="Times New Roman" w:hAnsi="Times New Roman" w:cs="Times New Roman"/>
                <w:sz w:val="24"/>
                <w:szCs w:val="24"/>
              </w:rPr>
            </w:pPr>
          </w:p>
          <w:p w:rsidR="00CC70C7" w:rsidRPr="007A5D5E" w:rsidRDefault="00115545" w:rsidP="008D40A6">
            <w:pPr>
              <w:spacing w:after="0"/>
              <w:rPr>
                <w:rFonts w:ascii="Times New Roman" w:hAnsi="Times New Roman" w:cs="Times New Roman"/>
                <w:sz w:val="24"/>
                <w:szCs w:val="24"/>
              </w:rPr>
            </w:pPr>
            <w:r>
              <w:rPr>
                <w:rFonts w:ascii="Times New Roman" w:hAnsi="Times New Roman" w:cs="Times New Roman"/>
                <w:sz w:val="24"/>
                <w:szCs w:val="24"/>
              </w:rPr>
              <w:t>Сентябрь</w:t>
            </w:r>
          </w:p>
          <w:p w:rsidR="00CC70C7" w:rsidRPr="007A5D5E" w:rsidRDefault="00CC70C7" w:rsidP="008D40A6">
            <w:pPr>
              <w:spacing w:after="0"/>
              <w:rPr>
                <w:rFonts w:ascii="Times New Roman" w:hAnsi="Times New Roman" w:cs="Times New Roman"/>
                <w:sz w:val="24"/>
                <w:szCs w:val="24"/>
              </w:rPr>
            </w:pPr>
          </w:p>
          <w:p w:rsidR="00CC70C7" w:rsidRDefault="00CC70C7" w:rsidP="008D40A6">
            <w:pPr>
              <w:spacing w:after="0"/>
              <w:rPr>
                <w:rFonts w:ascii="Times New Roman" w:hAnsi="Times New Roman" w:cs="Times New Roman"/>
                <w:sz w:val="24"/>
                <w:szCs w:val="24"/>
              </w:rPr>
            </w:pPr>
          </w:p>
          <w:p w:rsidR="00573D00" w:rsidRDefault="00573D00" w:rsidP="008D40A6">
            <w:pPr>
              <w:spacing w:after="0"/>
              <w:rPr>
                <w:rFonts w:ascii="Times New Roman" w:hAnsi="Times New Roman" w:cs="Times New Roman"/>
                <w:sz w:val="24"/>
                <w:szCs w:val="24"/>
              </w:rPr>
            </w:pPr>
            <w:r>
              <w:rPr>
                <w:rFonts w:ascii="Times New Roman" w:hAnsi="Times New Roman" w:cs="Times New Roman"/>
                <w:sz w:val="24"/>
                <w:szCs w:val="24"/>
              </w:rPr>
              <w:t xml:space="preserve">Декабрь </w:t>
            </w:r>
          </w:p>
          <w:p w:rsidR="00573D00" w:rsidRDefault="00573D00" w:rsidP="008D40A6">
            <w:pPr>
              <w:spacing w:after="0"/>
              <w:rPr>
                <w:rFonts w:ascii="Times New Roman" w:hAnsi="Times New Roman" w:cs="Times New Roman"/>
                <w:sz w:val="24"/>
                <w:szCs w:val="24"/>
              </w:rPr>
            </w:pPr>
          </w:p>
          <w:p w:rsidR="00FF5552" w:rsidRDefault="00FF5552" w:rsidP="008D40A6">
            <w:pPr>
              <w:spacing w:after="0"/>
              <w:rPr>
                <w:rFonts w:ascii="Times New Roman" w:hAnsi="Times New Roman" w:cs="Times New Roman"/>
                <w:sz w:val="24"/>
                <w:szCs w:val="24"/>
              </w:rPr>
            </w:pPr>
          </w:p>
          <w:p w:rsidR="00573D00" w:rsidRDefault="00573D00" w:rsidP="008D40A6">
            <w:pPr>
              <w:spacing w:after="0"/>
              <w:rPr>
                <w:rFonts w:ascii="Times New Roman" w:hAnsi="Times New Roman" w:cs="Times New Roman"/>
                <w:sz w:val="24"/>
                <w:szCs w:val="24"/>
              </w:rPr>
            </w:pPr>
            <w:r>
              <w:rPr>
                <w:rFonts w:ascii="Times New Roman" w:hAnsi="Times New Roman" w:cs="Times New Roman"/>
                <w:sz w:val="24"/>
                <w:szCs w:val="24"/>
              </w:rPr>
              <w:t>Февраль</w:t>
            </w:r>
          </w:p>
          <w:p w:rsidR="00FF5552" w:rsidRDefault="00FF5552" w:rsidP="008D40A6">
            <w:pPr>
              <w:spacing w:after="0"/>
              <w:rPr>
                <w:rFonts w:ascii="Times New Roman" w:hAnsi="Times New Roman" w:cs="Times New Roman"/>
                <w:sz w:val="24"/>
                <w:szCs w:val="24"/>
              </w:rPr>
            </w:pPr>
          </w:p>
          <w:p w:rsidR="00FF5552" w:rsidRDefault="00FF5552" w:rsidP="008D40A6">
            <w:pPr>
              <w:spacing w:after="0"/>
              <w:rPr>
                <w:rFonts w:ascii="Times New Roman" w:hAnsi="Times New Roman" w:cs="Times New Roman"/>
                <w:sz w:val="24"/>
                <w:szCs w:val="24"/>
              </w:rPr>
            </w:pPr>
          </w:p>
          <w:p w:rsidR="00FF5552" w:rsidRDefault="00FF5552" w:rsidP="008D40A6">
            <w:pPr>
              <w:spacing w:after="0"/>
              <w:rPr>
                <w:rFonts w:ascii="Times New Roman" w:hAnsi="Times New Roman" w:cs="Times New Roman"/>
                <w:sz w:val="24"/>
                <w:szCs w:val="24"/>
              </w:rPr>
            </w:pPr>
          </w:p>
          <w:p w:rsidR="00FF5552" w:rsidRDefault="00FF5552" w:rsidP="008D40A6">
            <w:pPr>
              <w:spacing w:after="0"/>
              <w:rPr>
                <w:rFonts w:ascii="Times New Roman" w:hAnsi="Times New Roman" w:cs="Times New Roman"/>
                <w:sz w:val="24"/>
                <w:szCs w:val="24"/>
              </w:rPr>
            </w:pPr>
          </w:p>
          <w:p w:rsidR="00573D00" w:rsidRPr="007A5D5E" w:rsidRDefault="00573D00" w:rsidP="008D40A6">
            <w:pPr>
              <w:spacing w:after="0"/>
              <w:rPr>
                <w:rFonts w:ascii="Times New Roman" w:hAnsi="Times New Roman" w:cs="Times New Roman"/>
                <w:sz w:val="24"/>
                <w:szCs w:val="24"/>
              </w:rPr>
            </w:pPr>
            <w:r>
              <w:rPr>
                <w:rFonts w:ascii="Times New Roman" w:hAnsi="Times New Roman" w:cs="Times New Roman"/>
                <w:sz w:val="24"/>
                <w:szCs w:val="24"/>
              </w:rPr>
              <w:t>Апрель</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Style w:val="FontStyle13"/>
                <w:sz w:val="24"/>
                <w:szCs w:val="24"/>
              </w:rPr>
            </w:pPr>
            <w:r w:rsidRPr="007A5D5E">
              <w:rPr>
                <w:rStyle w:val="FontStyle13"/>
                <w:sz w:val="24"/>
                <w:szCs w:val="24"/>
              </w:rPr>
              <w:lastRenderedPageBreak/>
              <w:t>Зав. ДОУ,</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методист, воспитатели, специалисты</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Style w:val="FontStyle13"/>
                <w:sz w:val="24"/>
                <w:szCs w:val="24"/>
              </w:rPr>
              <w:t>Родители</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Отзывы о мероприятиях</w:t>
            </w:r>
          </w:p>
        </w:tc>
      </w:tr>
      <w:tr w:rsidR="00CC70C7" w:rsidRPr="007A5D5E" w:rsidTr="00A90300">
        <w:tc>
          <w:tcPr>
            <w:tcW w:w="815"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lastRenderedPageBreak/>
              <w:t>3. Привлечь родителей к получению платных образовательных услуг детьми в ДОУ.</w:t>
            </w: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Ярмарка платных образовательных услуг в ДОУ.</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Оформление дополнительных соглашений по платным услугам.</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Сентябрь - октябрь</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методист, руководители кружков и секций</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Родители</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Высокий процент (60-90%) получателей платных образовательных услуг</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Дополнительные соглашения по платным услугам</w:t>
            </w:r>
          </w:p>
        </w:tc>
      </w:tr>
      <w:tr w:rsidR="00CC70C7" w:rsidRPr="007A5D5E" w:rsidTr="00A90300">
        <w:tc>
          <w:tcPr>
            <w:tcW w:w="815"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4. Повысить педагогическую компетентность родителей (группы риска СОП)</w:t>
            </w: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pStyle w:val="a6"/>
              <w:rPr>
                <w:rFonts w:ascii="Times New Roman" w:hAnsi="Times New Roman"/>
                <w:color w:val="000000"/>
                <w:sz w:val="24"/>
                <w:szCs w:val="24"/>
                <w:lang w:eastAsia="ru-RU"/>
              </w:rPr>
            </w:pPr>
            <w:r w:rsidRPr="007A5D5E">
              <w:rPr>
                <w:rFonts w:ascii="Times New Roman" w:hAnsi="Times New Roman"/>
                <w:color w:val="000000"/>
                <w:sz w:val="24"/>
                <w:szCs w:val="24"/>
                <w:lang w:eastAsia="ru-RU"/>
              </w:rPr>
              <w:t>1. Подбор литературы по проблеме предотвращения жестокого обращения с детьми, по вопросам, связанным с неблагополучием в семье.</w:t>
            </w:r>
          </w:p>
          <w:p w:rsidR="00CC70C7" w:rsidRPr="007A5D5E" w:rsidRDefault="00CC70C7" w:rsidP="008D40A6">
            <w:pPr>
              <w:pStyle w:val="a6"/>
              <w:rPr>
                <w:rFonts w:ascii="Times New Roman" w:hAnsi="Times New Roman"/>
                <w:color w:val="000000"/>
                <w:sz w:val="24"/>
                <w:szCs w:val="24"/>
                <w:lang w:eastAsia="ru-RU"/>
              </w:rPr>
            </w:pPr>
            <w:r w:rsidRPr="007A5D5E">
              <w:rPr>
                <w:rFonts w:ascii="Times New Roman" w:hAnsi="Times New Roman"/>
                <w:color w:val="000000"/>
                <w:sz w:val="24"/>
                <w:szCs w:val="24"/>
                <w:lang w:eastAsia="ru-RU"/>
              </w:rPr>
              <w:t>2. Создание правовых уголков – подбор материала просветительского характера, размещение выдержек текстов документов о правах ребёнка.</w:t>
            </w:r>
          </w:p>
          <w:p w:rsidR="00CC70C7" w:rsidRPr="007A5D5E" w:rsidRDefault="00CC70C7" w:rsidP="008D40A6">
            <w:pPr>
              <w:pStyle w:val="a6"/>
              <w:rPr>
                <w:rFonts w:ascii="Times New Roman" w:hAnsi="Times New Roman"/>
                <w:color w:val="000000"/>
                <w:sz w:val="24"/>
                <w:szCs w:val="24"/>
                <w:lang w:eastAsia="ru-RU"/>
              </w:rPr>
            </w:pPr>
            <w:r w:rsidRPr="007A5D5E">
              <w:rPr>
                <w:rFonts w:ascii="Times New Roman" w:hAnsi="Times New Roman"/>
                <w:color w:val="000000"/>
                <w:sz w:val="24"/>
                <w:szCs w:val="24"/>
                <w:lang w:eastAsia="ru-RU"/>
              </w:rPr>
              <w:t>3. Размещение в родительском уголке информации по темам: «Роль матери и отца в воспитании ребёнка»</w:t>
            </w:r>
          </w:p>
          <w:p w:rsidR="00CC70C7" w:rsidRPr="007A5D5E" w:rsidRDefault="00CC70C7" w:rsidP="008D40A6">
            <w:pPr>
              <w:pStyle w:val="a6"/>
              <w:rPr>
                <w:rFonts w:ascii="Times New Roman" w:hAnsi="Times New Roman"/>
                <w:color w:val="000000"/>
                <w:sz w:val="24"/>
                <w:szCs w:val="24"/>
                <w:lang w:eastAsia="ru-RU"/>
              </w:rPr>
            </w:pPr>
            <w:r w:rsidRPr="007A5D5E">
              <w:rPr>
                <w:rFonts w:ascii="Times New Roman" w:hAnsi="Times New Roman"/>
                <w:color w:val="000000"/>
                <w:sz w:val="24"/>
                <w:szCs w:val="24"/>
                <w:lang w:eastAsia="ru-RU"/>
              </w:rPr>
              <w:t xml:space="preserve"> Консультация для родителей по теме «Права ребенка - соблюдение их в семье»</w:t>
            </w:r>
          </w:p>
          <w:p w:rsidR="00CC70C7" w:rsidRPr="007A5D5E" w:rsidRDefault="00CC70C7" w:rsidP="008D40A6">
            <w:pPr>
              <w:spacing w:after="0"/>
              <w:rPr>
                <w:rFonts w:ascii="Times New Roman" w:hAnsi="Times New Roman" w:cs="Times New Roman"/>
                <w:sz w:val="24"/>
                <w:szCs w:val="24"/>
              </w:rPr>
            </w:pP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lastRenderedPageBreak/>
              <w:t>В течение учебного года</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Воспитатели, специалисты</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Родители</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r>
      <w:tr w:rsidR="00CC70C7" w:rsidRPr="007A5D5E" w:rsidTr="00A90300">
        <w:trPr>
          <w:trHeight w:val="900"/>
        </w:trPr>
        <w:tc>
          <w:tcPr>
            <w:tcW w:w="815" w:type="pct"/>
            <w:vMerge w:val="restart"/>
            <w:tcBorders>
              <w:top w:val="single" w:sz="4" w:space="0" w:color="auto"/>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lastRenderedPageBreak/>
              <w:t>5. Привлечь родителей к активному участию в мероприятиях ДОУ.</w:t>
            </w: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Участие в утренниках, праздниках (по графику).</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 течение учебного года</w:t>
            </w: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Сентябрь</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методист,</w:t>
            </w:r>
          </w:p>
          <w:p w:rsidR="00CC70C7" w:rsidRPr="007A5D5E" w:rsidRDefault="004009D5" w:rsidP="008D40A6">
            <w:pPr>
              <w:spacing w:after="0"/>
              <w:rPr>
                <w:rFonts w:ascii="Times New Roman" w:hAnsi="Times New Roman" w:cs="Times New Roman"/>
                <w:sz w:val="24"/>
                <w:szCs w:val="24"/>
              </w:rPr>
            </w:pPr>
            <w:r>
              <w:rPr>
                <w:rFonts w:ascii="Times New Roman" w:hAnsi="Times New Roman" w:cs="Times New Roman"/>
                <w:sz w:val="24"/>
                <w:szCs w:val="24"/>
              </w:rPr>
              <w:t>с</w:t>
            </w:r>
            <w:r w:rsidR="00CC70C7" w:rsidRPr="007A5D5E">
              <w:rPr>
                <w:rFonts w:ascii="Times New Roman" w:hAnsi="Times New Roman" w:cs="Times New Roman"/>
                <w:sz w:val="24"/>
                <w:szCs w:val="24"/>
              </w:rPr>
              <w:t>пециалисты.</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Родители и дети</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Фотогазета для родителей</w:t>
            </w:r>
          </w:p>
        </w:tc>
      </w:tr>
      <w:tr w:rsidR="00CC70C7" w:rsidRPr="007A5D5E" w:rsidTr="00A90300">
        <w:trPr>
          <w:trHeight w:val="1068"/>
        </w:trPr>
        <w:tc>
          <w:tcPr>
            <w:tcW w:w="815" w:type="pct"/>
            <w:vMerge/>
            <w:tcBorders>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Спортивный праздник, посвящённый Дню защитника Отечества.</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Февраль</w:t>
            </w: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Style w:val="FontStyle13"/>
                <w:sz w:val="24"/>
                <w:szCs w:val="24"/>
              </w:rPr>
            </w:pP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Родители и дети</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Фотогазета для родителей</w:t>
            </w:r>
          </w:p>
        </w:tc>
      </w:tr>
      <w:tr w:rsidR="00CC70C7" w:rsidRPr="007A5D5E" w:rsidTr="00A90300">
        <w:trPr>
          <w:trHeight w:val="900"/>
        </w:trPr>
        <w:tc>
          <w:tcPr>
            <w:tcW w:w="815" w:type="pct"/>
            <w:vMerge/>
            <w:tcBorders>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Конкурс семейного творчества «Кормушка для птиц»</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573D00" w:rsidP="008D40A6">
            <w:pPr>
              <w:spacing w:after="0"/>
              <w:rPr>
                <w:rFonts w:ascii="Times New Roman" w:hAnsi="Times New Roman" w:cs="Times New Roman"/>
                <w:sz w:val="24"/>
                <w:szCs w:val="24"/>
              </w:rPr>
            </w:pPr>
            <w:r>
              <w:rPr>
                <w:rFonts w:ascii="Times New Roman" w:hAnsi="Times New Roman" w:cs="Times New Roman"/>
                <w:sz w:val="24"/>
                <w:szCs w:val="24"/>
              </w:rPr>
              <w:t>Январь</w:t>
            </w:r>
          </w:p>
        </w:tc>
        <w:tc>
          <w:tcPr>
            <w:tcW w:w="704" w:type="pct"/>
            <w:vMerge w:val="restart"/>
            <w:tcBorders>
              <w:top w:val="single" w:sz="4" w:space="0" w:color="auto"/>
              <w:left w:val="single" w:sz="4" w:space="0" w:color="auto"/>
              <w:right w:val="single" w:sz="4" w:space="0" w:color="auto"/>
            </w:tcBorders>
          </w:tcPr>
          <w:p w:rsidR="00CC70C7" w:rsidRPr="007A5D5E" w:rsidRDefault="00CC70C7" w:rsidP="008D40A6">
            <w:pPr>
              <w:spacing w:after="0"/>
              <w:rPr>
                <w:rStyle w:val="FontStyle13"/>
                <w:sz w:val="24"/>
                <w:szCs w:val="24"/>
              </w:rPr>
            </w:pPr>
            <w:r w:rsidRPr="007A5D5E">
              <w:rPr>
                <w:rStyle w:val="FontStyle13"/>
                <w:sz w:val="24"/>
                <w:szCs w:val="24"/>
              </w:rPr>
              <w:t>Комиссия по смотрам и конкурсам</w:t>
            </w:r>
          </w:p>
        </w:tc>
        <w:tc>
          <w:tcPr>
            <w:tcW w:w="523" w:type="pct"/>
            <w:vMerge w:val="restart"/>
            <w:tcBorders>
              <w:top w:val="single" w:sz="4" w:space="0" w:color="auto"/>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Родители и дети</w:t>
            </w:r>
          </w:p>
        </w:tc>
        <w:tc>
          <w:tcPr>
            <w:tcW w:w="923" w:type="pct"/>
            <w:vMerge w:val="restart"/>
            <w:tcBorders>
              <w:top w:val="single" w:sz="4" w:space="0" w:color="auto"/>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Выставка детско-родительских поделок в фойе ДОУ</w:t>
            </w:r>
          </w:p>
        </w:tc>
      </w:tr>
      <w:tr w:rsidR="00CC70C7" w:rsidRPr="007A5D5E" w:rsidTr="00A90300">
        <w:trPr>
          <w:trHeight w:val="741"/>
        </w:trPr>
        <w:tc>
          <w:tcPr>
            <w:tcW w:w="815" w:type="pct"/>
            <w:vMerge/>
            <w:tcBorders>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Конкурс семейн</w:t>
            </w:r>
            <w:r w:rsidR="004009D5">
              <w:rPr>
                <w:rFonts w:ascii="Times New Roman" w:hAnsi="Times New Roman" w:cs="Times New Roman"/>
                <w:sz w:val="24"/>
                <w:szCs w:val="24"/>
              </w:rPr>
              <w:t>ого творчества «Игрушка на елку  2021</w:t>
            </w:r>
            <w:r w:rsidRPr="007A5D5E">
              <w:rPr>
                <w:rFonts w:ascii="Times New Roman" w:hAnsi="Times New Roman" w:cs="Times New Roman"/>
                <w:sz w:val="24"/>
                <w:szCs w:val="24"/>
              </w:rPr>
              <w:t>»</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Декабрь</w:t>
            </w:r>
          </w:p>
        </w:tc>
        <w:tc>
          <w:tcPr>
            <w:tcW w:w="704" w:type="pct"/>
            <w:vMerge/>
            <w:tcBorders>
              <w:left w:val="single" w:sz="4" w:space="0" w:color="auto"/>
              <w:right w:val="single" w:sz="4" w:space="0" w:color="auto"/>
            </w:tcBorders>
          </w:tcPr>
          <w:p w:rsidR="00CC70C7" w:rsidRPr="007A5D5E" w:rsidRDefault="00CC70C7" w:rsidP="008D40A6">
            <w:pPr>
              <w:spacing w:after="0"/>
              <w:rPr>
                <w:rStyle w:val="FontStyle13"/>
                <w:sz w:val="24"/>
                <w:szCs w:val="24"/>
              </w:rPr>
            </w:pPr>
          </w:p>
        </w:tc>
        <w:tc>
          <w:tcPr>
            <w:tcW w:w="523" w:type="pct"/>
            <w:vMerge/>
            <w:tcBorders>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923" w:type="pct"/>
            <w:vMerge/>
            <w:tcBorders>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r>
      <w:tr w:rsidR="00CC70C7" w:rsidRPr="007A5D5E" w:rsidTr="00A90300">
        <w:trPr>
          <w:trHeight w:val="741"/>
        </w:trPr>
        <w:tc>
          <w:tcPr>
            <w:tcW w:w="815" w:type="pct"/>
            <w:vMerge/>
            <w:tcBorders>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4009D5">
            <w:pPr>
              <w:spacing w:after="0"/>
              <w:rPr>
                <w:rFonts w:ascii="Times New Roman" w:hAnsi="Times New Roman" w:cs="Times New Roman"/>
                <w:sz w:val="24"/>
                <w:szCs w:val="24"/>
              </w:rPr>
            </w:pPr>
            <w:r w:rsidRPr="007A5D5E">
              <w:rPr>
                <w:rFonts w:ascii="Times New Roman" w:hAnsi="Times New Roman" w:cs="Times New Roman"/>
                <w:sz w:val="24"/>
                <w:szCs w:val="24"/>
              </w:rPr>
              <w:t>Конкурс семейного творчества "</w:t>
            </w:r>
            <w:r w:rsidR="004009D5">
              <w:rPr>
                <w:rFonts w:ascii="Times New Roman" w:hAnsi="Times New Roman" w:cs="Times New Roman"/>
                <w:sz w:val="24"/>
                <w:szCs w:val="24"/>
              </w:rPr>
              <w:t>Игрушечные чудеса</w:t>
            </w:r>
            <w:r w:rsidRPr="007A5D5E">
              <w:rPr>
                <w:rFonts w:ascii="Times New Roman" w:hAnsi="Times New Roman" w:cs="Times New Roman"/>
                <w:sz w:val="24"/>
                <w:szCs w:val="24"/>
              </w:rPr>
              <w:t>"</w:t>
            </w:r>
            <w:r w:rsidR="004009D5">
              <w:rPr>
                <w:rFonts w:ascii="Times New Roman" w:hAnsi="Times New Roman" w:cs="Times New Roman"/>
                <w:sz w:val="24"/>
                <w:szCs w:val="24"/>
              </w:rPr>
              <w:t xml:space="preserve"> (с использование народных </w:t>
            </w:r>
            <w:proofErr w:type="spellStart"/>
            <w:r w:rsidR="004009D5">
              <w:rPr>
                <w:rFonts w:ascii="Times New Roman" w:hAnsi="Times New Roman" w:cs="Times New Roman"/>
                <w:sz w:val="24"/>
                <w:szCs w:val="24"/>
              </w:rPr>
              <w:t>ремес</w:t>
            </w:r>
            <w:proofErr w:type="spellEnd"/>
            <w:r w:rsidR="004009D5">
              <w:rPr>
                <w:rFonts w:ascii="Times New Roman" w:hAnsi="Times New Roman" w:cs="Times New Roman"/>
                <w:sz w:val="24"/>
                <w:szCs w:val="24"/>
              </w:rPr>
              <w:t>)</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704" w:type="pct"/>
            <w:vMerge/>
            <w:tcBorders>
              <w:left w:val="single" w:sz="4" w:space="0" w:color="auto"/>
              <w:bottom w:val="single" w:sz="4" w:space="0" w:color="auto"/>
              <w:right w:val="single" w:sz="4" w:space="0" w:color="auto"/>
            </w:tcBorders>
          </w:tcPr>
          <w:p w:rsidR="00CC70C7" w:rsidRPr="007A5D5E" w:rsidRDefault="00CC70C7" w:rsidP="008D40A6">
            <w:pPr>
              <w:spacing w:after="0"/>
              <w:rPr>
                <w:rStyle w:val="FontStyle13"/>
                <w:sz w:val="24"/>
                <w:szCs w:val="24"/>
              </w:rPr>
            </w:pPr>
          </w:p>
        </w:tc>
        <w:tc>
          <w:tcPr>
            <w:tcW w:w="523" w:type="pct"/>
            <w:vMerge/>
            <w:tcBorders>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923" w:type="pct"/>
            <w:vMerge/>
            <w:tcBorders>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r>
      <w:tr w:rsidR="00CC70C7" w:rsidRPr="007A5D5E" w:rsidTr="00A90300">
        <w:tc>
          <w:tcPr>
            <w:tcW w:w="815"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6. Обновить содержание образования за счет распространения родительского опыта.</w:t>
            </w: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Творческие встречи с родителями.</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Проведение КОП ТН родителями.</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 течение учебного года</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Воспитатели</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Рабочая группа </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Родители, дети</w:t>
            </w: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Фотоотчет</w:t>
            </w: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Технологические карты КОП</w:t>
            </w:r>
          </w:p>
        </w:tc>
      </w:tr>
      <w:tr w:rsidR="00CC70C7" w:rsidRPr="007A5D5E" w:rsidTr="00A90300">
        <w:trPr>
          <w:trHeight w:val="1170"/>
        </w:trPr>
        <w:tc>
          <w:tcPr>
            <w:tcW w:w="815" w:type="pct"/>
            <w:vMerge w:val="restart"/>
            <w:tcBorders>
              <w:top w:val="single" w:sz="4" w:space="0" w:color="auto"/>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7. Обогатить детско-родительские отношения, построить партнерские отношения с семьей за счет продвижения новых форм взаимодействия «ребенок – родитель».</w:t>
            </w: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Совместные мастер-классы (по плану воспитателей и специалистов)</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 течение учебного года</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Воспитатели</w:t>
            </w:r>
          </w:p>
          <w:p w:rsidR="00CC70C7" w:rsidRPr="007A5D5E" w:rsidRDefault="00CC70C7" w:rsidP="008D40A6">
            <w:pPr>
              <w:spacing w:after="0"/>
              <w:rPr>
                <w:rStyle w:val="FontStyle13"/>
                <w:sz w:val="24"/>
                <w:szCs w:val="24"/>
              </w:rPr>
            </w:pP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Родители, дети</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Выставки продуктов</w:t>
            </w:r>
          </w:p>
        </w:tc>
      </w:tr>
      <w:tr w:rsidR="00CC70C7" w:rsidRPr="007A5D5E" w:rsidTr="00A90300">
        <w:trPr>
          <w:trHeight w:val="1056"/>
        </w:trPr>
        <w:tc>
          <w:tcPr>
            <w:tcW w:w="815" w:type="pct"/>
            <w:vMerge/>
            <w:tcBorders>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FF5552" w:rsidRDefault="00CC70C7" w:rsidP="008D40A6">
            <w:pPr>
              <w:spacing w:after="0"/>
              <w:rPr>
                <w:rFonts w:ascii="Times New Roman" w:hAnsi="Times New Roman" w:cs="Times New Roman"/>
                <w:sz w:val="24"/>
                <w:szCs w:val="24"/>
              </w:rPr>
            </w:pPr>
            <w:r w:rsidRPr="00FF5552">
              <w:rPr>
                <w:rFonts w:ascii="Times New Roman" w:hAnsi="Times New Roman" w:cs="Times New Roman"/>
                <w:sz w:val="24"/>
                <w:szCs w:val="24"/>
              </w:rPr>
              <w:t xml:space="preserve">Семейный </w:t>
            </w:r>
            <w:r w:rsidRPr="00FF5552">
              <w:rPr>
                <w:rFonts w:ascii="Times New Roman" w:hAnsi="Times New Roman" w:cs="Times New Roman"/>
                <w:sz w:val="24"/>
                <w:szCs w:val="24"/>
                <w:lang w:val="en-US"/>
              </w:rPr>
              <w:t>LEGO</w:t>
            </w:r>
            <w:r w:rsidRPr="00FF5552">
              <w:rPr>
                <w:rFonts w:ascii="Times New Roman" w:hAnsi="Times New Roman" w:cs="Times New Roman"/>
                <w:sz w:val="24"/>
                <w:szCs w:val="24"/>
              </w:rPr>
              <w:t>- фестиваль.</w:t>
            </w:r>
          </w:p>
        </w:tc>
        <w:tc>
          <w:tcPr>
            <w:tcW w:w="563" w:type="pct"/>
            <w:tcBorders>
              <w:top w:val="single" w:sz="4" w:space="0" w:color="auto"/>
              <w:left w:val="single" w:sz="4" w:space="0" w:color="auto"/>
              <w:bottom w:val="single" w:sz="4" w:space="0" w:color="auto"/>
              <w:right w:val="single" w:sz="4" w:space="0" w:color="auto"/>
            </w:tcBorders>
          </w:tcPr>
          <w:p w:rsidR="00CC70C7" w:rsidRPr="00FF5552" w:rsidRDefault="00CC70C7" w:rsidP="008D40A6">
            <w:pPr>
              <w:spacing w:after="0"/>
              <w:rPr>
                <w:rFonts w:ascii="Times New Roman" w:hAnsi="Times New Roman" w:cs="Times New Roman"/>
                <w:sz w:val="24"/>
                <w:szCs w:val="24"/>
              </w:rPr>
            </w:pPr>
            <w:r w:rsidRPr="00FF5552">
              <w:rPr>
                <w:rFonts w:ascii="Times New Roman" w:hAnsi="Times New Roman" w:cs="Times New Roman"/>
                <w:sz w:val="24"/>
                <w:szCs w:val="24"/>
              </w:rPr>
              <w:t>Май</w:t>
            </w:r>
          </w:p>
        </w:tc>
        <w:tc>
          <w:tcPr>
            <w:tcW w:w="704" w:type="pct"/>
            <w:tcBorders>
              <w:top w:val="single" w:sz="4" w:space="0" w:color="auto"/>
              <w:left w:val="single" w:sz="4" w:space="0" w:color="auto"/>
              <w:bottom w:val="single" w:sz="4" w:space="0" w:color="auto"/>
              <w:right w:val="single" w:sz="4" w:space="0" w:color="auto"/>
            </w:tcBorders>
          </w:tcPr>
          <w:p w:rsidR="00CC70C7" w:rsidRPr="00FF5552" w:rsidRDefault="00CC70C7" w:rsidP="008D40A6">
            <w:pPr>
              <w:spacing w:after="0"/>
              <w:rPr>
                <w:rFonts w:ascii="Times New Roman" w:hAnsi="Times New Roman" w:cs="Times New Roman"/>
                <w:sz w:val="24"/>
                <w:szCs w:val="24"/>
              </w:rPr>
            </w:pPr>
            <w:r w:rsidRPr="00FF5552">
              <w:rPr>
                <w:rFonts w:ascii="Times New Roman" w:hAnsi="Times New Roman" w:cs="Times New Roman"/>
                <w:sz w:val="24"/>
                <w:szCs w:val="24"/>
              </w:rPr>
              <w:t>Рабочая группа «Техническое содержание образования»</w:t>
            </w:r>
          </w:p>
        </w:tc>
        <w:tc>
          <w:tcPr>
            <w:tcW w:w="523" w:type="pct"/>
            <w:tcBorders>
              <w:top w:val="single" w:sz="4" w:space="0" w:color="auto"/>
              <w:left w:val="single" w:sz="4" w:space="0" w:color="auto"/>
              <w:bottom w:val="single" w:sz="4" w:space="0" w:color="auto"/>
              <w:right w:val="single" w:sz="4" w:space="0" w:color="auto"/>
            </w:tcBorders>
          </w:tcPr>
          <w:p w:rsidR="00CC70C7" w:rsidRPr="00FF5552" w:rsidRDefault="00CC70C7" w:rsidP="008D40A6">
            <w:pPr>
              <w:spacing w:after="0"/>
              <w:rPr>
                <w:rFonts w:ascii="Times New Roman" w:hAnsi="Times New Roman" w:cs="Times New Roman"/>
                <w:sz w:val="24"/>
                <w:szCs w:val="24"/>
              </w:rPr>
            </w:pPr>
            <w:r w:rsidRPr="00FF5552">
              <w:rPr>
                <w:rFonts w:ascii="Times New Roman" w:hAnsi="Times New Roman" w:cs="Times New Roman"/>
                <w:sz w:val="24"/>
                <w:szCs w:val="24"/>
              </w:rPr>
              <w:t>Родители, дети</w:t>
            </w:r>
          </w:p>
        </w:tc>
        <w:tc>
          <w:tcPr>
            <w:tcW w:w="923" w:type="pct"/>
            <w:tcBorders>
              <w:top w:val="single" w:sz="4" w:space="0" w:color="auto"/>
              <w:left w:val="single" w:sz="4" w:space="0" w:color="auto"/>
              <w:bottom w:val="single" w:sz="4" w:space="0" w:color="auto"/>
              <w:right w:val="single" w:sz="4" w:space="0" w:color="auto"/>
            </w:tcBorders>
          </w:tcPr>
          <w:p w:rsidR="00CC70C7" w:rsidRPr="00FF5552" w:rsidRDefault="00CC70C7" w:rsidP="008D40A6">
            <w:pPr>
              <w:spacing w:after="0"/>
              <w:rPr>
                <w:rFonts w:ascii="Times New Roman" w:hAnsi="Times New Roman" w:cs="Times New Roman"/>
                <w:sz w:val="24"/>
                <w:szCs w:val="24"/>
              </w:rPr>
            </w:pPr>
            <w:r w:rsidRPr="00FF5552">
              <w:rPr>
                <w:rFonts w:ascii="Times New Roman" w:hAnsi="Times New Roman" w:cs="Times New Roman"/>
                <w:sz w:val="24"/>
                <w:szCs w:val="24"/>
              </w:rPr>
              <w:t xml:space="preserve">Альбом построек из </w:t>
            </w:r>
            <w:r w:rsidRPr="00FF5552">
              <w:rPr>
                <w:rFonts w:ascii="Times New Roman" w:hAnsi="Times New Roman" w:cs="Times New Roman"/>
                <w:sz w:val="24"/>
                <w:szCs w:val="24"/>
                <w:lang w:val="en-US"/>
              </w:rPr>
              <w:t>LEGO</w:t>
            </w:r>
          </w:p>
        </w:tc>
      </w:tr>
      <w:tr w:rsidR="00CC70C7" w:rsidRPr="007A5D5E" w:rsidTr="00A90300">
        <w:trPr>
          <w:trHeight w:val="1056"/>
        </w:trPr>
        <w:tc>
          <w:tcPr>
            <w:tcW w:w="815" w:type="pct"/>
            <w:tcBorders>
              <w:left w:val="single" w:sz="4" w:space="0" w:color="auto"/>
              <w:right w:val="single" w:sz="4" w:space="0" w:color="auto"/>
            </w:tcBorders>
          </w:tcPr>
          <w:p w:rsidR="00CC70C7" w:rsidRPr="007A5D5E" w:rsidRDefault="00CC70C7" w:rsidP="008D40A6">
            <w:pPr>
              <w:pStyle w:val="a6"/>
              <w:rPr>
                <w:rFonts w:ascii="Times New Roman" w:hAnsi="Times New Roman"/>
                <w:sz w:val="24"/>
                <w:szCs w:val="24"/>
              </w:rPr>
            </w:pPr>
            <w:r w:rsidRPr="007A5D5E">
              <w:rPr>
                <w:rFonts w:ascii="Times New Roman" w:hAnsi="Times New Roman"/>
                <w:sz w:val="24"/>
                <w:szCs w:val="24"/>
              </w:rPr>
              <w:lastRenderedPageBreak/>
              <w:t>Работа по профилактике раннего детского и семейного неблагополучия в ДОУ</w:t>
            </w:r>
          </w:p>
          <w:p w:rsidR="00CC70C7" w:rsidRPr="007A5D5E" w:rsidRDefault="00CC70C7" w:rsidP="008D40A6">
            <w:pPr>
              <w:spacing w:after="0"/>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Информационное поле:</w:t>
            </w:r>
          </w:p>
          <w:p w:rsidR="00CC70C7" w:rsidRPr="007A5D5E" w:rsidRDefault="00CC70C7" w:rsidP="008D40A6">
            <w:pPr>
              <w:spacing w:after="0"/>
              <w:rPr>
                <w:rFonts w:ascii="Times New Roman" w:hAnsi="Times New Roman" w:cs="Times New Roman"/>
                <w:bCs/>
                <w:sz w:val="24"/>
                <w:szCs w:val="24"/>
              </w:rPr>
            </w:pPr>
            <w:r w:rsidRPr="007A5D5E">
              <w:rPr>
                <w:rFonts w:ascii="Times New Roman" w:hAnsi="Times New Roman" w:cs="Times New Roman"/>
                <w:bCs/>
                <w:sz w:val="24"/>
                <w:szCs w:val="24"/>
              </w:rPr>
              <w:t>-просветительская работа на официальном сайте детского сада;</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-разработка и распространение памяток «Телефоны и адреса социальных служб по охране прав детей» среди  родителей; </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-оформление стендовой информации; групповых папок на тему «Права детей», «Жестокое обращение с детьми». </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b/>
                <w:bCs/>
                <w:sz w:val="24"/>
                <w:szCs w:val="24"/>
              </w:rPr>
              <w:t>-</w:t>
            </w:r>
            <w:r w:rsidRPr="007A5D5E">
              <w:rPr>
                <w:rFonts w:ascii="Times New Roman" w:hAnsi="Times New Roman" w:cs="Times New Roman"/>
                <w:bCs/>
                <w:i/>
                <w:sz w:val="24"/>
                <w:szCs w:val="24"/>
              </w:rPr>
              <w:t>выпуск информационных листов и буклетов</w:t>
            </w:r>
            <w:r w:rsidRPr="007A5D5E">
              <w:rPr>
                <w:rFonts w:ascii="Times New Roman" w:hAnsi="Times New Roman" w:cs="Times New Roman"/>
                <w:bCs/>
                <w:sz w:val="24"/>
                <w:szCs w:val="24"/>
              </w:rPr>
              <w:t>:</w:t>
            </w:r>
            <w:r w:rsidRPr="007A5D5E">
              <w:rPr>
                <w:rFonts w:ascii="Times New Roman" w:hAnsi="Times New Roman" w:cs="Times New Roman"/>
                <w:sz w:val="24"/>
                <w:szCs w:val="24"/>
              </w:rPr>
              <w:t xml:space="preserve"> «Права и обязанности родителей»; «Жестокое обращение с детьми»; «Заповеди для родителей по созданию благоприятной атмосферы в семье»; «Домашнему насилию нет оправданий»; «Это должен знать каждый родитель»</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 течение года</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Специалисты ПМПК, педагоги ДОУ</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Семьи группы риска СОП</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Консультации, памятки, брошюры </w:t>
            </w:r>
          </w:p>
        </w:tc>
      </w:tr>
      <w:tr w:rsidR="00CC70C7" w:rsidRPr="007A5D5E" w:rsidTr="00A90300">
        <w:trPr>
          <w:trHeight w:val="1056"/>
        </w:trPr>
        <w:tc>
          <w:tcPr>
            <w:tcW w:w="815" w:type="pct"/>
            <w:tcBorders>
              <w:left w:val="single" w:sz="4" w:space="0" w:color="auto"/>
              <w:right w:val="single" w:sz="4" w:space="0" w:color="auto"/>
            </w:tcBorders>
          </w:tcPr>
          <w:p w:rsidR="00CC70C7" w:rsidRPr="007A5D5E" w:rsidRDefault="00CC70C7" w:rsidP="008D40A6">
            <w:pPr>
              <w:pStyle w:val="a6"/>
              <w:rPr>
                <w:rFonts w:ascii="Times New Roman" w:hAnsi="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Консультации:</w:t>
            </w:r>
            <w:r>
              <w:rPr>
                <w:rFonts w:ascii="Times New Roman" w:hAnsi="Times New Roman" w:cs="Times New Roman"/>
                <w:sz w:val="24"/>
                <w:szCs w:val="24"/>
              </w:rPr>
              <w:t xml:space="preserve"> </w:t>
            </w:r>
            <w:r w:rsidRPr="007A5D5E">
              <w:rPr>
                <w:rFonts w:ascii="Times New Roman" w:hAnsi="Times New Roman" w:cs="Times New Roman"/>
                <w:sz w:val="24"/>
                <w:szCs w:val="24"/>
              </w:rPr>
              <w:t>«Характер воспитания и моральный климат в семье, законопослушное поведение родителей»; «Агрессивные дети», «Стили воспитания в семье», «Хорошо, что есть семья, которая от всех бед хранит меня», «Поощрения и наказания в семье», «Роль воспитания отца на формирование личности ребенка»</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i/>
                <w:sz w:val="24"/>
                <w:szCs w:val="24"/>
              </w:rPr>
              <w:t>Лекции</w:t>
            </w:r>
            <w:r w:rsidRPr="007A5D5E">
              <w:rPr>
                <w:rFonts w:ascii="Times New Roman" w:hAnsi="Times New Roman" w:cs="Times New Roman"/>
                <w:sz w:val="24"/>
                <w:szCs w:val="24"/>
              </w:rPr>
              <w:t xml:space="preserve"> с элементами тренинга для родителей «Бесконфликтное общение в семье»; групповой обучающий тренинг «Я хороший родитель», «Семейные заповеди»</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 течение года</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Специалисты ПМПК, педагоги ДОУ</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Семьи группы риска СОП</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Консультации, памятки, брошюры</w:t>
            </w:r>
          </w:p>
        </w:tc>
      </w:tr>
      <w:tr w:rsidR="00CC70C7" w:rsidRPr="007A5D5E" w:rsidTr="00A90300">
        <w:trPr>
          <w:trHeight w:val="1056"/>
        </w:trPr>
        <w:tc>
          <w:tcPr>
            <w:tcW w:w="815" w:type="pct"/>
            <w:tcBorders>
              <w:left w:val="single" w:sz="4" w:space="0" w:color="auto"/>
              <w:right w:val="single" w:sz="4" w:space="0" w:color="auto"/>
            </w:tcBorders>
          </w:tcPr>
          <w:p w:rsidR="00CC70C7" w:rsidRPr="007A5D5E" w:rsidRDefault="00CC70C7" w:rsidP="008D40A6">
            <w:pPr>
              <w:pStyle w:val="a6"/>
              <w:rPr>
                <w:rFonts w:ascii="Times New Roman" w:hAnsi="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bCs/>
                <w:sz w:val="24"/>
                <w:szCs w:val="24"/>
              </w:rPr>
              <w:t>Организация совместной деятельности с воспитанниками и их родителями</w:t>
            </w:r>
            <w:r w:rsidRPr="007A5D5E">
              <w:rPr>
                <w:rFonts w:ascii="Times New Roman" w:hAnsi="Times New Roman" w:cs="Times New Roman"/>
                <w:sz w:val="24"/>
                <w:szCs w:val="24"/>
              </w:rPr>
              <w:t xml:space="preserve">: </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  </w:t>
            </w:r>
            <w:r w:rsidRPr="007A5D5E">
              <w:rPr>
                <w:rFonts w:ascii="Times New Roman" w:hAnsi="Times New Roman" w:cs="Times New Roman"/>
                <w:iCs/>
                <w:sz w:val="24"/>
                <w:szCs w:val="24"/>
              </w:rPr>
              <w:t>спортивное мероприятие на природе «Здоровая семья»;</w:t>
            </w:r>
            <w:r w:rsidRPr="007A5D5E">
              <w:rPr>
                <w:rFonts w:ascii="Times New Roman" w:hAnsi="Times New Roman" w:cs="Times New Roman"/>
                <w:sz w:val="24"/>
                <w:szCs w:val="24"/>
              </w:rPr>
              <w:t> </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iCs/>
                <w:sz w:val="24"/>
                <w:szCs w:val="24"/>
              </w:rPr>
              <w:t xml:space="preserve">-образовательный </w:t>
            </w:r>
            <w:proofErr w:type="spellStart"/>
            <w:r w:rsidRPr="007A5D5E">
              <w:rPr>
                <w:rFonts w:ascii="Times New Roman" w:hAnsi="Times New Roman" w:cs="Times New Roman"/>
                <w:iCs/>
                <w:sz w:val="24"/>
                <w:szCs w:val="24"/>
              </w:rPr>
              <w:t>квест</w:t>
            </w:r>
            <w:proofErr w:type="spellEnd"/>
            <w:r w:rsidRPr="007A5D5E">
              <w:rPr>
                <w:rFonts w:ascii="Times New Roman" w:hAnsi="Times New Roman" w:cs="Times New Roman"/>
                <w:iCs/>
                <w:sz w:val="24"/>
                <w:szCs w:val="24"/>
              </w:rPr>
              <w:t xml:space="preserve"> «Вместе с мамой»;</w:t>
            </w:r>
          </w:p>
          <w:p w:rsidR="00CC70C7" w:rsidRPr="007A5D5E" w:rsidRDefault="00CC70C7" w:rsidP="008D40A6">
            <w:pPr>
              <w:spacing w:after="0"/>
              <w:ind w:left="30"/>
              <w:rPr>
                <w:rFonts w:ascii="Times New Roman" w:hAnsi="Times New Roman" w:cs="Times New Roman"/>
                <w:sz w:val="24"/>
                <w:szCs w:val="24"/>
              </w:rPr>
            </w:pPr>
            <w:r w:rsidRPr="007A5D5E">
              <w:rPr>
                <w:rFonts w:ascii="Times New Roman" w:hAnsi="Times New Roman" w:cs="Times New Roman"/>
                <w:sz w:val="24"/>
                <w:szCs w:val="24"/>
              </w:rPr>
              <w:t>- </w:t>
            </w:r>
            <w:r w:rsidRPr="007A5D5E">
              <w:rPr>
                <w:rFonts w:ascii="Times New Roman" w:hAnsi="Times New Roman" w:cs="Times New Roman"/>
                <w:iCs/>
                <w:sz w:val="24"/>
                <w:szCs w:val="24"/>
              </w:rPr>
              <w:t>творческие мастерские</w:t>
            </w:r>
            <w:r w:rsidRPr="007A5D5E">
              <w:rPr>
                <w:rFonts w:ascii="Times New Roman" w:hAnsi="Times New Roman" w:cs="Times New Roman"/>
                <w:sz w:val="24"/>
                <w:szCs w:val="24"/>
              </w:rPr>
              <w:t>: «Наши руки не для скуки»</w:t>
            </w:r>
          </w:p>
          <w:p w:rsidR="00CC70C7" w:rsidRPr="007A5D5E" w:rsidRDefault="00CC70C7" w:rsidP="008D40A6">
            <w:pPr>
              <w:spacing w:after="0"/>
              <w:ind w:left="30"/>
              <w:rPr>
                <w:rFonts w:ascii="Times New Roman" w:hAnsi="Times New Roman" w:cs="Times New Roman"/>
                <w:sz w:val="24"/>
                <w:szCs w:val="24"/>
              </w:rPr>
            </w:pPr>
            <w:r w:rsidRPr="007A5D5E">
              <w:rPr>
                <w:rFonts w:ascii="Times New Roman" w:hAnsi="Times New Roman" w:cs="Times New Roman"/>
                <w:sz w:val="24"/>
                <w:szCs w:val="24"/>
              </w:rPr>
              <w:t>- организация  мероприятий в рамках проведения зимних и летних каникул;</w:t>
            </w:r>
          </w:p>
          <w:p w:rsidR="00CC70C7" w:rsidRPr="007A5D5E" w:rsidRDefault="00CC70C7" w:rsidP="008D40A6">
            <w:pPr>
              <w:spacing w:after="0"/>
              <w:ind w:left="30"/>
              <w:rPr>
                <w:rFonts w:ascii="Times New Roman" w:hAnsi="Times New Roman" w:cs="Times New Roman"/>
                <w:sz w:val="24"/>
                <w:szCs w:val="24"/>
              </w:rPr>
            </w:pPr>
            <w:r w:rsidRPr="007A5D5E">
              <w:rPr>
                <w:rFonts w:ascii="Times New Roman" w:hAnsi="Times New Roman" w:cs="Times New Roman"/>
                <w:sz w:val="24"/>
                <w:szCs w:val="24"/>
              </w:rPr>
              <w:t>  - </w:t>
            </w:r>
            <w:r w:rsidRPr="007A5D5E">
              <w:rPr>
                <w:rFonts w:ascii="Times New Roman" w:hAnsi="Times New Roman" w:cs="Times New Roman"/>
                <w:iCs/>
                <w:sz w:val="24"/>
                <w:szCs w:val="24"/>
              </w:rPr>
              <w:t xml:space="preserve">конкурсы: </w:t>
            </w:r>
            <w:r w:rsidRPr="007A5D5E">
              <w:rPr>
                <w:rFonts w:ascii="Times New Roman" w:hAnsi="Times New Roman" w:cs="Times New Roman"/>
                <w:sz w:val="24"/>
                <w:szCs w:val="24"/>
              </w:rPr>
              <w:t>«Символ года», «Край любимый, край родной – нет тебя любимей», «Наполни душу красотой» и т.д.</w:t>
            </w:r>
          </w:p>
          <w:p w:rsidR="00CC70C7" w:rsidRPr="007A5D5E" w:rsidRDefault="00CC70C7" w:rsidP="008D40A6">
            <w:pPr>
              <w:spacing w:after="0"/>
              <w:ind w:left="30"/>
              <w:rPr>
                <w:rFonts w:ascii="Times New Roman" w:hAnsi="Times New Roman" w:cs="Times New Roman"/>
                <w:sz w:val="24"/>
                <w:szCs w:val="24"/>
              </w:rPr>
            </w:pPr>
            <w:r w:rsidRPr="007A5D5E">
              <w:rPr>
                <w:rFonts w:ascii="Times New Roman" w:hAnsi="Times New Roman" w:cs="Times New Roman"/>
                <w:sz w:val="24"/>
                <w:szCs w:val="24"/>
              </w:rPr>
              <w:t xml:space="preserve"> -</w:t>
            </w:r>
            <w:r w:rsidRPr="007A5D5E">
              <w:rPr>
                <w:rFonts w:ascii="Times New Roman" w:hAnsi="Times New Roman" w:cs="Times New Roman"/>
                <w:iCs/>
                <w:sz w:val="24"/>
                <w:szCs w:val="24"/>
              </w:rPr>
              <w:t xml:space="preserve">праздники: </w:t>
            </w:r>
            <w:r w:rsidRPr="007A5D5E">
              <w:rPr>
                <w:rFonts w:ascii="Times New Roman" w:hAnsi="Times New Roman" w:cs="Times New Roman"/>
                <w:sz w:val="24"/>
                <w:szCs w:val="24"/>
              </w:rPr>
              <w:t>«День матери», «Мастерская художника</w:t>
            </w:r>
            <w:proofErr w:type="gramStart"/>
            <w:r w:rsidRPr="007A5D5E">
              <w:rPr>
                <w:rFonts w:ascii="Times New Roman" w:hAnsi="Times New Roman" w:cs="Times New Roman"/>
                <w:sz w:val="24"/>
                <w:szCs w:val="24"/>
              </w:rPr>
              <w:t>»,  «</w:t>
            </w:r>
            <w:proofErr w:type="gramEnd"/>
            <w:r w:rsidRPr="007A5D5E">
              <w:rPr>
                <w:rFonts w:ascii="Times New Roman" w:hAnsi="Times New Roman" w:cs="Times New Roman"/>
                <w:sz w:val="24"/>
                <w:szCs w:val="24"/>
              </w:rPr>
              <w:t>День защитника Отечества», Праздник «Веселый рюкзачок», «Прощай, Масленица»,</w:t>
            </w:r>
            <w:r>
              <w:rPr>
                <w:rFonts w:ascii="Times New Roman" w:hAnsi="Times New Roman" w:cs="Times New Roman"/>
                <w:sz w:val="24"/>
                <w:szCs w:val="24"/>
              </w:rPr>
              <w:t xml:space="preserve"> </w:t>
            </w:r>
            <w:r w:rsidRPr="007A5D5E">
              <w:rPr>
                <w:rFonts w:ascii="Times New Roman" w:hAnsi="Times New Roman" w:cs="Times New Roman"/>
                <w:sz w:val="24"/>
                <w:szCs w:val="24"/>
              </w:rPr>
              <w:t xml:space="preserve">«День защиты детей» </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 Проведение арт-терапии, музыкальной терапии, фототерапии, </w:t>
            </w:r>
            <w:proofErr w:type="spellStart"/>
            <w:r w:rsidRPr="007A5D5E">
              <w:rPr>
                <w:rFonts w:ascii="Times New Roman" w:hAnsi="Times New Roman" w:cs="Times New Roman"/>
                <w:sz w:val="24"/>
                <w:szCs w:val="24"/>
              </w:rPr>
              <w:t>сказкотерапии</w:t>
            </w:r>
            <w:proofErr w:type="spellEnd"/>
            <w:r w:rsidRPr="007A5D5E">
              <w:rPr>
                <w:rFonts w:ascii="Times New Roman" w:hAnsi="Times New Roman" w:cs="Times New Roman"/>
                <w:sz w:val="24"/>
                <w:szCs w:val="24"/>
              </w:rPr>
              <w:t xml:space="preserve"> с родителями и детьми группы риска СОП</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 течение года</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Специалисты ПМПК, педагоги ДОУ</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Семьи группы риска СОП</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Фотоотчеты</w:t>
            </w:r>
          </w:p>
        </w:tc>
      </w:tr>
      <w:tr w:rsidR="00CC70C7" w:rsidRPr="007A5D5E" w:rsidTr="00A90300">
        <w:trPr>
          <w:trHeight w:val="1056"/>
        </w:trPr>
        <w:tc>
          <w:tcPr>
            <w:tcW w:w="815" w:type="pct"/>
            <w:tcBorders>
              <w:left w:val="single" w:sz="4" w:space="0" w:color="auto"/>
              <w:right w:val="single" w:sz="4" w:space="0" w:color="auto"/>
            </w:tcBorders>
          </w:tcPr>
          <w:p w:rsidR="00CC70C7" w:rsidRPr="007A5D5E" w:rsidRDefault="00CC70C7" w:rsidP="008D40A6">
            <w:pPr>
              <w:pStyle w:val="a6"/>
              <w:rPr>
                <w:rFonts w:ascii="Times New Roman" w:hAnsi="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bCs/>
                <w:sz w:val="24"/>
                <w:szCs w:val="24"/>
              </w:rPr>
            </w:pPr>
            <w:r w:rsidRPr="007A5D5E">
              <w:rPr>
                <w:rFonts w:ascii="Times New Roman" w:hAnsi="Times New Roman" w:cs="Times New Roman"/>
                <w:sz w:val="24"/>
                <w:szCs w:val="24"/>
              </w:rPr>
              <w:t>Социальные акции «Дорогою добра»: оказание помощи малообеспеченным семьям</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Декабрь</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Воспитатели</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Семьи группы риска СОП</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r>
    </w:tbl>
    <w:p w:rsidR="00CC70C7" w:rsidRPr="007A5D5E" w:rsidRDefault="00CC70C7" w:rsidP="008D40A6">
      <w:pPr>
        <w:spacing w:after="0"/>
        <w:rPr>
          <w:rFonts w:ascii="Times New Roman" w:hAnsi="Times New Roman" w:cs="Times New Roman"/>
          <w:b/>
          <w:bCs/>
          <w:sz w:val="24"/>
          <w:szCs w:val="24"/>
          <w:lang w:val="en-US"/>
        </w:rPr>
      </w:pPr>
    </w:p>
    <w:p w:rsidR="00343020" w:rsidRPr="00ED6502" w:rsidRDefault="00343020" w:rsidP="008D40A6">
      <w:pPr>
        <w:tabs>
          <w:tab w:val="left" w:pos="2010"/>
        </w:tabs>
        <w:spacing w:after="0"/>
        <w:rPr>
          <w:rFonts w:ascii="Times New Roman" w:hAnsi="Times New Roman" w:cs="Times New Roman"/>
          <w:b/>
          <w:sz w:val="24"/>
          <w:szCs w:val="24"/>
        </w:rPr>
      </w:pPr>
    </w:p>
    <w:p w:rsidR="007A5D5E" w:rsidRPr="007A5D5E" w:rsidRDefault="008E77D8" w:rsidP="008D40A6">
      <w:pPr>
        <w:autoSpaceDE w:val="0"/>
        <w:autoSpaceDN w:val="0"/>
        <w:spacing w:after="0"/>
        <w:jc w:val="both"/>
        <w:rPr>
          <w:rFonts w:ascii="Times New Roman" w:hAnsi="Times New Roman" w:cs="Times New Roman"/>
          <w:b/>
          <w:sz w:val="24"/>
          <w:szCs w:val="24"/>
        </w:rPr>
      </w:pPr>
      <w:r>
        <w:rPr>
          <w:rFonts w:ascii="Times New Roman" w:hAnsi="Times New Roman" w:cs="Times New Roman"/>
          <w:b/>
          <w:sz w:val="24"/>
          <w:szCs w:val="24"/>
        </w:rPr>
        <w:t>2.</w:t>
      </w:r>
      <w:r w:rsidR="007A5D5E" w:rsidRPr="007A5D5E">
        <w:rPr>
          <w:rFonts w:ascii="Times New Roman" w:hAnsi="Times New Roman" w:cs="Times New Roman"/>
          <w:b/>
          <w:sz w:val="24"/>
          <w:szCs w:val="24"/>
        </w:rPr>
        <w:t xml:space="preserve"> Сохранение и укрепление здоровья воспитанников.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103"/>
        <w:gridCol w:w="1560"/>
        <w:gridCol w:w="1701"/>
        <w:gridCol w:w="1842"/>
        <w:gridCol w:w="3119"/>
      </w:tblGrid>
      <w:tr w:rsidR="007A5D5E" w:rsidRPr="007A5D5E" w:rsidTr="001E5F24">
        <w:tc>
          <w:tcPr>
            <w:tcW w:w="180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b/>
                <w:sz w:val="24"/>
                <w:szCs w:val="24"/>
              </w:rPr>
            </w:pPr>
            <w:r w:rsidRPr="007A5D5E">
              <w:rPr>
                <w:rFonts w:ascii="Times New Roman" w:hAnsi="Times New Roman" w:cs="Times New Roman"/>
                <w:b/>
                <w:sz w:val="24"/>
                <w:szCs w:val="24"/>
              </w:rPr>
              <w:t>Задачи</w:t>
            </w: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b/>
                <w:sz w:val="24"/>
                <w:szCs w:val="24"/>
              </w:rPr>
            </w:pPr>
            <w:r w:rsidRPr="007A5D5E">
              <w:rPr>
                <w:rFonts w:ascii="Times New Roman" w:hAnsi="Times New Roman" w:cs="Times New Roman"/>
                <w:b/>
                <w:sz w:val="24"/>
                <w:szCs w:val="24"/>
              </w:rPr>
              <w:t>Содержание деятельности</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b/>
                <w:sz w:val="24"/>
                <w:szCs w:val="24"/>
              </w:rPr>
            </w:pPr>
            <w:r w:rsidRPr="007A5D5E">
              <w:rPr>
                <w:rFonts w:ascii="Times New Roman" w:hAnsi="Times New Roman" w:cs="Times New Roman"/>
                <w:b/>
                <w:sz w:val="24"/>
                <w:szCs w:val="24"/>
              </w:rPr>
              <w:t>Сроки</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b/>
                <w:sz w:val="24"/>
                <w:szCs w:val="24"/>
              </w:rPr>
            </w:pPr>
            <w:r w:rsidRPr="007A5D5E">
              <w:rPr>
                <w:rFonts w:ascii="Times New Roman" w:hAnsi="Times New Roman" w:cs="Times New Roman"/>
                <w:b/>
                <w:sz w:val="24"/>
                <w:szCs w:val="24"/>
              </w:rPr>
              <w:t>Ответственный</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b/>
                <w:sz w:val="24"/>
                <w:szCs w:val="24"/>
              </w:rPr>
            </w:pPr>
            <w:r w:rsidRPr="007A5D5E">
              <w:rPr>
                <w:rFonts w:ascii="Times New Roman" w:hAnsi="Times New Roman" w:cs="Times New Roman"/>
                <w:b/>
                <w:sz w:val="24"/>
                <w:szCs w:val="24"/>
              </w:rPr>
              <w:t>Участники</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b/>
                <w:sz w:val="24"/>
                <w:szCs w:val="24"/>
              </w:rPr>
            </w:pPr>
            <w:r w:rsidRPr="007A5D5E">
              <w:rPr>
                <w:rFonts w:ascii="Times New Roman" w:hAnsi="Times New Roman" w:cs="Times New Roman"/>
                <w:b/>
                <w:sz w:val="24"/>
                <w:szCs w:val="24"/>
              </w:rPr>
              <w:t>Предполагаемый результат</w:t>
            </w:r>
          </w:p>
        </w:tc>
      </w:tr>
      <w:tr w:rsidR="007A5D5E" w:rsidRPr="007A5D5E" w:rsidTr="001E5F24">
        <w:tc>
          <w:tcPr>
            <w:tcW w:w="180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lastRenderedPageBreak/>
              <w:t>Оптимизировать режим пребывания детей в ДОУ.</w:t>
            </w: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Прием вновь пришедших детей в ДОУ  в адаптационный период в присутствии педагога-психолога</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Педагог-психолог, педагоги</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дети групп раннего возраста, вновь пришедшие дети.</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обеспечение эмоционально - комфортной обстановки для детей и педагогов,</w:t>
            </w:r>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снижение степени напряженности</w:t>
            </w:r>
          </w:p>
        </w:tc>
      </w:tr>
      <w:tr w:rsidR="007A5D5E" w:rsidRPr="007A5D5E" w:rsidTr="001E5F24">
        <w:tc>
          <w:tcPr>
            <w:tcW w:w="180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Создать условия для охраны психического здоровья детей</w:t>
            </w: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Игры – релаксации с водой, песком и др. материалом в группах раннего и младшего возраста в период адаптации</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сентябрь – </w:t>
            </w:r>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ноябрь</w:t>
            </w:r>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w:t>
            </w:r>
            <w:proofErr w:type="spellStart"/>
            <w:proofErr w:type="gramStart"/>
            <w:r w:rsidRPr="007A5D5E">
              <w:rPr>
                <w:rFonts w:ascii="Times New Roman" w:hAnsi="Times New Roman" w:cs="Times New Roman"/>
                <w:sz w:val="24"/>
                <w:szCs w:val="24"/>
              </w:rPr>
              <w:t>ежеднев</w:t>
            </w:r>
            <w:proofErr w:type="spellEnd"/>
            <w:r w:rsidRPr="007A5D5E">
              <w:rPr>
                <w:rFonts w:ascii="Times New Roman" w:hAnsi="Times New Roman" w:cs="Times New Roman"/>
                <w:sz w:val="24"/>
                <w:szCs w:val="24"/>
              </w:rPr>
              <w:t>-но</w:t>
            </w:r>
            <w:proofErr w:type="gramEnd"/>
            <w:r w:rsidRPr="007A5D5E">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Педагог-психолог</w:t>
            </w:r>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воспитатели</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дети</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снижение аффективного поведения в период адаптации</w:t>
            </w:r>
          </w:p>
        </w:tc>
      </w:tr>
      <w:tr w:rsidR="00CC70C7" w:rsidRPr="007A5D5E" w:rsidTr="00A90300">
        <w:trPr>
          <w:cantSplit/>
          <w:trHeight w:val="3456"/>
        </w:trPr>
        <w:tc>
          <w:tcPr>
            <w:tcW w:w="1809" w:type="dxa"/>
            <w:tcBorders>
              <w:top w:val="single" w:sz="4" w:space="0" w:color="auto"/>
              <w:left w:val="single" w:sz="4" w:space="0" w:color="auto"/>
              <w:right w:val="single" w:sz="4" w:space="0" w:color="auto"/>
            </w:tcBorders>
          </w:tcPr>
          <w:p w:rsidR="00CC70C7" w:rsidRPr="007A5D5E" w:rsidRDefault="00CC70C7"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Организовать двигательный  режим</w:t>
            </w:r>
          </w:p>
        </w:tc>
        <w:tc>
          <w:tcPr>
            <w:tcW w:w="5103" w:type="dxa"/>
            <w:tcBorders>
              <w:top w:val="single" w:sz="4" w:space="0" w:color="auto"/>
              <w:left w:val="single" w:sz="4" w:space="0" w:color="auto"/>
              <w:right w:val="single" w:sz="4" w:space="0" w:color="auto"/>
            </w:tcBorders>
          </w:tcPr>
          <w:p w:rsidR="00CC70C7" w:rsidRPr="007A5D5E" w:rsidRDefault="00CC70C7"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Утренняя гимнастика</w:t>
            </w:r>
          </w:p>
          <w:p w:rsidR="00CC70C7" w:rsidRPr="007A5D5E" w:rsidRDefault="00CC70C7"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Гимнастика после дневного сна</w:t>
            </w:r>
          </w:p>
        </w:tc>
        <w:tc>
          <w:tcPr>
            <w:tcW w:w="1560" w:type="dxa"/>
            <w:tcBorders>
              <w:top w:val="single" w:sz="4" w:space="0" w:color="auto"/>
              <w:left w:val="single" w:sz="4" w:space="0" w:color="auto"/>
              <w:right w:val="single" w:sz="4" w:space="0" w:color="auto"/>
            </w:tcBorders>
          </w:tcPr>
          <w:p w:rsidR="00CC70C7" w:rsidRPr="007A5D5E" w:rsidRDefault="00CC70C7"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в</w:t>
            </w:r>
            <w:proofErr w:type="gramEnd"/>
            <w:r w:rsidRPr="007A5D5E">
              <w:rPr>
                <w:rFonts w:ascii="Times New Roman" w:hAnsi="Times New Roman" w:cs="Times New Roman"/>
                <w:sz w:val="24"/>
                <w:szCs w:val="24"/>
              </w:rPr>
              <w:t xml:space="preserve"> течение года /</w:t>
            </w:r>
            <w:proofErr w:type="spellStart"/>
            <w:r w:rsidRPr="007A5D5E">
              <w:rPr>
                <w:rFonts w:ascii="Times New Roman" w:hAnsi="Times New Roman" w:cs="Times New Roman"/>
                <w:sz w:val="24"/>
                <w:szCs w:val="24"/>
              </w:rPr>
              <w:t>ежеднев</w:t>
            </w:r>
            <w:proofErr w:type="spellEnd"/>
            <w:r w:rsidRPr="007A5D5E">
              <w:rPr>
                <w:rFonts w:ascii="Times New Roman" w:hAnsi="Times New Roman" w:cs="Times New Roman"/>
                <w:sz w:val="24"/>
                <w:szCs w:val="24"/>
              </w:rPr>
              <w:t>-но/</w:t>
            </w:r>
          </w:p>
        </w:tc>
        <w:tc>
          <w:tcPr>
            <w:tcW w:w="1701" w:type="dxa"/>
            <w:tcBorders>
              <w:top w:val="single" w:sz="4" w:space="0" w:color="auto"/>
              <w:left w:val="single" w:sz="4" w:space="0" w:color="auto"/>
              <w:right w:val="single" w:sz="4" w:space="0" w:color="auto"/>
            </w:tcBorders>
          </w:tcPr>
          <w:p w:rsidR="00CC70C7" w:rsidRPr="007A5D5E" w:rsidRDefault="00CC70C7"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воспитатели </w:t>
            </w:r>
          </w:p>
          <w:p w:rsidR="00CC70C7" w:rsidRPr="007A5D5E" w:rsidRDefault="00CC70C7"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ст. мед.</w:t>
            </w:r>
          </w:p>
          <w:p w:rsidR="00CC70C7" w:rsidRPr="007A5D5E" w:rsidRDefault="00CC70C7" w:rsidP="008D40A6">
            <w:pPr>
              <w:spacing w:after="0"/>
              <w:jc w:val="both"/>
              <w:rPr>
                <w:rFonts w:ascii="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CC70C7" w:rsidRPr="007A5D5E" w:rsidRDefault="00CC70C7"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дети</w:t>
            </w:r>
          </w:p>
          <w:p w:rsidR="00CC70C7" w:rsidRPr="007A5D5E" w:rsidRDefault="00CC70C7"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дети</w:t>
            </w:r>
          </w:p>
        </w:tc>
        <w:tc>
          <w:tcPr>
            <w:tcW w:w="3119" w:type="dxa"/>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удовлетворение потребностей  детей в двигательной активности;</w:t>
            </w:r>
          </w:p>
          <w:p w:rsidR="00CC70C7" w:rsidRPr="007A5D5E" w:rsidRDefault="00CC70C7"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соблюдение двигательного режима;</w:t>
            </w:r>
          </w:p>
          <w:p w:rsidR="00CC70C7" w:rsidRPr="007A5D5E" w:rsidRDefault="00CC70C7"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развитие у детей потребности в здоровом образе жизни, в бережном отношении к себе;</w:t>
            </w:r>
          </w:p>
        </w:tc>
      </w:tr>
      <w:tr w:rsidR="007A5D5E" w:rsidRPr="007A5D5E" w:rsidTr="001E5F24">
        <w:tc>
          <w:tcPr>
            <w:tcW w:w="1809" w:type="dxa"/>
            <w:vMerge w:val="restart"/>
            <w:tcBorders>
              <w:top w:val="single" w:sz="4" w:space="0" w:color="auto"/>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Организовать</w:t>
            </w:r>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 мероприятия по профилактике </w:t>
            </w:r>
            <w:r w:rsidR="001E5F24" w:rsidRPr="007A5D5E">
              <w:rPr>
                <w:rFonts w:ascii="Times New Roman" w:hAnsi="Times New Roman" w:cs="Times New Roman"/>
                <w:sz w:val="24"/>
                <w:szCs w:val="24"/>
              </w:rPr>
              <w:t>респираторных</w:t>
            </w:r>
            <w:r w:rsidRPr="007A5D5E">
              <w:rPr>
                <w:rFonts w:ascii="Times New Roman" w:hAnsi="Times New Roman" w:cs="Times New Roman"/>
                <w:sz w:val="24"/>
                <w:szCs w:val="24"/>
              </w:rPr>
              <w:t xml:space="preserve"> заболеваний</w:t>
            </w: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Закаливание, с учетом состояния здоровья ребенка</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в</w:t>
            </w:r>
            <w:proofErr w:type="gramEnd"/>
            <w:r w:rsidRPr="007A5D5E">
              <w:rPr>
                <w:rFonts w:ascii="Times New Roman" w:hAnsi="Times New Roman" w:cs="Times New Roman"/>
                <w:sz w:val="24"/>
                <w:szCs w:val="24"/>
              </w:rPr>
              <w:t xml:space="preserve"> течение года /</w:t>
            </w:r>
            <w:proofErr w:type="spellStart"/>
            <w:r w:rsidRPr="007A5D5E">
              <w:rPr>
                <w:rFonts w:ascii="Times New Roman" w:hAnsi="Times New Roman" w:cs="Times New Roman"/>
                <w:sz w:val="24"/>
                <w:szCs w:val="24"/>
              </w:rPr>
              <w:t>ежеднев</w:t>
            </w:r>
            <w:proofErr w:type="spellEnd"/>
            <w:r w:rsidRPr="007A5D5E">
              <w:rPr>
                <w:rFonts w:ascii="Times New Roman" w:hAnsi="Times New Roman" w:cs="Times New Roman"/>
                <w:sz w:val="24"/>
                <w:szCs w:val="24"/>
              </w:rPr>
              <w:t>-но/</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воспитатели </w:t>
            </w:r>
          </w:p>
          <w:p w:rsidR="007A5D5E" w:rsidRPr="00CC70C7" w:rsidRDefault="00CC70C7" w:rsidP="008D40A6">
            <w:pPr>
              <w:spacing w:after="0"/>
              <w:jc w:val="both"/>
              <w:rPr>
                <w:rFonts w:ascii="Times New Roman" w:hAnsi="Times New Roman" w:cs="Times New Roman"/>
                <w:sz w:val="24"/>
                <w:szCs w:val="24"/>
              </w:rPr>
            </w:pPr>
            <w:r>
              <w:rPr>
                <w:rFonts w:ascii="Times New Roman" w:hAnsi="Times New Roman" w:cs="Times New Roman"/>
                <w:sz w:val="24"/>
                <w:szCs w:val="24"/>
              </w:rPr>
              <w:t>ст. мед.</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дети</w:t>
            </w:r>
          </w:p>
        </w:tc>
        <w:tc>
          <w:tcPr>
            <w:tcW w:w="3119" w:type="dxa"/>
            <w:vMerge w:val="restart"/>
            <w:tcBorders>
              <w:top w:val="single" w:sz="4" w:space="0" w:color="auto"/>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Укрепление организма </w:t>
            </w:r>
          </w:p>
          <w:p w:rsidR="007A5D5E" w:rsidRPr="007A5D5E" w:rsidRDefault="007A5D5E" w:rsidP="008D40A6">
            <w:pPr>
              <w:spacing w:after="0"/>
              <w:jc w:val="both"/>
              <w:rPr>
                <w:rFonts w:ascii="Times New Roman" w:hAnsi="Times New Roman" w:cs="Times New Roman"/>
                <w:sz w:val="24"/>
                <w:szCs w:val="24"/>
              </w:rPr>
            </w:pPr>
          </w:p>
          <w:p w:rsidR="007A5D5E" w:rsidRPr="007A5D5E" w:rsidRDefault="00383CF5"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Ребенка</w:t>
            </w:r>
            <w:r w:rsidR="007A5D5E" w:rsidRPr="007A5D5E">
              <w:rPr>
                <w:rFonts w:ascii="Times New Roman" w:hAnsi="Times New Roman" w:cs="Times New Roman"/>
                <w:sz w:val="24"/>
                <w:szCs w:val="24"/>
              </w:rPr>
              <w:t xml:space="preserve"> к респираторным заболеваниям.</w:t>
            </w:r>
          </w:p>
        </w:tc>
      </w:tr>
      <w:tr w:rsidR="007A5D5E" w:rsidRPr="007A5D5E" w:rsidTr="001E5F24">
        <w:tc>
          <w:tcPr>
            <w:tcW w:w="1809" w:type="dxa"/>
            <w:vMerge/>
            <w:tcBorders>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Просветительская работа</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 течение года /</w:t>
            </w:r>
          </w:p>
          <w:p w:rsidR="007A5D5E" w:rsidRPr="007A5D5E" w:rsidRDefault="007A5D5E" w:rsidP="008D40A6">
            <w:pPr>
              <w:spacing w:after="0"/>
              <w:jc w:val="both"/>
              <w:rPr>
                <w:rFonts w:ascii="Times New Roman" w:hAnsi="Times New Roman" w:cs="Times New Roman"/>
                <w:sz w:val="24"/>
                <w:szCs w:val="24"/>
              </w:rPr>
            </w:pPr>
            <w:proofErr w:type="spellStart"/>
            <w:proofErr w:type="gramStart"/>
            <w:r w:rsidRPr="007A5D5E">
              <w:rPr>
                <w:rFonts w:ascii="Times New Roman" w:hAnsi="Times New Roman" w:cs="Times New Roman"/>
                <w:sz w:val="24"/>
                <w:szCs w:val="24"/>
              </w:rPr>
              <w:t>ежеднев</w:t>
            </w:r>
            <w:proofErr w:type="spellEnd"/>
            <w:proofErr w:type="gramEnd"/>
            <w:r w:rsidRPr="007A5D5E">
              <w:rPr>
                <w:rFonts w:ascii="Times New Roman" w:hAnsi="Times New Roman" w:cs="Times New Roman"/>
                <w:sz w:val="24"/>
                <w:szCs w:val="24"/>
              </w:rPr>
              <w:t>-но/</w:t>
            </w:r>
          </w:p>
          <w:p w:rsidR="007A5D5E" w:rsidRPr="007A5D5E" w:rsidRDefault="007A5D5E" w:rsidP="008D40A6">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CC70C7" w:rsidP="008D40A6">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ст. мед.</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родители</w:t>
            </w:r>
          </w:p>
        </w:tc>
        <w:tc>
          <w:tcPr>
            <w:tcW w:w="3119" w:type="dxa"/>
            <w:vMerge/>
            <w:tcBorders>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b/>
                <w:sz w:val="24"/>
                <w:szCs w:val="24"/>
              </w:rPr>
            </w:pPr>
          </w:p>
        </w:tc>
      </w:tr>
      <w:tr w:rsidR="007A5D5E" w:rsidRPr="007A5D5E" w:rsidTr="001E5F24">
        <w:tc>
          <w:tcPr>
            <w:tcW w:w="1809" w:type="dxa"/>
            <w:vMerge w:val="restart"/>
            <w:tcBorders>
              <w:top w:val="single" w:sz="4" w:space="0" w:color="auto"/>
              <w:left w:val="single" w:sz="4" w:space="0" w:color="auto"/>
              <w:right w:val="single" w:sz="4" w:space="0" w:color="auto"/>
            </w:tcBorders>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Организовать деятельность </w:t>
            </w:r>
            <w:proofErr w:type="spellStart"/>
            <w:r w:rsidRPr="007A5D5E">
              <w:rPr>
                <w:rFonts w:ascii="Times New Roman" w:hAnsi="Times New Roman" w:cs="Times New Roman"/>
                <w:sz w:val="24"/>
                <w:szCs w:val="24"/>
              </w:rPr>
              <w:lastRenderedPageBreak/>
              <w:t>медико</w:t>
            </w:r>
            <w:proofErr w:type="spellEnd"/>
            <w:r w:rsidRPr="007A5D5E">
              <w:rPr>
                <w:rFonts w:ascii="Times New Roman" w:hAnsi="Times New Roman" w:cs="Times New Roman"/>
                <w:sz w:val="24"/>
                <w:szCs w:val="24"/>
              </w:rPr>
              <w:t xml:space="preserve"> – психолого-педагогической службы.</w:t>
            </w: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lastRenderedPageBreak/>
              <w:t>Индивидуальная работа с детьми, имеющие дефекты речи</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сентябрь</w:t>
            </w:r>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Учитель-логопед </w:t>
            </w:r>
          </w:p>
          <w:p w:rsidR="007A5D5E" w:rsidRPr="007A5D5E" w:rsidRDefault="007A5D5E" w:rsidP="008D40A6">
            <w:pPr>
              <w:spacing w:after="0"/>
              <w:ind w:left="34"/>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lastRenderedPageBreak/>
              <w:t xml:space="preserve">дети </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383CF5"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Устранение</w:t>
            </w:r>
            <w:r w:rsidR="007A5D5E" w:rsidRPr="007A5D5E">
              <w:rPr>
                <w:rFonts w:ascii="Times New Roman" w:hAnsi="Times New Roman" w:cs="Times New Roman"/>
                <w:sz w:val="24"/>
                <w:szCs w:val="24"/>
              </w:rPr>
              <w:t xml:space="preserve"> речевого дефекта</w:t>
            </w:r>
          </w:p>
        </w:tc>
      </w:tr>
      <w:tr w:rsidR="007A5D5E" w:rsidRPr="007A5D5E" w:rsidTr="001E5F24">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Работа с детьми с усложненной адаптацией</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сентябрь</w:t>
            </w:r>
            <w:proofErr w:type="gramEnd"/>
            <w:r w:rsidRPr="007A5D5E">
              <w:rPr>
                <w:rFonts w:ascii="Times New Roman" w:hAnsi="Times New Roman" w:cs="Times New Roman"/>
                <w:sz w:val="24"/>
                <w:szCs w:val="24"/>
              </w:rPr>
              <w:t>- декабрь</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Педагог-психолог, </w:t>
            </w:r>
            <w:proofErr w:type="spellStart"/>
            <w:r w:rsidRPr="007A5D5E">
              <w:rPr>
                <w:rFonts w:ascii="Times New Roman" w:hAnsi="Times New Roman" w:cs="Times New Roman"/>
                <w:sz w:val="24"/>
                <w:szCs w:val="24"/>
              </w:rPr>
              <w:t>мед.сеста</w:t>
            </w:r>
            <w:proofErr w:type="spellEnd"/>
            <w:r w:rsidRPr="007A5D5E">
              <w:rPr>
                <w:rFonts w:ascii="Times New Roman" w:hAnsi="Times New Roman"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дети </w:t>
            </w:r>
          </w:p>
          <w:p w:rsidR="007A5D5E" w:rsidRPr="007A5D5E" w:rsidRDefault="007A5D5E" w:rsidP="008D40A6">
            <w:pPr>
              <w:spacing w:after="0"/>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383CF5"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Снижение</w:t>
            </w:r>
            <w:r w:rsidR="007A5D5E" w:rsidRPr="007A5D5E">
              <w:rPr>
                <w:rFonts w:ascii="Times New Roman" w:hAnsi="Times New Roman" w:cs="Times New Roman"/>
                <w:sz w:val="24"/>
                <w:szCs w:val="24"/>
              </w:rPr>
              <w:t xml:space="preserve"> аффекта </w:t>
            </w:r>
          </w:p>
        </w:tc>
      </w:tr>
      <w:tr w:rsidR="007A5D5E" w:rsidRPr="007A5D5E" w:rsidTr="001E5F24">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Индивидуальная и групповая работа с детьми с трудностями усвоения программы</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ноябрь-</w:t>
            </w:r>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март</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Педагог-психолог </w:t>
            </w:r>
          </w:p>
          <w:p w:rsidR="007A5D5E" w:rsidRPr="007A5D5E" w:rsidRDefault="007A5D5E" w:rsidP="008D40A6">
            <w:pPr>
              <w:spacing w:after="0"/>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дети </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383CF5"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Повышение</w:t>
            </w:r>
            <w:r w:rsidR="007A5D5E" w:rsidRPr="007A5D5E">
              <w:rPr>
                <w:rFonts w:ascii="Times New Roman" w:hAnsi="Times New Roman" w:cs="Times New Roman"/>
                <w:sz w:val="24"/>
                <w:szCs w:val="24"/>
              </w:rPr>
              <w:t xml:space="preserve"> уровня познавательного развития детей</w:t>
            </w:r>
          </w:p>
        </w:tc>
      </w:tr>
      <w:tr w:rsidR="007A5D5E" w:rsidRPr="007A5D5E" w:rsidTr="001E5F24">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Групповая работа с детьми с проблемами в развитии личности</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февраль-</w:t>
            </w:r>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апрель                                             </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Педагог-психолог</w:t>
            </w:r>
          </w:p>
          <w:p w:rsidR="007A5D5E" w:rsidRPr="007A5D5E" w:rsidRDefault="007A5D5E" w:rsidP="008D40A6">
            <w:pPr>
              <w:spacing w:after="0"/>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дети </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383CF5"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Коррекция</w:t>
            </w:r>
            <w:r w:rsidR="007A5D5E" w:rsidRPr="007A5D5E">
              <w:rPr>
                <w:rFonts w:ascii="Times New Roman" w:hAnsi="Times New Roman" w:cs="Times New Roman"/>
                <w:sz w:val="24"/>
                <w:szCs w:val="24"/>
              </w:rPr>
              <w:t xml:space="preserve"> отклонений в поведении</w:t>
            </w:r>
          </w:p>
        </w:tc>
      </w:tr>
      <w:tr w:rsidR="007A5D5E" w:rsidRPr="007A5D5E" w:rsidTr="001E5F24">
        <w:trPr>
          <w:trHeight w:val="1142"/>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Работа с детьми   ОВЗ</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 течении года</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Учитель-логопед, педагог-психолог, учитель-дефектолог </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Дети с выпиской ПМПК.</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383CF5"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Повышение</w:t>
            </w:r>
            <w:r w:rsidR="007A5D5E" w:rsidRPr="007A5D5E">
              <w:rPr>
                <w:rFonts w:ascii="Times New Roman" w:hAnsi="Times New Roman" w:cs="Times New Roman"/>
                <w:sz w:val="24"/>
                <w:szCs w:val="24"/>
              </w:rPr>
              <w:t xml:space="preserve"> уровня познавательного развития детей, в соответствии с рекомендациями ПМПК, АООП ДОУ.</w:t>
            </w:r>
          </w:p>
        </w:tc>
      </w:tr>
      <w:tr w:rsidR="007A5D5E" w:rsidRPr="007A5D5E" w:rsidTr="001E5F24">
        <w:trPr>
          <w:trHeight w:val="496"/>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Создание службы ранней помощи семьям, имеющим детей раннего возраста с ограничениями жизнедеятельности (консультационный центр) на базе ДОУ, </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 течении года</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Учитель-логопед, педагог-психолог, учитель-дефектолог</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Дети, не посещающие ДОУ</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Оказание первичной профессиональной психолого-педагогической помощи детям, не посещающим ДОУ. (по запросам)</w:t>
            </w:r>
          </w:p>
          <w:p w:rsidR="007A5D5E" w:rsidRPr="007A5D5E" w:rsidRDefault="007A5D5E" w:rsidP="008D40A6">
            <w:pPr>
              <w:spacing w:after="0"/>
              <w:jc w:val="both"/>
              <w:rPr>
                <w:rFonts w:ascii="Times New Roman" w:hAnsi="Times New Roman" w:cs="Times New Roman"/>
                <w:sz w:val="24"/>
                <w:szCs w:val="24"/>
              </w:rPr>
            </w:pPr>
          </w:p>
        </w:tc>
      </w:tr>
      <w:tr w:rsidR="007A5D5E" w:rsidRPr="007A5D5E" w:rsidTr="001E5F24">
        <w:trPr>
          <w:trHeight w:val="496"/>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Выявление и сопровождение детей группы риска СОП в ДОУ</w:t>
            </w:r>
          </w:p>
          <w:p w:rsidR="007A5D5E" w:rsidRPr="007A5D5E" w:rsidRDefault="007A5D5E" w:rsidP="008D40A6">
            <w:pPr>
              <w:spacing w:after="0"/>
              <w:rPr>
                <w:rFonts w:ascii="Times New Roman" w:hAnsi="Times New Roman" w:cs="Times New Roman"/>
                <w:sz w:val="24"/>
                <w:szCs w:val="24"/>
              </w:rPr>
            </w:pPr>
          </w:p>
          <w:p w:rsidR="007A5D5E" w:rsidRPr="007A5D5E" w:rsidRDefault="007A5D5E" w:rsidP="008D40A6">
            <w:pPr>
              <w:spacing w:after="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Январь-мар</w:t>
            </w:r>
            <w:r w:rsidR="00CC70C7">
              <w:rPr>
                <w:rFonts w:ascii="Times New Roman" w:hAnsi="Times New Roman" w:cs="Times New Roman"/>
                <w:sz w:val="24"/>
                <w:szCs w:val="24"/>
              </w:rPr>
              <w:t>т 2021</w:t>
            </w:r>
          </w:p>
          <w:p w:rsidR="007A5D5E" w:rsidRPr="007A5D5E" w:rsidRDefault="007A5D5E" w:rsidP="008D40A6">
            <w:pPr>
              <w:spacing w:after="0"/>
              <w:jc w:val="center"/>
              <w:rPr>
                <w:rFonts w:ascii="Times New Roman" w:hAnsi="Times New Roman" w:cs="Times New Roman"/>
                <w:sz w:val="24"/>
                <w:szCs w:val="24"/>
              </w:rPr>
            </w:pPr>
          </w:p>
          <w:p w:rsidR="007A5D5E" w:rsidRPr="007A5D5E" w:rsidRDefault="007A5D5E" w:rsidP="008D40A6">
            <w:pPr>
              <w:spacing w:after="0"/>
              <w:jc w:val="center"/>
              <w:rPr>
                <w:rFonts w:ascii="Times New Roman" w:hAnsi="Times New Roman" w:cs="Times New Roman"/>
                <w:sz w:val="24"/>
                <w:szCs w:val="24"/>
              </w:rPr>
            </w:pPr>
          </w:p>
          <w:p w:rsidR="007A5D5E" w:rsidRPr="007A5D5E" w:rsidRDefault="007A5D5E" w:rsidP="008D40A6">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ind w:left="-78"/>
              <w:jc w:val="center"/>
              <w:rPr>
                <w:rFonts w:ascii="Times New Roman" w:hAnsi="Times New Roman" w:cs="Times New Roman"/>
                <w:sz w:val="24"/>
                <w:szCs w:val="24"/>
              </w:rPr>
            </w:pPr>
            <w:r w:rsidRPr="007A5D5E">
              <w:rPr>
                <w:rFonts w:ascii="Times New Roman" w:hAnsi="Times New Roman" w:cs="Times New Roman"/>
                <w:sz w:val="24"/>
                <w:szCs w:val="24"/>
              </w:rPr>
              <w:t xml:space="preserve">Заведующий, </w:t>
            </w:r>
          </w:p>
          <w:p w:rsidR="007A5D5E" w:rsidRPr="007A5D5E" w:rsidRDefault="007A5D5E" w:rsidP="008D40A6">
            <w:pPr>
              <w:spacing w:after="0"/>
              <w:ind w:left="-78"/>
              <w:jc w:val="center"/>
              <w:rPr>
                <w:rFonts w:ascii="Times New Roman" w:hAnsi="Times New Roman" w:cs="Times New Roman"/>
                <w:sz w:val="24"/>
                <w:szCs w:val="24"/>
              </w:rPr>
            </w:pPr>
            <w:r w:rsidRPr="007A5D5E">
              <w:rPr>
                <w:rFonts w:ascii="Times New Roman" w:hAnsi="Times New Roman" w:cs="Times New Roman"/>
                <w:sz w:val="24"/>
                <w:szCs w:val="24"/>
              </w:rPr>
              <w:t>методист</w:t>
            </w:r>
          </w:p>
          <w:p w:rsidR="007A5D5E" w:rsidRPr="007A5D5E" w:rsidRDefault="007A5D5E" w:rsidP="008D40A6">
            <w:pPr>
              <w:spacing w:after="0"/>
              <w:ind w:left="-78"/>
              <w:jc w:val="center"/>
              <w:rPr>
                <w:rFonts w:ascii="Times New Roman" w:hAnsi="Times New Roman" w:cs="Times New Roman"/>
                <w:sz w:val="24"/>
                <w:szCs w:val="24"/>
              </w:rPr>
            </w:pPr>
          </w:p>
          <w:p w:rsidR="007A5D5E" w:rsidRPr="007A5D5E" w:rsidRDefault="007A5D5E" w:rsidP="008D40A6">
            <w:pPr>
              <w:spacing w:after="0"/>
              <w:ind w:left="-7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Педагоги, семьи воспитанников ДОУ</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Рассмотрение на </w:t>
            </w:r>
            <w:proofErr w:type="spellStart"/>
            <w:r w:rsidRPr="007A5D5E">
              <w:rPr>
                <w:rFonts w:ascii="Times New Roman" w:hAnsi="Times New Roman" w:cs="Times New Roman"/>
                <w:sz w:val="24"/>
                <w:szCs w:val="24"/>
              </w:rPr>
              <w:t>ПМПк</w:t>
            </w:r>
            <w:proofErr w:type="spellEnd"/>
            <w:r w:rsidRPr="007A5D5E">
              <w:rPr>
                <w:rFonts w:ascii="Times New Roman" w:hAnsi="Times New Roman" w:cs="Times New Roman"/>
                <w:sz w:val="24"/>
                <w:szCs w:val="24"/>
              </w:rPr>
              <w:t>.</w:t>
            </w:r>
          </w:p>
        </w:tc>
      </w:tr>
      <w:tr w:rsidR="007A5D5E" w:rsidRPr="007A5D5E" w:rsidTr="001E5F24">
        <w:trPr>
          <w:trHeight w:val="348"/>
        </w:trPr>
        <w:tc>
          <w:tcPr>
            <w:tcW w:w="1809" w:type="dxa"/>
            <w:vMerge/>
            <w:tcBorders>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Работа с детьми группы риска СОП</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 течении года</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Учитель-логопед, педагог-</w:t>
            </w:r>
            <w:r w:rsidRPr="007A5D5E">
              <w:rPr>
                <w:rFonts w:ascii="Times New Roman" w:hAnsi="Times New Roman" w:cs="Times New Roman"/>
                <w:sz w:val="24"/>
                <w:szCs w:val="24"/>
              </w:rPr>
              <w:lastRenderedPageBreak/>
              <w:t>психолог, воспитатели</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lastRenderedPageBreak/>
              <w:t xml:space="preserve">Воспитанники ДОУ, оказавшиеся в </w:t>
            </w:r>
            <w:r w:rsidRPr="007A5D5E">
              <w:rPr>
                <w:rFonts w:ascii="Times New Roman" w:hAnsi="Times New Roman" w:cs="Times New Roman"/>
                <w:sz w:val="24"/>
                <w:szCs w:val="24"/>
              </w:rPr>
              <w:lastRenderedPageBreak/>
              <w:t>трудных жизненных ситуациях.</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lastRenderedPageBreak/>
              <w:t xml:space="preserve">Помощь детям группы риска </w:t>
            </w:r>
            <w:proofErr w:type="gramStart"/>
            <w:r w:rsidRPr="007A5D5E">
              <w:rPr>
                <w:rFonts w:ascii="Times New Roman" w:hAnsi="Times New Roman" w:cs="Times New Roman"/>
                <w:sz w:val="24"/>
                <w:szCs w:val="24"/>
              </w:rPr>
              <w:t>СОП.(</w:t>
            </w:r>
            <w:proofErr w:type="gramEnd"/>
            <w:r w:rsidRPr="007A5D5E">
              <w:rPr>
                <w:rFonts w:ascii="Times New Roman" w:hAnsi="Times New Roman" w:cs="Times New Roman"/>
                <w:sz w:val="24"/>
                <w:szCs w:val="24"/>
              </w:rPr>
              <w:t>согласно индивидуальным планам).</w:t>
            </w:r>
          </w:p>
        </w:tc>
      </w:tr>
      <w:tr w:rsidR="007A5D5E" w:rsidRPr="007A5D5E" w:rsidTr="001E5F24">
        <w:trPr>
          <w:cantSplit/>
          <w:trHeight w:val="2165"/>
        </w:trPr>
        <w:tc>
          <w:tcPr>
            <w:tcW w:w="1809" w:type="dxa"/>
            <w:vMerge w:val="restart"/>
            <w:tcBorders>
              <w:top w:val="single" w:sz="4" w:space="0" w:color="auto"/>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lastRenderedPageBreak/>
              <w:t xml:space="preserve">Организовать работу </w:t>
            </w:r>
            <w:proofErr w:type="spellStart"/>
            <w:r w:rsidRPr="007A5D5E">
              <w:rPr>
                <w:rFonts w:ascii="Times New Roman" w:hAnsi="Times New Roman" w:cs="Times New Roman"/>
                <w:sz w:val="24"/>
                <w:szCs w:val="24"/>
              </w:rPr>
              <w:t>медико</w:t>
            </w:r>
            <w:proofErr w:type="spellEnd"/>
            <w:r w:rsidRPr="007A5D5E">
              <w:rPr>
                <w:rFonts w:ascii="Times New Roman" w:hAnsi="Times New Roman" w:cs="Times New Roman"/>
                <w:sz w:val="24"/>
                <w:szCs w:val="24"/>
              </w:rPr>
              <w:t xml:space="preserve"> - психолого-педагогического консилиума</w:t>
            </w: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Заседания </w:t>
            </w:r>
            <w:proofErr w:type="spellStart"/>
            <w:r w:rsidRPr="007A5D5E">
              <w:rPr>
                <w:rFonts w:ascii="Times New Roman" w:hAnsi="Times New Roman" w:cs="Times New Roman"/>
                <w:sz w:val="24"/>
                <w:szCs w:val="24"/>
              </w:rPr>
              <w:t>ПМПк</w:t>
            </w:r>
            <w:proofErr w:type="spellEnd"/>
            <w:r w:rsidRPr="007A5D5E">
              <w:rPr>
                <w:rFonts w:ascii="Times New Roman" w:hAnsi="Times New Roman" w:cs="Times New Roman"/>
                <w:sz w:val="24"/>
                <w:szCs w:val="24"/>
              </w:rPr>
              <w:t xml:space="preserve">  ДОУ:</w:t>
            </w:r>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1.Социализация и адаптация вновь пришедших детей к условиям детского сада.</w:t>
            </w:r>
          </w:p>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2.   Утверждение положения о Совете профилактики. Назначение ответственных лиц за работу с детьми группы риска СОП и СОП. Утверждение должностных инструкций. Результаты диагностики детей (первичная). Постановка детей  на внутренний учет в Регистр группы риска. Утверждение ИПК.</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573D00" w:rsidP="008D40A6">
            <w:pPr>
              <w:spacing w:after="0"/>
              <w:jc w:val="both"/>
              <w:rPr>
                <w:rFonts w:ascii="Times New Roman" w:hAnsi="Times New Roman" w:cs="Times New Roman"/>
                <w:sz w:val="24"/>
                <w:szCs w:val="24"/>
              </w:rPr>
            </w:pPr>
            <w:r>
              <w:rPr>
                <w:rFonts w:ascii="Times New Roman" w:hAnsi="Times New Roman" w:cs="Times New Roman"/>
                <w:sz w:val="24"/>
                <w:szCs w:val="24"/>
              </w:rPr>
              <w:t>Сентябрь 2020</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Члены </w:t>
            </w:r>
            <w:proofErr w:type="spellStart"/>
            <w:r w:rsidRPr="007A5D5E">
              <w:rPr>
                <w:rFonts w:ascii="Times New Roman" w:hAnsi="Times New Roman" w:cs="Times New Roman"/>
                <w:sz w:val="24"/>
                <w:szCs w:val="24"/>
              </w:rPr>
              <w:t>ПМПк</w:t>
            </w:r>
            <w:proofErr w:type="spellEnd"/>
            <w:r w:rsidRPr="007A5D5E">
              <w:rPr>
                <w:rFonts w:ascii="Times New Roman" w:hAnsi="Times New Roman" w:cs="Times New Roman"/>
                <w:sz w:val="24"/>
                <w:szCs w:val="24"/>
              </w:rPr>
              <w:t xml:space="preserve"> ДОУ</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Дети, имеющие трудности в усвоении программы ДОУ, семьи группы риска.</w:t>
            </w:r>
          </w:p>
          <w:p w:rsidR="007A5D5E" w:rsidRPr="007A5D5E" w:rsidRDefault="007A5D5E" w:rsidP="008D40A6">
            <w:pPr>
              <w:spacing w:after="0"/>
              <w:jc w:val="both"/>
              <w:rPr>
                <w:rFonts w:ascii="Times New Roman" w:hAnsi="Times New Roman" w:cs="Times New Roman"/>
                <w:sz w:val="24"/>
                <w:szCs w:val="24"/>
              </w:rPr>
            </w:pPr>
          </w:p>
          <w:p w:rsidR="007A5D5E" w:rsidRPr="007A5D5E" w:rsidRDefault="007A5D5E" w:rsidP="008D40A6">
            <w:pPr>
              <w:spacing w:after="0"/>
              <w:jc w:val="both"/>
              <w:rPr>
                <w:rFonts w:ascii="Times New Roman" w:hAnsi="Times New Roman" w:cs="Times New Roman"/>
                <w:sz w:val="24"/>
                <w:szCs w:val="24"/>
              </w:rPr>
            </w:pPr>
          </w:p>
          <w:p w:rsidR="007A5D5E" w:rsidRPr="007A5D5E" w:rsidRDefault="007A5D5E" w:rsidP="008D40A6">
            <w:pPr>
              <w:spacing w:after="0"/>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Рекомендации, АООП ДОУ., Протоколы заседаний. </w:t>
            </w:r>
          </w:p>
        </w:tc>
      </w:tr>
      <w:tr w:rsidR="007A5D5E" w:rsidRPr="007A5D5E" w:rsidTr="001E5F24">
        <w:trPr>
          <w:cantSplit/>
          <w:trHeight w:val="873"/>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3. Рассмотрение и утверждение  АООП для детей, имеющих статус ОВЗ.</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CC70C7" w:rsidP="008D40A6">
            <w:pPr>
              <w:spacing w:after="0"/>
              <w:jc w:val="both"/>
              <w:rPr>
                <w:rFonts w:ascii="Times New Roman" w:hAnsi="Times New Roman" w:cs="Times New Roman"/>
                <w:sz w:val="24"/>
                <w:szCs w:val="24"/>
              </w:rPr>
            </w:pPr>
            <w:r>
              <w:rPr>
                <w:rFonts w:ascii="Times New Roman" w:hAnsi="Times New Roman" w:cs="Times New Roman"/>
                <w:sz w:val="24"/>
                <w:szCs w:val="24"/>
              </w:rPr>
              <w:t>Сентябрь 2020</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r>
      <w:tr w:rsidR="007A5D5E" w:rsidRPr="007A5D5E" w:rsidTr="001E5F24">
        <w:trPr>
          <w:cantSplit/>
          <w:trHeight w:val="526"/>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Промежуточный мониторинг реализации АООП с детьми ОВЗ. </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1 раз в месяц.</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Члены </w:t>
            </w:r>
            <w:proofErr w:type="spellStart"/>
            <w:r w:rsidRPr="007A5D5E">
              <w:rPr>
                <w:rFonts w:ascii="Times New Roman" w:hAnsi="Times New Roman" w:cs="Times New Roman"/>
                <w:sz w:val="24"/>
                <w:szCs w:val="24"/>
              </w:rPr>
              <w:t>ПМПк</w:t>
            </w:r>
            <w:proofErr w:type="spellEnd"/>
            <w:r w:rsidRPr="007A5D5E">
              <w:rPr>
                <w:rFonts w:ascii="Times New Roman" w:hAnsi="Times New Roman" w:cs="Times New Roman"/>
                <w:sz w:val="24"/>
                <w:szCs w:val="24"/>
              </w:rPr>
              <w:t xml:space="preserve"> ДОУ, </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Дети  с ОВЗ</w:t>
            </w:r>
          </w:p>
          <w:p w:rsidR="007A5D5E" w:rsidRPr="007A5D5E" w:rsidRDefault="007A5D5E" w:rsidP="008D40A6">
            <w:pPr>
              <w:spacing w:after="0"/>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Корректировка планов (при необходимости)</w:t>
            </w:r>
          </w:p>
        </w:tc>
      </w:tr>
      <w:tr w:rsidR="007A5D5E" w:rsidRPr="007A5D5E" w:rsidTr="001E5F24">
        <w:trPr>
          <w:cantSplit/>
          <w:trHeight w:val="1050"/>
        </w:trPr>
        <w:tc>
          <w:tcPr>
            <w:tcW w:w="1809" w:type="dxa"/>
            <w:vMerge/>
            <w:tcBorders>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Промежуточный мониторинг работы по сопровождению детей группы риска СОП. Результаты диагностики детей (текущая, промежуточная</w:t>
            </w:r>
            <w:proofErr w:type="gramStart"/>
            <w:r w:rsidRPr="007A5D5E">
              <w:rPr>
                <w:rFonts w:ascii="Times New Roman" w:hAnsi="Times New Roman" w:cs="Times New Roman"/>
                <w:sz w:val="24"/>
                <w:szCs w:val="24"/>
              </w:rPr>
              <w:t>).результаты</w:t>
            </w:r>
            <w:proofErr w:type="gramEnd"/>
            <w:r w:rsidRPr="007A5D5E">
              <w:rPr>
                <w:rFonts w:ascii="Times New Roman" w:hAnsi="Times New Roman" w:cs="Times New Roman"/>
                <w:sz w:val="24"/>
                <w:szCs w:val="24"/>
              </w:rPr>
              <w:t xml:space="preserve"> реализации ИПК.</w:t>
            </w:r>
          </w:p>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 Темы и даты заседаний: </w:t>
            </w:r>
          </w:p>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 «Выявление фактов детского и семейного неблагополучия».</w:t>
            </w:r>
          </w:p>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«Результаты диагностики  воспитанников, проживающих в семьях группы риска СОП. Рассмотрение ИПК семей группы риска, СОП.</w:t>
            </w:r>
          </w:p>
          <w:p w:rsidR="00CC70C7"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 </w:t>
            </w:r>
            <w:r w:rsidR="001E5F24" w:rsidRPr="007A5D5E">
              <w:rPr>
                <w:rFonts w:ascii="Times New Roman" w:hAnsi="Times New Roman" w:cs="Times New Roman"/>
                <w:sz w:val="24"/>
                <w:szCs w:val="24"/>
              </w:rPr>
              <w:t>«Анализ</w:t>
            </w:r>
            <w:r w:rsidRPr="007A5D5E">
              <w:rPr>
                <w:rFonts w:ascii="Times New Roman" w:hAnsi="Times New Roman" w:cs="Times New Roman"/>
                <w:sz w:val="24"/>
                <w:szCs w:val="24"/>
              </w:rPr>
              <w:t xml:space="preserve"> результативно</w:t>
            </w:r>
            <w:r w:rsidR="00CC70C7">
              <w:rPr>
                <w:rFonts w:ascii="Times New Roman" w:hAnsi="Times New Roman" w:cs="Times New Roman"/>
                <w:sz w:val="24"/>
                <w:szCs w:val="24"/>
              </w:rPr>
              <w:t>сти работы в соответствии ИПК».</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1 раз в месяц.</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Ответственные лица</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Дети группы риска СОП</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Корректировка планов (при необходимости)</w:t>
            </w:r>
          </w:p>
        </w:tc>
      </w:tr>
      <w:tr w:rsidR="007A5D5E" w:rsidRPr="007A5D5E" w:rsidTr="001E5F24">
        <w:tc>
          <w:tcPr>
            <w:tcW w:w="1809" w:type="dxa"/>
            <w:vMerge w:val="restart"/>
            <w:tcBorders>
              <w:top w:val="single" w:sz="4" w:space="0" w:color="auto"/>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lastRenderedPageBreak/>
              <w:t>Организовать инструктажи</w:t>
            </w: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Рейд по готовности групповых помещений, прогулочных </w:t>
            </w:r>
            <w:r w:rsidR="001E5F24" w:rsidRPr="007A5D5E">
              <w:rPr>
                <w:rFonts w:ascii="Times New Roman" w:hAnsi="Times New Roman" w:cs="Times New Roman"/>
                <w:sz w:val="24"/>
                <w:szCs w:val="24"/>
              </w:rPr>
              <w:t>участков на</w:t>
            </w:r>
            <w:r w:rsidRPr="007A5D5E">
              <w:rPr>
                <w:rFonts w:ascii="Times New Roman" w:hAnsi="Times New Roman" w:cs="Times New Roman"/>
                <w:sz w:val="24"/>
                <w:szCs w:val="24"/>
              </w:rPr>
              <w:t xml:space="preserve"> предмет безопасности </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Ежедневно </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Дежурный администратор ДОУ</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Групповые помещения, прогулочные участки</w:t>
            </w:r>
          </w:p>
          <w:p w:rsidR="007A5D5E" w:rsidRPr="007A5D5E" w:rsidRDefault="007A5D5E" w:rsidP="008D40A6">
            <w:pPr>
              <w:spacing w:after="0"/>
              <w:jc w:val="both"/>
              <w:rPr>
                <w:rFonts w:ascii="Times New Roman" w:hAnsi="Times New Roman" w:cs="Times New Roman"/>
                <w:sz w:val="24"/>
                <w:szCs w:val="24"/>
              </w:rPr>
            </w:pPr>
          </w:p>
        </w:tc>
        <w:tc>
          <w:tcPr>
            <w:tcW w:w="3119" w:type="dxa"/>
            <w:vMerge w:val="restart"/>
            <w:tcBorders>
              <w:top w:val="single" w:sz="4" w:space="0" w:color="auto"/>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Безопасность, охрана жизни и здоровья детей и взрослых.</w:t>
            </w:r>
          </w:p>
        </w:tc>
      </w:tr>
      <w:tr w:rsidR="007A5D5E" w:rsidRPr="007A5D5E" w:rsidTr="001E5F24">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Инструктаж по охране труда и техники безопасности с каждой категорией сотрудников ДОУ</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По графику</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Заведующий, методист, и АХЧ.</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педагоги</w:t>
            </w:r>
          </w:p>
        </w:tc>
        <w:tc>
          <w:tcPr>
            <w:tcW w:w="311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r>
      <w:tr w:rsidR="007A5D5E" w:rsidRPr="007A5D5E" w:rsidTr="001E5F24">
        <w:trPr>
          <w:trHeight w:val="637"/>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Инструктаж по охране жизни и здоровья детей</w:t>
            </w:r>
          </w:p>
          <w:p w:rsidR="007A5D5E" w:rsidRPr="007A5D5E" w:rsidRDefault="007A5D5E" w:rsidP="008D40A6">
            <w:pPr>
              <w:spacing w:after="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По графику</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Заведующий, методист, и АХЧ.</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Педагог</w:t>
            </w:r>
          </w:p>
        </w:tc>
        <w:tc>
          <w:tcPr>
            <w:tcW w:w="311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r>
      <w:tr w:rsidR="007A5D5E" w:rsidRPr="007A5D5E" w:rsidTr="001E5F24">
        <w:trPr>
          <w:trHeight w:val="77"/>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1E5F24" w:rsidP="008D40A6">
            <w:pPr>
              <w:pStyle w:val="Default"/>
              <w:rPr>
                <w:bCs/>
              </w:rPr>
            </w:pPr>
            <w:r w:rsidRPr="007A5D5E">
              <w:t xml:space="preserve">Инструктаж </w:t>
            </w:r>
            <w:r w:rsidRPr="007A5D5E">
              <w:rPr>
                <w:bCs/>
              </w:rPr>
              <w:t>персонала, ответственных</w:t>
            </w:r>
            <w:r w:rsidR="007A5D5E" w:rsidRPr="007A5D5E">
              <w:rPr>
                <w:bCs/>
              </w:rPr>
              <w:t xml:space="preserve"> за </w:t>
            </w:r>
          </w:p>
          <w:p w:rsidR="007A5D5E" w:rsidRPr="007A5D5E" w:rsidRDefault="007A5D5E" w:rsidP="008D40A6">
            <w:pPr>
              <w:pStyle w:val="Default"/>
            </w:pPr>
            <w:r w:rsidRPr="007A5D5E">
              <w:rPr>
                <w:bCs/>
              </w:rPr>
              <w:t xml:space="preserve"> </w:t>
            </w:r>
            <w:r w:rsidR="001E5F24">
              <w:rPr>
                <w:bCs/>
              </w:rPr>
              <w:t>о</w:t>
            </w:r>
            <w:r w:rsidR="001E5F24" w:rsidRPr="007A5D5E">
              <w:rPr>
                <w:bCs/>
              </w:rPr>
              <w:t>рганизацию</w:t>
            </w:r>
            <w:r w:rsidRPr="007A5D5E">
              <w:rPr>
                <w:bCs/>
              </w:rPr>
              <w:t xml:space="preserve"> работ по обеспечению доступности </w:t>
            </w:r>
            <w:r w:rsidRPr="007A5D5E">
              <w:t>для инвалидов в учреждении</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По графику</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Заведующий, методист, и АХЧ.</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Педагог</w:t>
            </w:r>
          </w:p>
        </w:tc>
        <w:tc>
          <w:tcPr>
            <w:tcW w:w="311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r>
      <w:tr w:rsidR="007A5D5E" w:rsidRPr="007A5D5E" w:rsidTr="001E5F24">
        <w:trPr>
          <w:trHeight w:val="493"/>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Инструктаж сотрудников об условиях предоставления образовательных услуг инвалидам</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Август, январь, апрель</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Заведующий, методист, и АХЧ.</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педагоги</w:t>
            </w:r>
          </w:p>
        </w:tc>
        <w:tc>
          <w:tcPr>
            <w:tcW w:w="3119" w:type="dxa"/>
            <w:tcBorders>
              <w:left w:val="single" w:sz="4" w:space="0" w:color="auto"/>
              <w:right w:val="single" w:sz="4" w:space="0" w:color="auto"/>
            </w:tcBorders>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Создание </w:t>
            </w:r>
            <w:r w:rsidR="001E5F24" w:rsidRPr="007A5D5E">
              <w:rPr>
                <w:rFonts w:ascii="Times New Roman" w:hAnsi="Times New Roman" w:cs="Times New Roman"/>
                <w:sz w:val="24"/>
                <w:szCs w:val="24"/>
              </w:rPr>
              <w:t>условий для</w:t>
            </w:r>
            <w:r w:rsidRPr="007A5D5E">
              <w:rPr>
                <w:rFonts w:ascii="Times New Roman" w:hAnsi="Times New Roman" w:cs="Times New Roman"/>
                <w:sz w:val="24"/>
                <w:szCs w:val="24"/>
              </w:rPr>
              <w:t xml:space="preserve"> предоставления образовательных услуг инвалидам</w:t>
            </w:r>
          </w:p>
        </w:tc>
      </w:tr>
      <w:tr w:rsidR="007A5D5E" w:rsidRPr="007A5D5E" w:rsidTr="001E5F24">
        <w:trPr>
          <w:trHeight w:val="493"/>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Организация питания в ДОУ</w:t>
            </w:r>
          </w:p>
          <w:p w:rsidR="007A5D5E" w:rsidRPr="007A5D5E" w:rsidRDefault="007A5D5E" w:rsidP="008D40A6">
            <w:pPr>
              <w:spacing w:after="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Ноябрь </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Заведующий</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Все категории сотрудников</w:t>
            </w:r>
          </w:p>
        </w:tc>
        <w:tc>
          <w:tcPr>
            <w:tcW w:w="3119" w:type="dxa"/>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Выявление проблем, принятие управленческих решений</w:t>
            </w:r>
          </w:p>
        </w:tc>
      </w:tr>
      <w:tr w:rsidR="007A5D5E" w:rsidRPr="007A5D5E" w:rsidTr="001E5F24">
        <w:trPr>
          <w:trHeight w:val="745"/>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Состояние оздоровительной работы в ДОУ</w:t>
            </w:r>
          </w:p>
          <w:p w:rsidR="007A5D5E" w:rsidRPr="007A5D5E" w:rsidRDefault="007A5D5E" w:rsidP="008D40A6">
            <w:pPr>
              <w:spacing w:after="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Октябрь</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Заведующий, </w:t>
            </w:r>
          </w:p>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мед</w:t>
            </w:r>
            <w:proofErr w:type="gramEnd"/>
            <w:r w:rsidRPr="007A5D5E">
              <w:rPr>
                <w:rFonts w:ascii="Times New Roman" w:hAnsi="Times New Roman" w:cs="Times New Roman"/>
                <w:sz w:val="24"/>
                <w:szCs w:val="24"/>
              </w:rPr>
              <w:t>. сестра</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Все категории сотрудников</w:t>
            </w:r>
          </w:p>
        </w:tc>
        <w:tc>
          <w:tcPr>
            <w:tcW w:w="3119" w:type="dxa"/>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Выявление проблем, принятие управленческих решений</w:t>
            </w:r>
          </w:p>
        </w:tc>
      </w:tr>
      <w:tr w:rsidR="007A5D5E" w:rsidRPr="007A5D5E" w:rsidTr="001E5F24">
        <w:trPr>
          <w:trHeight w:val="502"/>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Организация прогулок и охрана жизни здоровья детей в зимний период</w:t>
            </w:r>
          </w:p>
          <w:p w:rsidR="007A5D5E" w:rsidRPr="007A5D5E" w:rsidRDefault="007A5D5E" w:rsidP="008D40A6">
            <w:pPr>
              <w:spacing w:after="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Дек</w:t>
            </w:r>
            <w:r w:rsidR="001E5F24">
              <w:rPr>
                <w:rFonts w:ascii="Times New Roman" w:hAnsi="Times New Roman" w:cs="Times New Roman"/>
                <w:sz w:val="24"/>
                <w:szCs w:val="24"/>
              </w:rPr>
              <w:t>а</w:t>
            </w:r>
            <w:r w:rsidRPr="007A5D5E">
              <w:rPr>
                <w:rFonts w:ascii="Times New Roman" w:hAnsi="Times New Roman" w:cs="Times New Roman"/>
                <w:sz w:val="24"/>
                <w:szCs w:val="24"/>
              </w:rPr>
              <w:t>брь</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Заведующий.  </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Все категории сотрудников</w:t>
            </w:r>
          </w:p>
        </w:tc>
        <w:tc>
          <w:tcPr>
            <w:tcW w:w="3119" w:type="dxa"/>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Создание условий на участках в зимний период</w:t>
            </w:r>
          </w:p>
        </w:tc>
      </w:tr>
      <w:tr w:rsidR="007A5D5E" w:rsidRPr="007A5D5E" w:rsidTr="001E5F24">
        <w:trPr>
          <w:trHeight w:val="536"/>
        </w:trPr>
        <w:tc>
          <w:tcPr>
            <w:tcW w:w="1809" w:type="dxa"/>
            <w:vMerge/>
            <w:tcBorders>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Выполнение инструкции по охране труда, жизни и здоровью детей. Анализ заболеваемости.</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Заведующий, </w:t>
            </w:r>
          </w:p>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мед</w:t>
            </w:r>
            <w:proofErr w:type="gramEnd"/>
            <w:r w:rsidRPr="007A5D5E">
              <w:rPr>
                <w:rFonts w:ascii="Times New Roman" w:hAnsi="Times New Roman" w:cs="Times New Roman"/>
                <w:sz w:val="24"/>
                <w:szCs w:val="24"/>
              </w:rPr>
              <w:t>. сестра</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Все категории сотрудников</w:t>
            </w:r>
          </w:p>
        </w:tc>
        <w:tc>
          <w:tcPr>
            <w:tcW w:w="3119" w:type="dxa"/>
            <w:tcBorders>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Выявление проблем, принятие управленческих решений</w:t>
            </w:r>
          </w:p>
        </w:tc>
      </w:tr>
    </w:tbl>
    <w:p w:rsidR="007A5D5E" w:rsidRPr="007A5D5E" w:rsidRDefault="007A5D5E" w:rsidP="008D40A6">
      <w:pPr>
        <w:spacing w:after="0"/>
        <w:jc w:val="both"/>
        <w:rPr>
          <w:rFonts w:ascii="Times New Roman" w:hAnsi="Times New Roman" w:cs="Times New Roman"/>
          <w:b/>
          <w:sz w:val="24"/>
          <w:szCs w:val="24"/>
        </w:rPr>
      </w:pPr>
    </w:p>
    <w:p w:rsidR="007A5D5E" w:rsidRPr="004C2F00" w:rsidRDefault="007A5D5E" w:rsidP="008D40A6">
      <w:pPr>
        <w:spacing w:after="0"/>
        <w:jc w:val="center"/>
        <w:rPr>
          <w:rFonts w:ascii="Times New Roman" w:hAnsi="Times New Roman" w:cs="Times New Roman"/>
          <w:b/>
          <w:bCs/>
          <w:sz w:val="24"/>
          <w:szCs w:val="24"/>
        </w:rPr>
      </w:pPr>
    </w:p>
    <w:p w:rsidR="008D40A6" w:rsidRPr="004C2F00" w:rsidRDefault="008D40A6" w:rsidP="008D40A6">
      <w:pPr>
        <w:spacing w:after="0"/>
        <w:jc w:val="center"/>
        <w:rPr>
          <w:rFonts w:ascii="Times New Roman" w:hAnsi="Times New Roman" w:cs="Times New Roman"/>
          <w:b/>
          <w:bCs/>
          <w:sz w:val="24"/>
          <w:szCs w:val="24"/>
        </w:rPr>
      </w:pPr>
    </w:p>
    <w:p w:rsidR="008D40A6" w:rsidRPr="004C2F00" w:rsidRDefault="008D40A6" w:rsidP="008D40A6">
      <w:pPr>
        <w:spacing w:after="0"/>
        <w:jc w:val="center"/>
        <w:rPr>
          <w:rFonts w:ascii="Times New Roman" w:hAnsi="Times New Roman" w:cs="Times New Roman"/>
          <w:b/>
          <w:bCs/>
          <w:sz w:val="24"/>
          <w:szCs w:val="24"/>
        </w:rPr>
      </w:pPr>
    </w:p>
    <w:p w:rsidR="008D40A6" w:rsidRPr="004C2F00" w:rsidRDefault="008D40A6" w:rsidP="008D40A6">
      <w:pPr>
        <w:spacing w:after="0"/>
        <w:jc w:val="center"/>
        <w:rPr>
          <w:rFonts w:ascii="Times New Roman" w:hAnsi="Times New Roman" w:cs="Times New Roman"/>
          <w:b/>
          <w:bCs/>
          <w:sz w:val="24"/>
          <w:szCs w:val="24"/>
        </w:rPr>
      </w:pPr>
    </w:p>
    <w:p w:rsidR="007A5D5E" w:rsidRPr="007A5D5E" w:rsidRDefault="008E77D8" w:rsidP="008D40A6">
      <w:pPr>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I</w:t>
      </w:r>
      <w:r w:rsidR="007A5D5E" w:rsidRPr="007A5D5E">
        <w:rPr>
          <w:rFonts w:ascii="Times New Roman" w:hAnsi="Times New Roman" w:cs="Times New Roman"/>
          <w:b/>
          <w:bCs/>
          <w:sz w:val="24"/>
          <w:szCs w:val="24"/>
          <w:lang w:val="en-US"/>
        </w:rPr>
        <w:t>V</w:t>
      </w:r>
      <w:r w:rsidR="007A5D5E" w:rsidRPr="007A5D5E">
        <w:rPr>
          <w:rFonts w:ascii="Times New Roman" w:hAnsi="Times New Roman" w:cs="Times New Roman"/>
          <w:b/>
          <w:bCs/>
          <w:sz w:val="24"/>
          <w:szCs w:val="24"/>
        </w:rPr>
        <w:t>. РАЗДЕЛ</w:t>
      </w:r>
    </w:p>
    <w:p w:rsidR="007A5D5E" w:rsidRPr="007A5D5E" w:rsidRDefault="007A5D5E" w:rsidP="008D40A6">
      <w:pPr>
        <w:spacing w:after="0"/>
        <w:jc w:val="center"/>
        <w:rPr>
          <w:rFonts w:ascii="Times New Roman" w:hAnsi="Times New Roman" w:cs="Times New Roman"/>
          <w:b/>
          <w:bCs/>
          <w:sz w:val="24"/>
          <w:szCs w:val="24"/>
        </w:rPr>
      </w:pPr>
      <w:r w:rsidRPr="007A5D5E">
        <w:rPr>
          <w:rFonts w:ascii="Times New Roman" w:hAnsi="Times New Roman" w:cs="Times New Roman"/>
          <w:b/>
          <w:bCs/>
          <w:sz w:val="24"/>
          <w:szCs w:val="24"/>
        </w:rPr>
        <w:t>Управление и контроль</w:t>
      </w:r>
    </w:p>
    <w:p w:rsidR="007A5D5E" w:rsidRPr="007A5D5E" w:rsidRDefault="007A5D5E" w:rsidP="008D40A6">
      <w:pPr>
        <w:spacing w:after="0"/>
        <w:jc w:val="center"/>
        <w:rPr>
          <w:rFonts w:ascii="Times New Roman" w:hAnsi="Times New Roman" w:cs="Times New Roman"/>
          <w:b/>
          <w:bCs/>
          <w:sz w:val="24"/>
          <w:szCs w:val="24"/>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4057"/>
        <w:gridCol w:w="1942"/>
        <w:gridCol w:w="2150"/>
        <w:gridCol w:w="1904"/>
        <w:gridCol w:w="2947"/>
      </w:tblGrid>
      <w:tr w:rsidR="007A5D5E" w:rsidRPr="007A5D5E" w:rsidTr="007A5D5E">
        <w:tc>
          <w:tcPr>
            <w:tcW w:w="876" w:type="pct"/>
            <w:vAlign w:val="center"/>
          </w:tcPr>
          <w:p w:rsidR="007A5D5E" w:rsidRPr="007A5D5E" w:rsidRDefault="007A5D5E" w:rsidP="008D40A6">
            <w:pPr>
              <w:spacing w:after="0"/>
              <w:jc w:val="center"/>
              <w:rPr>
                <w:rFonts w:ascii="Times New Roman" w:hAnsi="Times New Roman" w:cs="Times New Roman"/>
                <w:b/>
                <w:sz w:val="24"/>
                <w:szCs w:val="24"/>
              </w:rPr>
            </w:pPr>
            <w:r w:rsidRPr="007A5D5E">
              <w:rPr>
                <w:rFonts w:ascii="Times New Roman" w:hAnsi="Times New Roman" w:cs="Times New Roman"/>
                <w:b/>
                <w:sz w:val="24"/>
                <w:szCs w:val="24"/>
              </w:rPr>
              <w:t>Задачи</w:t>
            </w:r>
          </w:p>
        </w:tc>
        <w:tc>
          <w:tcPr>
            <w:tcW w:w="1287" w:type="pct"/>
            <w:vAlign w:val="center"/>
          </w:tcPr>
          <w:p w:rsidR="007A5D5E" w:rsidRPr="007A5D5E" w:rsidRDefault="007A5D5E" w:rsidP="008D40A6">
            <w:pPr>
              <w:spacing w:after="0"/>
              <w:jc w:val="center"/>
              <w:rPr>
                <w:rFonts w:ascii="Times New Roman" w:hAnsi="Times New Roman" w:cs="Times New Roman"/>
                <w:b/>
                <w:sz w:val="24"/>
                <w:szCs w:val="24"/>
              </w:rPr>
            </w:pPr>
            <w:r w:rsidRPr="007A5D5E">
              <w:rPr>
                <w:rFonts w:ascii="Times New Roman" w:hAnsi="Times New Roman" w:cs="Times New Roman"/>
                <w:b/>
                <w:sz w:val="24"/>
                <w:szCs w:val="24"/>
              </w:rPr>
              <w:t>Вид контроля и содержание деятельности</w:t>
            </w:r>
          </w:p>
        </w:tc>
        <w:tc>
          <w:tcPr>
            <w:tcW w:w="616" w:type="pct"/>
            <w:vAlign w:val="center"/>
          </w:tcPr>
          <w:p w:rsidR="007A5D5E" w:rsidRPr="007A5D5E" w:rsidRDefault="007A5D5E" w:rsidP="008D40A6">
            <w:pPr>
              <w:spacing w:after="0"/>
              <w:jc w:val="center"/>
              <w:rPr>
                <w:rFonts w:ascii="Times New Roman" w:hAnsi="Times New Roman" w:cs="Times New Roman"/>
                <w:b/>
                <w:sz w:val="24"/>
                <w:szCs w:val="24"/>
              </w:rPr>
            </w:pPr>
            <w:r w:rsidRPr="007A5D5E">
              <w:rPr>
                <w:rFonts w:ascii="Times New Roman" w:hAnsi="Times New Roman" w:cs="Times New Roman"/>
                <w:b/>
                <w:sz w:val="24"/>
                <w:szCs w:val="24"/>
              </w:rPr>
              <w:t>Сроки</w:t>
            </w:r>
          </w:p>
        </w:tc>
        <w:tc>
          <w:tcPr>
            <w:tcW w:w="682" w:type="pct"/>
            <w:vAlign w:val="center"/>
          </w:tcPr>
          <w:p w:rsidR="007A5D5E" w:rsidRPr="007A5D5E" w:rsidRDefault="007A5D5E" w:rsidP="008D40A6">
            <w:pPr>
              <w:spacing w:after="0"/>
              <w:jc w:val="center"/>
              <w:rPr>
                <w:rFonts w:ascii="Times New Roman" w:hAnsi="Times New Roman" w:cs="Times New Roman"/>
                <w:b/>
                <w:sz w:val="24"/>
                <w:szCs w:val="24"/>
              </w:rPr>
            </w:pPr>
            <w:r w:rsidRPr="007A5D5E">
              <w:rPr>
                <w:rFonts w:ascii="Times New Roman" w:hAnsi="Times New Roman" w:cs="Times New Roman"/>
                <w:b/>
                <w:sz w:val="24"/>
                <w:szCs w:val="24"/>
              </w:rPr>
              <w:t>Ответственный</w:t>
            </w:r>
          </w:p>
        </w:tc>
        <w:tc>
          <w:tcPr>
            <w:tcW w:w="604" w:type="pct"/>
            <w:vAlign w:val="center"/>
          </w:tcPr>
          <w:p w:rsidR="007A5D5E" w:rsidRPr="007A5D5E" w:rsidRDefault="007A5D5E" w:rsidP="008D40A6">
            <w:pPr>
              <w:spacing w:after="0"/>
              <w:jc w:val="center"/>
              <w:rPr>
                <w:rFonts w:ascii="Times New Roman" w:hAnsi="Times New Roman" w:cs="Times New Roman"/>
                <w:b/>
                <w:sz w:val="24"/>
                <w:szCs w:val="24"/>
              </w:rPr>
            </w:pPr>
            <w:r w:rsidRPr="007A5D5E">
              <w:rPr>
                <w:rFonts w:ascii="Times New Roman" w:hAnsi="Times New Roman" w:cs="Times New Roman"/>
                <w:b/>
                <w:sz w:val="24"/>
                <w:szCs w:val="24"/>
              </w:rPr>
              <w:t>Участники</w:t>
            </w:r>
          </w:p>
        </w:tc>
        <w:tc>
          <w:tcPr>
            <w:tcW w:w="935" w:type="pct"/>
            <w:vAlign w:val="center"/>
          </w:tcPr>
          <w:p w:rsidR="007A5D5E" w:rsidRPr="007A5D5E" w:rsidRDefault="007A5D5E" w:rsidP="008D40A6">
            <w:pPr>
              <w:spacing w:after="0"/>
              <w:jc w:val="center"/>
              <w:rPr>
                <w:rFonts w:ascii="Times New Roman" w:hAnsi="Times New Roman" w:cs="Times New Roman"/>
                <w:b/>
                <w:sz w:val="24"/>
                <w:szCs w:val="24"/>
              </w:rPr>
            </w:pPr>
            <w:r w:rsidRPr="007A5D5E">
              <w:rPr>
                <w:rFonts w:ascii="Times New Roman" w:hAnsi="Times New Roman" w:cs="Times New Roman"/>
                <w:b/>
                <w:sz w:val="24"/>
                <w:szCs w:val="24"/>
              </w:rPr>
              <w:t>Прогнозируемый результат</w:t>
            </w:r>
          </w:p>
        </w:tc>
      </w:tr>
      <w:tr w:rsidR="007A5D5E" w:rsidRPr="007A5D5E" w:rsidTr="007A5D5E">
        <w:tc>
          <w:tcPr>
            <w:tcW w:w="876" w:type="pct"/>
            <w:vMerge w:val="restart"/>
          </w:tcPr>
          <w:p w:rsidR="007A5D5E" w:rsidRPr="007A5D5E" w:rsidRDefault="007A5D5E" w:rsidP="008D40A6">
            <w:pPr>
              <w:spacing w:after="0"/>
              <w:jc w:val="both"/>
              <w:rPr>
                <w:rStyle w:val="FontStyle13"/>
                <w:sz w:val="24"/>
                <w:szCs w:val="24"/>
              </w:rPr>
            </w:pPr>
            <w:r w:rsidRPr="007A5D5E">
              <w:rPr>
                <w:rStyle w:val="FontStyle13"/>
                <w:sz w:val="24"/>
                <w:szCs w:val="24"/>
              </w:rPr>
              <w:t>Проанализировать эффективность воспитательно-образовательного процесса</w:t>
            </w:r>
          </w:p>
        </w:tc>
        <w:tc>
          <w:tcPr>
            <w:tcW w:w="4124" w:type="pct"/>
            <w:gridSpan w:val="5"/>
          </w:tcPr>
          <w:p w:rsidR="007A5D5E" w:rsidRPr="007A5D5E" w:rsidRDefault="007A5D5E" w:rsidP="008D40A6">
            <w:pPr>
              <w:pStyle w:val="Style9"/>
              <w:widowControl/>
              <w:tabs>
                <w:tab w:val="left" w:pos="360"/>
              </w:tabs>
              <w:spacing w:line="240" w:lineRule="auto"/>
              <w:jc w:val="center"/>
              <w:rPr>
                <w:rStyle w:val="FontStyle13"/>
                <w:b/>
                <w:sz w:val="24"/>
                <w:szCs w:val="24"/>
              </w:rPr>
            </w:pPr>
            <w:r w:rsidRPr="007A5D5E">
              <w:rPr>
                <w:rStyle w:val="FontStyle13"/>
                <w:b/>
                <w:sz w:val="24"/>
                <w:szCs w:val="24"/>
              </w:rPr>
              <w:t>Тематический контроль</w:t>
            </w:r>
          </w:p>
          <w:p w:rsidR="007A5D5E" w:rsidRPr="007A5D5E" w:rsidRDefault="007A5D5E" w:rsidP="008D40A6">
            <w:pPr>
              <w:pStyle w:val="Style9"/>
              <w:widowControl/>
              <w:tabs>
                <w:tab w:val="left" w:pos="360"/>
              </w:tabs>
              <w:spacing w:line="240" w:lineRule="auto"/>
              <w:jc w:val="center"/>
              <w:rPr>
                <w:b/>
              </w:rPr>
            </w:pPr>
          </w:p>
        </w:tc>
      </w:tr>
      <w:tr w:rsidR="007A5D5E" w:rsidRPr="007A5D5E" w:rsidTr="007A5D5E">
        <w:tc>
          <w:tcPr>
            <w:tcW w:w="876" w:type="pct"/>
            <w:vMerge/>
          </w:tcPr>
          <w:p w:rsidR="007A5D5E" w:rsidRPr="007A5D5E" w:rsidRDefault="007A5D5E" w:rsidP="008D40A6">
            <w:pPr>
              <w:spacing w:after="0"/>
              <w:jc w:val="both"/>
              <w:rPr>
                <w:rFonts w:ascii="Times New Roman" w:hAnsi="Times New Roman" w:cs="Times New Roman"/>
                <w:sz w:val="24"/>
                <w:szCs w:val="24"/>
              </w:rPr>
            </w:pPr>
          </w:p>
        </w:tc>
        <w:tc>
          <w:tcPr>
            <w:tcW w:w="1287" w:type="pct"/>
          </w:tcPr>
          <w:p w:rsidR="007A5D5E" w:rsidRPr="007A5D5E" w:rsidRDefault="007A5D5E" w:rsidP="008D40A6">
            <w:pPr>
              <w:pStyle w:val="Style9"/>
              <w:widowControl/>
              <w:tabs>
                <w:tab w:val="left" w:pos="259"/>
              </w:tabs>
              <w:spacing w:line="240" w:lineRule="auto"/>
              <w:jc w:val="both"/>
            </w:pPr>
            <w:r w:rsidRPr="007A5D5E">
              <w:t xml:space="preserve">Проанализировать готовность ДОУ (группы, </w:t>
            </w:r>
            <w:r w:rsidR="00383CF5" w:rsidRPr="007A5D5E">
              <w:t>кабинеты специалистов</w:t>
            </w:r>
            <w:r w:rsidRPr="007A5D5E">
              <w:t xml:space="preserve">) </w:t>
            </w:r>
            <w:r w:rsidR="00383CF5" w:rsidRPr="007A5D5E">
              <w:t>на начало</w:t>
            </w:r>
            <w:r w:rsidRPr="007A5D5E">
              <w:t xml:space="preserve"> учебного года</w:t>
            </w: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Сентябрь</w:t>
            </w:r>
          </w:p>
        </w:tc>
        <w:tc>
          <w:tcPr>
            <w:tcW w:w="682"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Заведующий, методист</w:t>
            </w:r>
          </w:p>
          <w:p w:rsidR="007A5D5E" w:rsidRPr="007A5D5E" w:rsidRDefault="007A5D5E" w:rsidP="008D40A6">
            <w:pPr>
              <w:spacing w:after="0"/>
              <w:jc w:val="center"/>
              <w:rPr>
                <w:rFonts w:ascii="Times New Roman" w:hAnsi="Times New Roman" w:cs="Times New Roman"/>
                <w:b/>
                <w:sz w:val="24"/>
                <w:szCs w:val="24"/>
              </w:rPr>
            </w:pPr>
          </w:p>
        </w:tc>
        <w:tc>
          <w:tcPr>
            <w:tcW w:w="604" w:type="pct"/>
          </w:tcPr>
          <w:p w:rsidR="007A5D5E" w:rsidRPr="007A5D5E" w:rsidRDefault="007A5D5E" w:rsidP="008D40A6">
            <w:pPr>
              <w:spacing w:after="0"/>
              <w:jc w:val="center"/>
              <w:rPr>
                <w:rFonts w:ascii="Times New Roman" w:hAnsi="Times New Roman" w:cs="Times New Roman"/>
                <w:b/>
                <w:sz w:val="24"/>
                <w:szCs w:val="24"/>
              </w:rPr>
            </w:pPr>
            <w:proofErr w:type="spellStart"/>
            <w:r w:rsidRPr="007A5D5E">
              <w:rPr>
                <w:rFonts w:ascii="Times New Roman" w:hAnsi="Times New Roman" w:cs="Times New Roman"/>
                <w:sz w:val="24"/>
                <w:szCs w:val="24"/>
              </w:rPr>
              <w:t>Пед</w:t>
            </w:r>
            <w:proofErr w:type="spellEnd"/>
            <w:r w:rsidRPr="007A5D5E">
              <w:rPr>
                <w:rFonts w:ascii="Times New Roman" w:hAnsi="Times New Roman" w:cs="Times New Roman"/>
                <w:sz w:val="24"/>
                <w:szCs w:val="24"/>
              </w:rPr>
              <w:t>. коллектив</w:t>
            </w:r>
          </w:p>
        </w:tc>
        <w:tc>
          <w:tcPr>
            <w:tcW w:w="935" w:type="pct"/>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План корректировки по необходимости</w:t>
            </w:r>
          </w:p>
        </w:tc>
      </w:tr>
      <w:tr w:rsidR="004009D5" w:rsidRPr="007A5D5E" w:rsidTr="007A5D5E">
        <w:tc>
          <w:tcPr>
            <w:tcW w:w="876" w:type="pct"/>
            <w:vMerge/>
          </w:tcPr>
          <w:p w:rsidR="004009D5" w:rsidRPr="007A5D5E" w:rsidRDefault="004009D5" w:rsidP="008D40A6">
            <w:pPr>
              <w:spacing w:after="0"/>
              <w:jc w:val="both"/>
              <w:rPr>
                <w:rFonts w:ascii="Times New Roman" w:hAnsi="Times New Roman" w:cs="Times New Roman"/>
                <w:sz w:val="24"/>
                <w:szCs w:val="24"/>
              </w:rPr>
            </w:pPr>
          </w:p>
        </w:tc>
        <w:tc>
          <w:tcPr>
            <w:tcW w:w="1287" w:type="pct"/>
          </w:tcPr>
          <w:p w:rsidR="004009D5" w:rsidRDefault="004009D5" w:rsidP="008D40A6">
            <w:pPr>
              <w:pStyle w:val="Style9"/>
              <w:widowControl/>
              <w:tabs>
                <w:tab w:val="left" w:pos="259"/>
              </w:tabs>
              <w:spacing w:line="240" w:lineRule="auto"/>
              <w:jc w:val="both"/>
            </w:pPr>
            <w:r>
              <w:t>Контроль питания в группах</w:t>
            </w:r>
          </w:p>
          <w:p w:rsidR="00F26E9A" w:rsidRPr="007A5D5E" w:rsidRDefault="00F26E9A" w:rsidP="008D40A6">
            <w:pPr>
              <w:pStyle w:val="Style9"/>
              <w:widowControl/>
              <w:tabs>
                <w:tab w:val="left" w:pos="259"/>
              </w:tabs>
              <w:spacing w:line="240" w:lineRule="auto"/>
              <w:jc w:val="both"/>
            </w:pPr>
            <w:r>
              <w:t>Прогулка в детском саду</w:t>
            </w:r>
          </w:p>
        </w:tc>
        <w:tc>
          <w:tcPr>
            <w:tcW w:w="616" w:type="pct"/>
          </w:tcPr>
          <w:p w:rsidR="004009D5" w:rsidRPr="007A5D5E" w:rsidRDefault="004009D5" w:rsidP="008D40A6">
            <w:pPr>
              <w:spacing w:after="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682" w:type="pct"/>
          </w:tcPr>
          <w:p w:rsidR="00F26E9A" w:rsidRPr="007A5D5E" w:rsidRDefault="00F26E9A" w:rsidP="00F26E9A">
            <w:pPr>
              <w:spacing w:after="0"/>
              <w:jc w:val="center"/>
              <w:rPr>
                <w:rFonts w:ascii="Times New Roman" w:hAnsi="Times New Roman" w:cs="Times New Roman"/>
                <w:sz w:val="24"/>
                <w:szCs w:val="24"/>
              </w:rPr>
            </w:pPr>
            <w:r w:rsidRPr="007A5D5E">
              <w:rPr>
                <w:rFonts w:ascii="Times New Roman" w:hAnsi="Times New Roman" w:cs="Times New Roman"/>
                <w:sz w:val="24"/>
                <w:szCs w:val="24"/>
              </w:rPr>
              <w:t>Заведующий, методист</w:t>
            </w:r>
          </w:p>
          <w:p w:rsidR="004009D5" w:rsidRPr="007A5D5E" w:rsidRDefault="004009D5" w:rsidP="008D40A6">
            <w:pPr>
              <w:spacing w:after="0"/>
              <w:jc w:val="center"/>
              <w:rPr>
                <w:rFonts w:ascii="Times New Roman" w:hAnsi="Times New Roman" w:cs="Times New Roman"/>
                <w:sz w:val="24"/>
                <w:szCs w:val="24"/>
              </w:rPr>
            </w:pPr>
          </w:p>
        </w:tc>
        <w:tc>
          <w:tcPr>
            <w:tcW w:w="604" w:type="pct"/>
          </w:tcPr>
          <w:p w:rsidR="004009D5" w:rsidRPr="007A5D5E" w:rsidRDefault="004009D5"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r w:rsidRPr="007A5D5E">
              <w:rPr>
                <w:rFonts w:ascii="Times New Roman" w:hAnsi="Times New Roman" w:cs="Times New Roman"/>
                <w:sz w:val="24"/>
                <w:szCs w:val="24"/>
              </w:rPr>
              <w:t>. коллектив</w:t>
            </w:r>
          </w:p>
        </w:tc>
        <w:tc>
          <w:tcPr>
            <w:tcW w:w="935" w:type="pct"/>
          </w:tcPr>
          <w:p w:rsidR="004009D5" w:rsidRPr="007A5D5E" w:rsidRDefault="004009D5" w:rsidP="008D40A6">
            <w:pPr>
              <w:spacing w:after="0"/>
              <w:jc w:val="both"/>
              <w:rPr>
                <w:rFonts w:ascii="Times New Roman" w:hAnsi="Times New Roman" w:cs="Times New Roman"/>
                <w:sz w:val="24"/>
                <w:szCs w:val="24"/>
              </w:rPr>
            </w:pPr>
          </w:p>
        </w:tc>
      </w:tr>
      <w:tr w:rsidR="007A5D5E" w:rsidRPr="007A5D5E" w:rsidTr="007A5D5E">
        <w:tc>
          <w:tcPr>
            <w:tcW w:w="876" w:type="pct"/>
            <w:vMerge/>
          </w:tcPr>
          <w:p w:rsidR="007A5D5E" w:rsidRPr="007A5D5E" w:rsidRDefault="007A5D5E" w:rsidP="008D40A6">
            <w:pPr>
              <w:spacing w:after="0"/>
              <w:jc w:val="both"/>
              <w:rPr>
                <w:rFonts w:ascii="Times New Roman" w:hAnsi="Times New Roman" w:cs="Times New Roman"/>
                <w:sz w:val="24"/>
                <w:szCs w:val="24"/>
              </w:rPr>
            </w:pPr>
          </w:p>
        </w:tc>
        <w:tc>
          <w:tcPr>
            <w:tcW w:w="1287" w:type="pct"/>
          </w:tcPr>
          <w:p w:rsidR="007A5D5E" w:rsidRDefault="007A5D5E" w:rsidP="008D40A6">
            <w:pPr>
              <w:pStyle w:val="Style9"/>
              <w:widowControl/>
              <w:spacing w:line="240" w:lineRule="auto"/>
            </w:pPr>
            <w:r w:rsidRPr="007A5D5E">
              <w:t>Адаптация в группах раннего возраста</w:t>
            </w:r>
          </w:p>
          <w:p w:rsidR="00F26E9A" w:rsidRPr="007A5D5E" w:rsidRDefault="00F26E9A" w:rsidP="008D40A6">
            <w:pPr>
              <w:pStyle w:val="Style9"/>
              <w:widowControl/>
              <w:spacing w:line="240" w:lineRule="auto"/>
            </w:pP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 xml:space="preserve">Ноябрь </w:t>
            </w:r>
          </w:p>
        </w:tc>
        <w:tc>
          <w:tcPr>
            <w:tcW w:w="682"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Педагог-психолог</w:t>
            </w:r>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r w:rsidRPr="007A5D5E">
              <w:rPr>
                <w:rFonts w:ascii="Times New Roman" w:hAnsi="Times New Roman" w:cs="Times New Roman"/>
                <w:sz w:val="24"/>
                <w:szCs w:val="24"/>
              </w:rPr>
              <w:t>. коллектив</w:t>
            </w:r>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c>
          <w:tcPr>
            <w:tcW w:w="876" w:type="pct"/>
            <w:vMerge/>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F26E9A" w:rsidP="008D40A6">
            <w:pPr>
              <w:pStyle w:val="Style9"/>
              <w:widowControl/>
              <w:spacing w:line="240" w:lineRule="auto"/>
            </w:pPr>
            <w:r>
              <w:t>Анализ художественно-эстетического воспитания детей</w:t>
            </w:r>
            <w:r w:rsidR="007A5D5E" w:rsidRPr="007A5D5E">
              <w:t xml:space="preserve"> \3-7 лет\</w:t>
            </w: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 xml:space="preserve">Декабрь </w:t>
            </w:r>
          </w:p>
        </w:tc>
        <w:tc>
          <w:tcPr>
            <w:tcW w:w="682"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методист</w:t>
            </w:r>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r w:rsidRPr="007A5D5E">
              <w:rPr>
                <w:rFonts w:ascii="Times New Roman" w:hAnsi="Times New Roman" w:cs="Times New Roman"/>
                <w:sz w:val="24"/>
                <w:szCs w:val="24"/>
              </w:rPr>
              <w:t>. коллектив</w:t>
            </w:r>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c>
          <w:tcPr>
            <w:tcW w:w="876" w:type="pct"/>
            <w:vMerge/>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9"/>
              <w:widowControl/>
              <w:spacing w:line="240" w:lineRule="auto"/>
            </w:pPr>
            <w:r w:rsidRPr="007A5D5E">
              <w:t>Проведение оздоровительных мероприятий в режиме дня</w:t>
            </w: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Декабрь</w:t>
            </w:r>
          </w:p>
        </w:tc>
        <w:tc>
          <w:tcPr>
            <w:tcW w:w="682"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Заведующий, сед</w:t>
            </w:r>
            <w:proofErr w:type="gramStart"/>
            <w:r w:rsidRPr="007A5D5E">
              <w:rPr>
                <w:rFonts w:ascii="Times New Roman" w:hAnsi="Times New Roman" w:cs="Times New Roman"/>
                <w:sz w:val="24"/>
                <w:szCs w:val="24"/>
              </w:rPr>
              <w:t>. сестра</w:t>
            </w:r>
            <w:proofErr w:type="gramEnd"/>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r w:rsidRPr="007A5D5E">
              <w:rPr>
                <w:rFonts w:ascii="Times New Roman" w:hAnsi="Times New Roman" w:cs="Times New Roman"/>
                <w:sz w:val="24"/>
                <w:szCs w:val="24"/>
              </w:rPr>
              <w:t>. коллектив</w:t>
            </w:r>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rPr>
          <w:trHeight w:val="770"/>
        </w:trPr>
        <w:tc>
          <w:tcPr>
            <w:tcW w:w="876" w:type="pct"/>
            <w:vMerge/>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9"/>
            </w:pPr>
            <w:r w:rsidRPr="007A5D5E">
              <w:t>Организация деятельности по конструированию и моделированию в группах ДОУ</w:t>
            </w: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Январь</w:t>
            </w:r>
          </w:p>
        </w:tc>
        <w:tc>
          <w:tcPr>
            <w:tcW w:w="682"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Заведующий, методист</w:t>
            </w:r>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r w:rsidRPr="007A5D5E">
              <w:rPr>
                <w:rFonts w:ascii="Times New Roman" w:hAnsi="Times New Roman" w:cs="Times New Roman"/>
                <w:sz w:val="24"/>
                <w:szCs w:val="24"/>
              </w:rPr>
              <w:t>. коллектив</w:t>
            </w:r>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rPr>
          <w:trHeight w:val="770"/>
        </w:trPr>
        <w:tc>
          <w:tcPr>
            <w:tcW w:w="876" w:type="pct"/>
            <w:vMerge/>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9"/>
            </w:pPr>
            <w:r w:rsidRPr="007A5D5E">
              <w:t>Организация работы по раннему выявлению детского и семейного неблагополучия в ДОУ</w:t>
            </w:r>
          </w:p>
        </w:tc>
        <w:tc>
          <w:tcPr>
            <w:tcW w:w="616" w:type="pct"/>
          </w:tcPr>
          <w:p w:rsidR="007A5D5E" w:rsidRPr="007A5D5E" w:rsidRDefault="00F26E9A" w:rsidP="008D40A6">
            <w:pPr>
              <w:spacing w:after="0"/>
              <w:jc w:val="center"/>
              <w:rPr>
                <w:rFonts w:ascii="Times New Roman" w:hAnsi="Times New Roman" w:cs="Times New Roman"/>
                <w:sz w:val="24"/>
                <w:szCs w:val="24"/>
              </w:rPr>
            </w:pPr>
            <w:r>
              <w:rPr>
                <w:rFonts w:ascii="Times New Roman" w:hAnsi="Times New Roman" w:cs="Times New Roman"/>
                <w:sz w:val="24"/>
                <w:szCs w:val="24"/>
              </w:rPr>
              <w:t>Февраль</w:t>
            </w:r>
            <w:r w:rsidR="007A5D5E" w:rsidRPr="007A5D5E">
              <w:rPr>
                <w:rFonts w:ascii="Times New Roman" w:hAnsi="Times New Roman" w:cs="Times New Roman"/>
                <w:sz w:val="24"/>
                <w:szCs w:val="24"/>
              </w:rPr>
              <w:t xml:space="preserve"> </w:t>
            </w:r>
          </w:p>
        </w:tc>
        <w:tc>
          <w:tcPr>
            <w:tcW w:w="682"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Заведующий, методист</w:t>
            </w:r>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r w:rsidRPr="007A5D5E">
              <w:rPr>
                <w:rFonts w:ascii="Times New Roman" w:hAnsi="Times New Roman" w:cs="Times New Roman"/>
                <w:sz w:val="24"/>
                <w:szCs w:val="24"/>
              </w:rPr>
              <w:t>. коллектив</w:t>
            </w:r>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rPr>
          <w:trHeight w:val="335"/>
        </w:trPr>
        <w:tc>
          <w:tcPr>
            <w:tcW w:w="876" w:type="pct"/>
            <w:vMerge/>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F26E9A" w:rsidP="008D40A6">
            <w:pPr>
              <w:pStyle w:val="Style9"/>
            </w:pPr>
            <w:r>
              <w:t xml:space="preserve">Организация мини-музеев в группах в рамках реализации программы </w:t>
            </w:r>
            <w:r>
              <w:lastRenderedPageBreak/>
              <w:t>развития</w:t>
            </w:r>
            <w:r w:rsidR="007A5D5E" w:rsidRPr="007A5D5E">
              <w:t>.</w:t>
            </w: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lastRenderedPageBreak/>
              <w:t>Март</w:t>
            </w:r>
          </w:p>
        </w:tc>
        <w:tc>
          <w:tcPr>
            <w:tcW w:w="682"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Учитель-логопед</w:t>
            </w:r>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r w:rsidRPr="007A5D5E">
              <w:rPr>
                <w:rFonts w:ascii="Times New Roman" w:hAnsi="Times New Roman" w:cs="Times New Roman"/>
                <w:sz w:val="24"/>
                <w:szCs w:val="24"/>
              </w:rPr>
              <w:t>. коллектив</w:t>
            </w:r>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c>
          <w:tcPr>
            <w:tcW w:w="876" w:type="pct"/>
            <w:vMerge/>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9"/>
              <w:widowControl/>
              <w:spacing w:line="240" w:lineRule="auto"/>
            </w:pPr>
            <w:r w:rsidRPr="007A5D5E">
              <w:t>Организация совместной деятельности педагога с ребенком</w:t>
            </w: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Май</w:t>
            </w:r>
          </w:p>
        </w:tc>
        <w:tc>
          <w:tcPr>
            <w:tcW w:w="682"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Заведующий, методист</w:t>
            </w:r>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r w:rsidRPr="007A5D5E">
              <w:rPr>
                <w:rFonts w:ascii="Times New Roman" w:hAnsi="Times New Roman" w:cs="Times New Roman"/>
                <w:sz w:val="24"/>
                <w:szCs w:val="24"/>
              </w:rPr>
              <w:t>. коллектив</w:t>
            </w:r>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c>
          <w:tcPr>
            <w:tcW w:w="876" w:type="pct"/>
            <w:vMerge/>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9"/>
              <w:widowControl/>
              <w:spacing w:line="240" w:lineRule="auto"/>
            </w:pPr>
            <w:r w:rsidRPr="007A5D5E">
              <w:t>Организация дополнительных образовательных услуг</w:t>
            </w:r>
          </w:p>
          <w:p w:rsidR="007A5D5E" w:rsidRPr="007A5D5E" w:rsidRDefault="007A5D5E" w:rsidP="008D40A6">
            <w:pPr>
              <w:pStyle w:val="Style9"/>
              <w:widowControl/>
              <w:spacing w:line="240" w:lineRule="auto"/>
            </w:pP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 xml:space="preserve">Февраль </w:t>
            </w:r>
          </w:p>
        </w:tc>
        <w:tc>
          <w:tcPr>
            <w:tcW w:w="682"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 xml:space="preserve">Методист </w:t>
            </w:r>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r w:rsidRPr="007A5D5E">
              <w:rPr>
                <w:rFonts w:ascii="Times New Roman" w:hAnsi="Times New Roman" w:cs="Times New Roman"/>
                <w:sz w:val="24"/>
                <w:szCs w:val="24"/>
              </w:rPr>
              <w:t>. коллектив</w:t>
            </w:r>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c>
          <w:tcPr>
            <w:tcW w:w="876" w:type="pct"/>
            <w:vMerge/>
          </w:tcPr>
          <w:p w:rsidR="007A5D5E" w:rsidRPr="007A5D5E" w:rsidRDefault="007A5D5E" w:rsidP="008D40A6">
            <w:pPr>
              <w:spacing w:after="0"/>
              <w:rPr>
                <w:rFonts w:ascii="Times New Roman" w:hAnsi="Times New Roman" w:cs="Times New Roman"/>
                <w:sz w:val="24"/>
                <w:szCs w:val="24"/>
              </w:rPr>
            </w:pPr>
          </w:p>
        </w:tc>
        <w:tc>
          <w:tcPr>
            <w:tcW w:w="4124" w:type="pct"/>
            <w:gridSpan w:val="5"/>
          </w:tcPr>
          <w:p w:rsidR="007A5D5E" w:rsidRPr="007A5D5E" w:rsidRDefault="007A5D5E" w:rsidP="008D40A6">
            <w:pPr>
              <w:spacing w:after="0"/>
              <w:jc w:val="center"/>
              <w:rPr>
                <w:rFonts w:ascii="Times New Roman" w:hAnsi="Times New Roman" w:cs="Times New Roman"/>
                <w:b/>
                <w:sz w:val="24"/>
                <w:szCs w:val="24"/>
              </w:rPr>
            </w:pPr>
            <w:r w:rsidRPr="007A5D5E">
              <w:rPr>
                <w:rFonts w:ascii="Times New Roman" w:hAnsi="Times New Roman" w:cs="Times New Roman"/>
                <w:b/>
                <w:sz w:val="24"/>
                <w:szCs w:val="24"/>
              </w:rPr>
              <w:t>Оперативный контроль</w:t>
            </w:r>
          </w:p>
          <w:p w:rsidR="007A5D5E" w:rsidRPr="007A5D5E" w:rsidRDefault="007A5D5E" w:rsidP="008D40A6">
            <w:pPr>
              <w:spacing w:after="0"/>
              <w:rPr>
                <w:rFonts w:ascii="Times New Roman" w:hAnsi="Times New Roman" w:cs="Times New Roman"/>
                <w:sz w:val="24"/>
                <w:szCs w:val="24"/>
              </w:rPr>
            </w:pPr>
          </w:p>
        </w:tc>
      </w:tr>
      <w:tr w:rsidR="007A5D5E" w:rsidRPr="007A5D5E" w:rsidTr="007A5D5E">
        <w:trPr>
          <w:trHeight w:val="754"/>
        </w:trPr>
        <w:tc>
          <w:tcPr>
            <w:tcW w:w="876" w:type="pct"/>
            <w:vMerge w:val="restart"/>
            <w:tcBorders>
              <w:top w:val="nil"/>
            </w:tcBorders>
          </w:tcPr>
          <w:p w:rsidR="007A5D5E" w:rsidRPr="007A5D5E" w:rsidRDefault="007A5D5E" w:rsidP="008D40A6">
            <w:pPr>
              <w:spacing w:after="0"/>
              <w:rPr>
                <w:rFonts w:ascii="Times New Roman" w:hAnsi="Times New Roman" w:cs="Times New Roman"/>
                <w:sz w:val="24"/>
                <w:szCs w:val="24"/>
              </w:rPr>
            </w:pPr>
            <w:r w:rsidRPr="007A5D5E">
              <w:rPr>
                <w:rStyle w:val="FontStyle13"/>
                <w:sz w:val="24"/>
                <w:szCs w:val="24"/>
              </w:rPr>
              <w:t>Проанализировать эффективность воспитательно-образовательного процесса</w:t>
            </w:r>
          </w:p>
        </w:tc>
        <w:tc>
          <w:tcPr>
            <w:tcW w:w="1287" w:type="pct"/>
            <w:tcBorders>
              <w:top w:val="nil"/>
            </w:tcBorders>
          </w:tcPr>
          <w:p w:rsidR="007A5D5E" w:rsidRPr="007A5D5E" w:rsidRDefault="007A5D5E" w:rsidP="008D40A6">
            <w:pPr>
              <w:spacing w:after="0"/>
              <w:jc w:val="both"/>
              <w:rPr>
                <w:rFonts w:ascii="Times New Roman" w:hAnsi="Times New Roman" w:cs="Times New Roman"/>
                <w:sz w:val="24"/>
                <w:szCs w:val="24"/>
              </w:rPr>
            </w:pPr>
            <w:r w:rsidRPr="007A5D5E">
              <w:rPr>
                <w:rStyle w:val="FontStyle12"/>
                <w:sz w:val="24"/>
                <w:szCs w:val="24"/>
              </w:rPr>
              <w:t>Соблюдение режима дня, наблюдение   за   организацией режимных моментов.</w:t>
            </w:r>
          </w:p>
        </w:tc>
        <w:tc>
          <w:tcPr>
            <w:tcW w:w="616" w:type="pct"/>
            <w:vMerge w:val="restart"/>
            <w:tcBorders>
              <w:top w:val="nil"/>
            </w:tcBorders>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 xml:space="preserve">В течение </w:t>
            </w:r>
          </w:p>
          <w:p w:rsidR="007A5D5E" w:rsidRPr="007A5D5E" w:rsidRDefault="00383CF5"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Учебного</w:t>
            </w:r>
            <w:r w:rsidR="007A5D5E" w:rsidRPr="007A5D5E">
              <w:rPr>
                <w:rFonts w:ascii="Times New Roman" w:hAnsi="Times New Roman" w:cs="Times New Roman"/>
                <w:sz w:val="24"/>
                <w:szCs w:val="24"/>
              </w:rPr>
              <w:t xml:space="preserve"> года</w:t>
            </w:r>
          </w:p>
        </w:tc>
        <w:tc>
          <w:tcPr>
            <w:tcW w:w="682" w:type="pct"/>
            <w:vMerge w:val="restart"/>
            <w:tcBorders>
              <w:top w:val="nil"/>
            </w:tcBorders>
          </w:tcPr>
          <w:p w:rsidR="007A5D5E" w:rsidRPr="007A5D5E" w:rsidRDefault="007A5D5E" w:rsidP="008D40A6">
            <w:pPr>
              <w:pStyle w:val="Style4"/>
              <w:widowControl/>
              <w:spacing w:line="240" w:lineRule="auto"/>
              <w:ind w:left="-78" w:firstLine="22"/>
              <w:jc w:val="center"/>
            </w:pPr>
            <w:r w:rsidRPr="007A5D5E">
              <w:t>Заведующий</w:t>
            </w:r>
          </w:p>
          <w:p w:rsidR="007A5D5E" w:rsidRPr="007A5D5E" w:rsidRDefault="00383CF5" w:rsidP="008D40A6">
            <w:pPr>
              <w:pStyle w:val="Style4"/>
              <w:widowControl/>
              <w:spacing w:line="240" w:lineRule="auto"/>
              <w:ind w:left="-78" w:firstLine="22"/>
              <w:jc w:val="center"/>
            </w:pPr>
            <w:r w:rsidRPr="007A5D5E">
              <w:t>Методист</w:t>
            </w:r>
          </w:p>
          <w:p w:rsidR="007A5D5E" w:rsidRPr="007A5D5E" w:rsidRDefault="007A5D5E" w:rsidP="008D40A6">
            <w:pPr>
              <w:spacing w:after="0"/>
              <w:jc w:val="center"/>
              <w:rPr>
                <w:rFonts w:ascii="Times New Roman" w:hAnsi="Times New Roman" w:cs="Times New Roman"/>
                <w:sz w:val="24"/>
                <w:szCs w:val="24"/>
              </w:rPr>
            </w:pPr>
          </w:p>
        </w:tc>
        <w:tc>
          <w:tcPr>
            <w:tcW w:w="604" w:type="pct"/>
            <w:vMerge w:val="restart"/>
            <w:tcBorders>
              <w:top w:val="nil"/>
            </w:tcBorders>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r w:rsidRPr="007A5D5E">
              <w:rPr>
                <w:rFonts w:ascii="Times New Roman" w:hAnsi="Times New Roman" w:cs="Times New Roman"/>
                <w:sz w:val="24"/>
                <w:szCs w:val="24"/>
              </w:rPr>
              <w:t>. коллектив</w:t>
            </w:r>
          </w:p>
        </w:tc>
        <w:tc>
          <w:tcPr>
            <w:tcW w:w="935" w:type="pct"/>
            <w:vMerge w:val="restar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Повышение качества образования</w:t>
            </w:r>
          </w:p>
        </w:tc>
      </w:tr>
      <w:tr w:rsidR="007A5D5E" w:rsidRPr="007A5D5E" w:rsidTr="007A5D5E">
        <w:trPr>
          <w:trHeight w:val="251"/>
        </w:trPr>
        <w:tc>
          <w:tcPr>
            <w:tcW w:w="876" w:type="pct"/>
            <w:vMerge/>
            <w:tcBorders>
              <w:top w:val="nil"/>
            </w:tcBorders>
          </w:tcPr>
          <w:p w:rsidR="007A5D5E" w:rsidRPr="007A5D5E" w:rsidRDefault="007A5D5E" w:rsidP="008D40A6">
            <w:pPr>
              <w:spacing w:after="0"/>
              <w:rPr>
                <w:rStyle w:val="FontStyle13"/>
                <w:sz w:val="24"/>
                <w:szCs w:val="24"/>
              </w:rPr>
            </w:pPr>
          </w:p>
        </w:tc>
        <w:tc>
          <w:tcPr>
            <w:tcW w:w="1287" w:type="pct"/>
            <w:tcBorders>
              <w:top w:val="single" w:sz="4" w:space="0" w:color="auto"/>
            </w:tcBorders>
          </w:tcPr>
          <w:p w:rsidR="007A5D5E" w:rsidRPr="007A5D5E" w:rsidRDefault="007A5D5E" w:rsidP="008D40A6">
            <w:pPr>
              <w:spacing w:after="0"/>
              <w:jc w:val="both"/>
              <w:rPr>
                <w:rStyle w:val="FontStyle12"/>
                <w:sz w:val="24"/>
                <w:szCs w:val="24"/>
              </w:rPr>
            </w:pPr>
            <w:r w:rsidRPr="007A5D5E">
              <w:rPr>
                <w:rStyle w:val="FontStyle12"/>
                <w:sz w:val="24"/>
                <w:szCs w:val="24"/>
              </w:rPr>
              <w:t>Организация организованной образовательной деятельности.</w:t>
            </w:r>
          </w:p>
          <w:p w:rsidR="007A5D5E" w:rsidRPr="007A5D5E" w:rsidRDefault="007A5D5E" w:rsidP="008D40A6">
            <w:pPr>
              <w:pStyle w:val="Style9"/>
              <w:rPr>
                <w:rStyle w:val="FontStyle12"/>
                <w:sz w:val="24"/>
                <w:szCs w:val="24"/>
              </w:rPr>
            </w:pPr>
          </w:p>
        </w:tc>
        <w:tc>
          <w:tcPr>
            <w:tcW w:w="616" w:type="pct"/>
            <w:vMerge/>
          </w:tcPr>
          <w:p w:rsidR="007A5D5E" w:rsidRPr="007A5D5E" w:rsidRDefault="007A5D5E" w:rsidP="008D40A6">
            <w:pPr>
              <w:spacing w:after="0"/>
              <w:jc w:val="center"/>
              <w:rPr>
                <w:rFonts w:ascii="Times New Roman" w:hAnsi="Times New Roman" w:cs="Times New Roman"/>
                <w:sz w:val="24"/>
                <w:szCs w:val="24"/>
              </w:rPr>
            </w:pPr>
          </w:p>
        </w:tc>
        <w:tc>
          <w:tcPr>
            <w:tcW w:w="682" w:type="pct"/>
            <w:vMerge/>
          </w:tcPr>
          <w:p w:rsidR="007A5D5E" w:rsidRPr="007A5D5E" w:rsidRDefault="007A5D5E" w:rsidP="008D40A6">
            <w:pPr>
              <w:spacing w:after="0"/>
              <w:jc w:val="center"/>
              <w:rPr>
                <w:rFonts w:ascii="Times New Roman" w:hAnsi="Times New Roman" w:cs="Times New Roman"/>
                <w:sz w:val="24"/>
                <w:szCs w:val="24"/>
              </w:rPr>
            </w:pPr>
          </w:p>
        </w:tc>
        <w:tc>
          <w:tcPr>
            <w:tcW w:w="604" w:type="pct"/>
            <w:vMerge/>
          </w:tcPr>
          <w:p w:rsidR="007A5D5E" w:rsidRPr="007A5D5E" w:rsidRDefault="007A5D5E" w:rsidP="008D40A6">
            <w:pPr>
              <w:spacing w:after="0"/>
              <w:jc w:val="center"/>
              <w:rPr>
                <w:rFonts w:ascii="Times New Roman" w:hAnsi="Times New Roman" w:cs="Times New Roman"/>
                <w:sz w:val="24"/>
                <w:szCs w:val="24"/>
              </w:rPr>
            </w:pPr>
          </w:p>
        </w:tc>
        <w:tc>
          <w:tcPr>
            <w:tcW w:w="935" w:type="pct"/>
            <w:vMerge/>
          </w:tcPr>
          <w:p w:rsidR="007A5D5E" w:rsidRPr="007A5D5E" w:rsidRDefault="007A5D5E" w:rsidP="008D40A6">
            <w:pPr>
              <w:spacing w:after="0"/>
              <w:rPr>
                <w:rFonts w:ascii="Times New Roman" w:hAnsi="Times New Roman" w:cs="Times New Roman"/>
                <w:sz w:val="24"/>
                <w:szCs w:val="24"/>
              </w:rPr>
            </w:pPr>
          </w:p>
        </w:tc>
      </w:tr>
      <w:tr w:rsidR="007A5D5E" w:rsidRPr="007A5D5E" w:rsidTr="007A5D5E">
        <w:trPr>
          <w:trHeight w:val="251"/>
        </w:trPr>
        <w:tc>
          <w:tcPr>
            <w:tcW w:w="876" w:type="pct"/>
            <w:vMerge/>
            <w:tcBorders>
              <w:top w:val="nil"/>
            </w:tcBorders>
          </w:tcPr>
          <w:p w:rsidR="007A5D5E" w:rsidRPr="007A5D5E" w:rsidRDefault="007A5D5E" w:rsidP="008D40A6">
            <w:pPr>
              <w:spacing w:after="0"/>
              <w:rPr>
                <w:rStyle w:val="FontStyle13"/>
                <w:sz w:val="24"/>
                <w:szCs w:val="24"/>
              </w:rPr>
            </w:pPr>
          </w:p>
        </w:tc>
        <w:tc>
          <w:tcPr>
            <w:tcW w:w="1287" w:type="pct"/>
            <w:tcBorders>
              <w:top w:val="single" w:sz="4" w:space="0" w:color="auto"/>
            </w:tcBorders>
          </w:tcPr>
          <w:p w:rsidR="007A5D5E" w:rsidRPr="007A5D5E" w:rsidRDefault="00F26E9A" w:rsidP="008D40A6">
            <w:pPr>
              <w:pStyle w:val="Style9"/>
              <w:rPr>
                <w:rStyle w:val="FontStyle12"/>
                <w:sz w:val="24"/>
                <w:szCs w:val="24"/>
              </w:rPr>
            </w:pPr>
            <w:r>
              <w:rPr>
                <w:rStyle w:val="FontStyle12"/>
                <w:sz w:val="24"/>
                <w:szCs w:val="24"/>
              </w:rPr>
              <w:t>Организация РППС</w:t>
            </w:r>
            <w:r w:rsidR="007A5D5E" w:rsidRPr="007A5D5E">
              <w:rPr>
                <w:rStyle w:val="FontStyle12"/>
                <w:sz w:val="24"/>
                <w:szCs w:val="24"/>
              </w:rPr>
              <w:t xml:space="preserve"> для самостоятельной деятельности детей</w:t>
            </w:r>
          </w:p>
        </w:tc>
        <w:tc>
          <w:tcPr>
            <w:tcW w:w="616" w:type="pct"/>
            <w:vMerge/>
          </w:tcPr>
          <w:p w:rsidR="007A5D5E" w:rsidRPr="007A5D5E" w:rsidRDefault="007A5D5E" w:rsidP="008D40A6">
            <w:pPr>
              <w:spacing w:after="0"/>
              <w:jc w:val="center"/>
              <w:rPr>
                <w:rFonts w:ascii="Times New Roman" w:hAnsi="Times New Roman" w:cs="Times New Roman"/>
                <w:sz w:val="24"/>
                <w:szCs w:val="24"/>
              </w:rPr>
            </w:pPr>
          </w:p>
        </w:tc>
        <w:tc>
          <w:tcPr>
            <w:tcW w:w="682" w:type="pct"/>
            <w:vMerge/>
          </w:tcPr>
          <w:p w:rsidR="007A5D5E" w:rsidRPr="007A5D5E" w:rsidRDefault="007A5D5E" w:rsidP="008D40A6">
            <w:pPr>
              <w:spacing w:after="0"/>
              <w:jc w:val="center"/>
              <w:rPr>
                <w:rFonts w:ascii="Times New Roman" w:hAnsi="Times New Roman" w:cs="Times New Roman"/>
                <w:sz w:val="24"/>
                <w:szCs w:val="24"/>
              </w:rPr>
            </w:pPr>
          </w:p>
        </w:tc>
        <w:tc>
          <w:tcPr>
            <w:tcW w:w="604" w:type="pct"/>
            <w:vMerge/>
          </w:tcPr>
          <w:p w:rsidR="007A5D5E" w:rsidRPr="007A5D5E" w:rsidRDefault="007A5D5E" w:rsidP="008D40A6">
            <w:pPr>
              <w:spacing w:after="0"/>
              <w:jc w:val="center"/>
              <w:rPr>
                <w:rFonts w:ascii="Times New Roman" w:hAnsi="Times New Roman" w:cs="Times New Roman"/>
                <w:sz w:val="24"/>
                <w:szCs w:val="24"/>
              </w:rPr>
            </w:pPr>
          </w:p>
        </w:tc>
        <w:tc>
          <w:tcPr>
            <w:tcW w:w="935" w:type="pct"/>
            <w:vMerge/>
          </w:tcPr>
          <w:p w:rsidR="007A5D5E" w:rsidRPr="007A5D5E" w:rsidRDefault="007A5D5E" w:rsidP="008D40A6">
            <w:pPr>
              <w:spacing w:after="0"/>
              <w:rPr>
                <w:rFonts w:ascii="Times New Roman" w:hAnsi="Times New Roman" w:cs="Times New Roman"/>
                <w:sz w:val="24"/>
                <w:szCs w:val="24"/>
              </w:rPr>
            </w:pPr>
          </w:p>
        </w:tc>
      </w:tr>
      <w:tr w:rsidR="007A5D5E" w:rsidRPr="007A5D5E" w:rsidTr="007A5D5E">
        <w:tc>
          <w:tcPr>
            <w:tcW w:w="876" w:type="pct"/>
            <w:vMerge/>
            <w:tcBorders>
              <w:top w:val="nil"/>
            </w:tcBorders>
          </w:tcPr>
          <w:p w:rsidR="007A5D5E" w:rsidRPr="007A5D5E" w:rsidRDefault="007A5D5E" w:rsidP="008D40A6">
            <w:pPr>
              <w:spacing w:after="0"/>
              <w:rPr>
                <w:rFonts w:ascii="Times New Roman" w:hAnsi="Times New Roman" w:cs="Times New Roman"/>
                <w:sz w:val="24"/>
                <w:szCs w:val="24"/>
              </w:rPr>
            </w:pPr>
          </w:p>
        </w:tc>
        <w:tc>
          <w:tcPr>
            <w:tcW w:w="4124" w:type="pct"/>
            <w:gridSpan w:val="5"/>
          </w:tcPr>
          <w:p w:rsidR="007A5D5E" w:rsidRPr="007A5D5E" w:rsidRDefault="007A5D5E" w:rsidP="008D40A6">
            <w:pPr>
              <w:pStyle w:val="Style6"/>
              <w:widowControl/>
              <w:tabs>
                <w:tab w:val="left" w:pos="293"/>
              </w:tabs>
              <w:spacing w:line="240" w:lineRule="auto"/>
              <w:ind w:left="5"/>
              <w:jc w:val="center"/>
              <w:rPr>
                <w:rFonts w:ascii="Times New Roman" w:hAnsi="Times New Roman"/>
                <w:b/>
              </w:rPr>
            </w:pPr>
            <w:r w:rsidRPr="007A5D5E">
              <w:rPr>
                <w:rFonts w:ascii="Times New Roman" w:hAnsi="Times New Roman"/>
                <w:b/>
              </w:rPr>
              <w:t>Предупредительный контроль</w:t>
            </w:r>
          </w:p>
          <w:p w:rsidR="007A5D5E" w:rsidRPr="007A5D5E" w:rsidRDefault="007A5D5E" w:rsidP="008D40A6">
            <w:pPr>
              <w:spacing w:after="0"/>
              <w:rPr>
                <w:rFonts w:ascii="Times New Roman" w:hAnsi="Times New Roman" w:cs="Times New Roman"/>
                <w:sz w:val="24"/>
                <w:szCs w:val="24"/>
              </w:rPr>
            </w:pPr>
          </w:p>
        </w:tc>
      </w:tr>
      <w:tr w:rsidR="007A5D5E" w:rsidRPr="007A5D5E" w:rsidTr="007A5D5E">
        <w:tc>
          <w:tcPr>
            <w:tcW w:w="876" w:type="pct"/>
            <w:vMerge/>
            <w:tcBorders>
              <w:top w:val="nil"/>
            </w:tcBorders>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6"/>
              <w:widowControl/>
              <w:tabs>
                <w:tab w:val="left" w:pos="293"/>
              </w:tabs>
              <w:spacing w:line="240" w:lineRule="auto"/>
              <w:jc w:val="both"/>
              <w:rPr>
                <w:rFonts w:ascii="Times New Roman" w:hAnsi="Times New Roman"/>
              </w:rPr>
            </w:pPr>
            <w:r w:rsidRPr="007A5D5E">
              <w:rPr>
                <w:rFonts w:ascii="Times New Roman" w:hAnsi="Times New Roman"/>
              </w:rPr>
              <w:t xml:space="preserve">Наблюдение за организацией образовательного процесса и режимных моментов молодыми педагогами, последующий совместный анализ. </w:t>
            </w:r>
          </w:p>
          <w:p w:rsidR="007A5D5E" w:rsidRPr="007A5D5E" w:rsidRDefault="007A5D5E" w:rsidP="008D40A6">
            <w:pPr>
              <w:pStyle w:val="Style9"/>
              <w:widowControl/>
              <w:spacing w:line="240" w:lineRule="auto"/>
            </w:pPr>
          </w:p>
        </w:tc>
        <w:tc>
          <w:tcPr>
            <w:tcW w:w="616" w:type="pct"/>
            <w:vMerge w:val="restar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 xml:space="preserve">В течение </w:t>
            </w:r>
          </w:p>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учебного года</w:t>
            </w:r>
          </w:p>
        </w:tc>
        <w:tc>
          <w:tcPr>
            <w:tcW w:w="682" w:type="pct"/>
            <w:vMerge w:val="restart"/>
          </w:tcPr>
          <w:p w:rsidR="007A5D5E" w:rsidRPr="007A5D5E" w:rsidRDefault="007A5D5E" w:rsidP="008D40A6">
            <w:pPr>
              <w:pStyle w:val="Style2"/>
              <w:widowControl/>
              <w:spacing w:line="240" w:lineRule="auto"/>
              <w:ind w:left="-78"/>
              <w:rPr>
                <w:rStyle w:val="FontStyle13"/>
                <w:sz w:val="24"/>
                <w:szCs w:val="24"/>
              </w:rPr>
            </w:pPr>
            <w:r w:rsidRPr="007A5D5E">
              <w:rPr>
                <w:rStyle w:val="FontStyle13"/>
                <w:sz w:val="24"/>
                <w:szCs w:val="24"/>
              </w:rPr>
              <w:t>Заведующий</w:t>
            </w:r>
          </w:p>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методист</w:t>
            </w:r>
          </w:p>
        </w:tc>
        <w:tc>
          <w:tcPr>
            <w:tcW w:w="604" w:type="pct"/>
            <w:vMerge w:val="restar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Молодые педагоги</w:t>
            </w:r>
          </w:p>
        </w:tc>
        <w:tc>
          <w:tcPr>
            <w:tcW w:w="935" w:type="pct"/>
            <w:vMerge w:val="restar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Повышение качества образования</w:t>
            </w:r>
          </w:p>
        </w:tc>
      </w:tr>
      <w:tr w:rsidR="007A5D5E" w:rsidRPr="007A5D5E" w:rsidTr="007A5D5E">
        <w:tc>
          <w:tcPr>
            <w:tcW w:w="876" w:type="pct"/>
            <w:vMerge/>
            <w:tcBorders>
              <w:top w:val="nil"/>
            </w:tcBorders>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6"/>
              <w:widowControl/>
              <w:tabs>
                <w:tab w:val="left" w:pos="293"/>
              </w:tabs>
              <w:spacing w:line="240" w:lineRule="auto"/>
              <w:jc w:val="both"/>
              <w:rPr>
                <w:rFonts w:ascii="Times New Roman" w:hAnsi="Times New Roman"/>
                <w:b/>
              </w:rPr>
            </w:pPr>
            <w:r w:rsidRPr="007A5D5E">
              <w:rPr>
                <w:rFonts w:ascii="Times New Roman" w:hAnsi="Times New Roman"/>
              </w:rPr>
              <w:t>Консультации.</w:t>
            </w:r>
          </w:p>
          <w:p w:rsidR="007A5D5E" w:rsidRPr="007A5D5E" w:rsidRDefault="007A5D5E" w:rsidP="008D40A6">
            <w:pPr>
              <w:pStyle w:val="Style9"/>
              <w:widowControl/>
              <w:spacing w:line="240" w:lineRule="auto"/>
            </w:pPr>
            <w:r w:rsidRPr="007A5D5E">
              <w:t>В течение учебного года</w:t>
            </w:r>
          </w:p>
        </w:tc>
        <w:tc>
          <w:tcPr>
            <w:tcW w:w="616" w:type="pct"/>
            <w:vMerge/>
          </w:tcPr>
          <w:p w:rsidR="007A5D5E" w:rsidRPr="007A5D5E" w:rsidRDefault="007A5D5E" w:rsidP="008D40A6">
            <w:pPr>
              <w:spacing w:after="0"/>
              <w:jc w:val="center"/>
              <w:rPr>
                <w:rFonts w:ascii="Times New Roman" w:hAnsi="Times New Roman" w:cs="Times New Roman"/>
                <w:sz w:val="24"/>
                <w:szCs w:val="24"/>
              </w:rPr>
            </w:pPr>
          </w:p>
        </w:tc>
        <w:tc>
          <w:tcPr>
            <w:tcW w:w="682" w:type="pct"/>
            <w:vMerge/>
          </w:tcPr>
          <w:p w:rsidR="007A5D5E" w:rsidRPr="007A5D5E" w:rsidRDefault="007A5D5E" w:rsidP="008D40A6">
            <w:pPr>
              <w:spacing w:after="0"/>
              <w:jc w:val="center"/>
              <w:rPr>
                <w:rFonts w:ascii="Times New Roman" w:hAnsi="Times New Roman" w:cs="Times New Roman"/>
                <w:sz w:val="24"/>
                <w:szCs w:val="24"/>
              </w:rPr>
            </w:pPr>
          </w:p>
        </w:tc>
        <w:tc>
          <w:tcPr>
            <w:tcW w:w="604" w:type="pct"/>
            <w:vMerge/>
          </w:tcPr>
          <w:p w:rsidR="007A5D5E" w:rsidRPr="007A5D5E" w:rsidRDefault="007A5D5E" w:rsidP="008D40A6">
            <w:pPr>
              <w:spacing w:after="0"/>
              <w:jc w:val="center"/>
              <w:rPr>
                <w:rFonts w:ascii="Times New Roman" w:hAnsi="Times New Roman" w:cs="Times New Roman"/>
                <w:sz w:val="24"/>
                <w:szCs w:val="24"/>
              </w:rPr>
            </w:pPr>
          </w:p>
        </w:tc>
        <w:tc>
          <w:tcPr>
            <w:tcW w:w="935" w:type="pct"/>
            <w:vMerge/>
          </w:tcPr>
          <w:p w:rsidR="007A5D5E" w:rsidRPr="007A5D5E" w:rsidRDefault="007A5D5E" w:rsidP="008D40A6">
            <w:pPr>
              <w:spacing w:after="0"/>
              <w:rPr>
                <w:rFonts w:ascii="Times New Roman" w:hAnsi="Times New Roman" w:cs="Times New Roman"/>
                <w:sz w:val="24"/>
                <w:szCs w:val="24"/>
              </w:rPr>
            </w:pPr>
          </w:p>
        </w:tc>
      </w:tr>
    </w:tbl>
    <w:p w:rsidR="007A5D5E" w:rsidRPr="007A5D5E" w:rsidRDefault="007A5D5E" w:rsidP="008D40A6">
      <w:pPr>
        <w:spacing w:after="0"/>
        <w:rPr>
          <w:rFonts w:ascii="Times New Roman" w:hAnsi="Times New Roman" w:cs="Times New Roman"/>
          <w:b/>
          <w:bCs/>
          <w:sz w:val="24"/>
          <w:szCs w:val="24"/>
          <w:u w:val="single"/>
        </w:rPr>
      </w:pPr>
    </w:p>
    <w:p w:rsidR="007A5D5E" w:rsidRPr="007A5D5E" w:rsidRDefault="007A5D5E" w:rsidP="008D40A6">
      <w:pPr>
        <w:spacing w:after="0"/>
        <w:rPr>
          <w:rFonts w:ascii="Times New Roman" w:hAnsi="Times New Roman" w:cs="Times New Roman"/>
          <w:b/>
          <w:bCs/>
          <w:sz w:val="24"/>
          <w:szCs w:val="24"/>
          <w:u w:val="single"/>
        </w:rPr>
      </w:pPr>
    </w:p>
    <w:p w:rsidR="007A5D5E" w:rsidRPr="007A5D5E" w:rsidRDefault="007A5D5E" w:rsidP="008D40A6">
      <w:pPr>
        <w:spacing w:after="0"/>
        <w:rPr>
          <w:rFonts w:ascii="Times New Roman" w:hAnsi="Times New Roman" w:cs="Times New Roman"/>
          <w:b/>
          <w:sz w:val="24"/>
          <w:szCs w:val="24"/>
        </w:rPr>
      </w:pPr>
    </w:p>
    <w:p w:rsidR="007A5D5E" w:rsidRPr="007A5D5E" w:rsidRDefault="007A5D5E" w:rsidP="008D40A6">
      <w:pPr>
        <w:spacing w:after="0"/>
        <w:jc w:val="right"/>
        <w:rPr>
          <w:rFonts w:ascii="Times New Roman" w:hAnsi="Times New Roman" w:cs="Times New Roman"/>
          <w:i/>
          <w:sz w:val="24"/>
          <w:szCs w:val="24"/>
        </w:rPr>
      </w:pPr>
    </w:p>
    <w:p w:rsidR="007A5D5E" w:rsidRPr="007A5D5E" w:rsidRDefault="007A5D5E" w:rsidP="008D40A6">
      <w:pPr>
        <w:spacing w:after="0"/>
        <w:jc w:val="right"/>
        <w:rPr>
          <w:rFonts w:ascii="Times New Roman" w:hAnsi="Times New Roman" w:cs="Times New Roman"/>
          <w:i/>
          <w:sz w:val="24"/>
          <w:szCs w:val="24"/>
        </w:rPr>
      </w:pPr>
    </w:p>
    <w:p w:rsidR="007A5D5E" w:rsidRPr="007A5D5E" w:rsidRDefault="007A5D5E" w:rsidP="008D40A6">
      <w:pPr>
        <w:spacing w:after="0"/>
        <w:rPr>
          <w:rFonts w:ascii="Times New Roman" w:hAnsi="Times New Roman" w:cs="Times New Roman"/>
          <w:i/>
          <w:sz w:val="24"/>
          <w:szCs w:val="24"/>
        </w:rPr>
      </w:pPr>
    </w:p>
    <w:p w:rsidR="007A5D5E" w:rsidRPr="007A5D5E" w:rsidRDefault="007A5D5E" w:rsidP="008D40A6">
      <w:pPr>
        <w:spacing w:after="0"/>
        <w:jc w:val="right"/>
        <w:rPr>
          <w:rFonts w:ascii="Times New Roman" w:hAnsi="Times New Roman" w:cs="Times New Roman"/>
          <w:i/>
          <w:sz w:val="24"/>
          <w:szCs w:val="24"/>
        </w:rPr>
      </w:pPr>
    </w:p>
    <w:p w:rsidR="008D40A6" w:rsidRDefault="008D40A6">
      <w:pPr>
        <w:rPr>
          <w:rFonts w:ascii="Times New Roman" w:hAnsi="Times New Roman" w:cs="Times New Roman"/>
          <w:i/>
          <w:sz w:val="24"/>
          <w:szCs w:val="24"/>
        </w:rPr>
      </w:pPr>
      <w:r>
        <w:rPr>
          <w:rFonts w:ascii="Times New Roman" w:hAnsi="Times New Roman" w:cs="Times New Roman"/>
          <w:i/>
          <w:sz w:val="24"/>
          <w:szCs w:val="24"/>
        </w:rPr>
        <w:lastRenderedPageBreak/>
        <w:br w:type="page"/>
      </w:r>
    </w:p>
    <w:p w:rsidR="007A5D5E" w:rsidRPr="007A5D5E" w:rsidRDefault="007A5D5E" w:rsidP="008D40A6">
      <w:pPr>
        <w:spacing w:after="0"/>
        <w:jc w:val="right"/>
        <w:rPr>
          <w:rFonts w:ascii="Times New Roman" w:hAnsi="Times New Roman" w:cs="Times New Roman"/>
          <w:i/>
          <w:sz w:val="24"/>
          <w:szCs w:val="24"/>
        </w:rPr>
      </w:pPr>
      <w:r w:rsidRPr="007A5D5E">
        <w:rPr>
          <w:rFonts w:ascii="Times New Roman" w:hAnsi="Times New Roman" w:cs="Times New Roman"/>
          <w:i/>
          <w:sz w:val="24"/>
          <w:szCs w:val="24"/>
        </w:rPr>
        <w:lastRenderedPageBreak/>
        <w:t>Приложение к годовому плану №1</w:t>
      </w:r>
    </w:p>
    <w:p w:rsidR="007A5D5E" w:rsidRPr="007A5D5E" w:rsidRDefault="007A5D5E" w:rsidP="008D40A6">
      <w:pPr>
        <w:spacing w:after="0"/>
        <w:ind w:left="720"/>
        <w:jc w:val="right"/>
        <w:rPr>
          <w:rFonts w:ascii="Times New Roman" w:hAnsi="Times New Roman" w:cs="Times New Roman"/>
          <w:b/>
          <w:sz w:val="24"/>
          <w:szCs w:val="24"/>
        </w:rPr>
      </w:pPr>
      <w:r w:rsidRPr="007A5D5E">
        <w:rPr>
          <w:rFonts w:ascii="Times New Roman" w:hAnsi="Times New Roman" w:cs="Times New Roman"/>
          <w:b/>
          <w:sz w:val="24"/>
          <w:szCs w:val="24"/>
        </w:rPr>
        <w:t xml:space="preserve">  </w:t>
      </w:r>
    </w:p>
    <w:p w:rsidR="007A5D5E" w:rsidRPr="007A5D5E" w:rsidRDefault="007A5D5E" w:rsidP="008D40A6">
      <w:pPr>
        <w:pStyle w:val="a3"/>
        <w:spacing w:after="0" w:line="248" w:lineRule="auto"/>
        <w:ind w:left="0" w:right="8585"/>
        <w:rPr>
          <w:rFonts w:ascii="Times New Roman" w:hAnsi="Times New Roman" w:cs="Times New Roman"/>
          <w:b/>
          <w:sz w:val="24"/>
          <w:szCs w:val="24"/>
        </w:rPr>
      </w:pPr>
    </w:p>
    <w:p w:rsidR="007A5D5E" w:rsidRPr="007A5D5E" w:rsidRDefault="007A5D5E" w:rsidP="008D40A6">
      <w:pPr>
        <w:pStyle w:val="a3"/>
        <w:spacing w:after="0" w:line="248" w:lineRule="auto"/>
        <w:ind w:left="360" w:right="8585"/>
        <w:rPr>
          <w:rFonts w:ascii="Times New Roman" w:hAnsi="Times New Roman" w:cs="Times New Roman"/>
          <w:b/>
          <w:sz w:val="24"/>
          <w:szCs w:val="24"/>
        </w:rPr>
      </w:pPr>
    </w:p>
    <w:p w:rsidR="007A5D5E" w:rsidRPr="007A5D5E" w:rsidRDefault="007A5D5E" w:rsidP="008D40A6">
      <w:pPr>
        <w:pStyle w:val="a3"/>
        <w:spacing w:after="0" w:line="248" w:lineRule="auto"/>
        <w:ind w:left="567" w:right="2804"/>
        <w:jc w:val="center"/>
        <w:rPr>
          <w:rFonts w:ascii="Times New Roman" w:hAnsi="Times New Roman" w:cs="Times New Roman"/>
          <w:b/>
          <w:sz w:val="24"/>
          <w:szCs w:val="24"/>
        </w:rPr>
      </w:pPr>
      <w:r w:rsidRPr="007A5D5E">
        <w:rPr>
          <w:rFonts w:ascii="Times New Roman" w:hAnsi="Times New Roman" w:cs="Times New Roman"/>
          <w:b/>
          <w:sz w:val="24"/>
          <w:szCs w:val="24"/>
        </w:rPr>
        <w:t xml:space="preserve">                           Взаимодействие дошкольного учреждения с социальными партнерами</w:t>
      </w:r>
    </w:p>
    <w:p w:rsidR="007A5D5E" w:rsidRPr="007A5D5E" w:rsidRDefault="007A5D5E" w:rsidP="008D40A6">
      <w:pPr>
        <w:spacing w:after="0" w:line="248" w:lineRule="auto"/>
        <w:ind w:left="360" w:right="8585"/>
        <w:rPr>
          <w:rFonts w:ascii="Times New Roman" w:hAnsi="Times New Roman" w:cs="Times New Roman"/>
          <w:sz w:val="24"/>
          <w:szCs w:val="24"/>
        </w:rPr>
      </w:pPr>
      <w:r w:rsidRPr="007A5D5E">
        <w:rPr>
          <w:rFonts w:ascii="Times New Roman" w:hAnsi="Times New Roman" w:cs="Times New Roman"/>
          <w:i/>
          <w:sz w:val="24"/>
          <w:szCs w:val="24"/>
        </w:rPr>
        <w:t>Задачи</w:t>
      </w:r>
      <w:r w:rsidRPr="007A5D5E">
        <w:rPr>
          <w:rFonts w:ascii="Times New Roman" w:hAnsi="Times New Roman" w:cs="Times New Roman"/>
          <w:sz w:val="24"/>
          <w:szCs w:val="24"/>
        </w:rPr>
        <w:t xml:space="preserve">:  </w:t>
      </w:r>
    </w:p>
    <w:p w:rsidR="007A5D5E" w:rsidRPr="007A5D5E" w:rsidRDefault="007A5D5E" w:rsidP="008D40A6">
      <w:pPr>
        <w:spacing w:after="0" w:line="248" w:lineRule="auto"/>
        <w:ind w:left="-5" w:right="55" w:hanging="10"/>
        <w:jc w:val="both"/>
        <w:rPr>
          <w:rFonts w:ascii="Times New Roman" w:hAnsi="Times New Roman" w:cs="Times New Roman"/>
          <w:sz w:val="24"/>
          <w:szCs w:val="24"/>
        </w:rPr>
      </w:pPr>
      <w:r w:rsidRPr="007A5D5E">
        <w:rPr>
          <w:rFonts w:ascii="Times New Roman" w:hAnsi="Times New Roman" w:cs="Times New Roman"/>
          <w:sz w:val="24"/>
          <w:szCs w:val="24"/>
        </w:rPr>
        <w:t xml:space="preserve">- Создавать условия для сотрудничества педагогов ДОУ и СОШ, повышение профессиональной компетентности сотрудников. </w:t>
      </w:r>
    </w:p>
    <w:p w:rsidR="007A5D5E" w:rsidRPr="007A5D5E" w:rsidRDefault="007A5D5E" w:rsidP="008D40A6">
      <w:pPr>
        <w:spacing w:after="0" w:line="248" w:lineRule="auto"/>
        <w:ind w:left="-5" w:right="55" w:hanging="10"/>
        <w:jc w:val="both"/>
        <w:rPr>
          <w:rFonts w:ascii="Times New Roman" w:hAnsi="Times New Roman" w:cs="Times New Roman"/>
          <w:sz w:val="24"/>
          <w:szCs w:val="24"/>
        </w:rPr>
      </w:pPr>
      <w:r w:rsidRPr="007A5D5E">
        <w:rPr>
          <w:rFonts w:ascii="Times New Roman" w:hAnsi="Times New Roman" w:cs="Times New Roman"/>
          <w:sz w:val="24"/>
          <w:szCs w:val="24"/>
        </w:rPr>
        <w:t xml:space="preserve">Формировать эмоциональную защищенность, социальную </w:t>
      </w:r>
      <w:proofErr w:type="spellStart"/>
      <w:r w:rsidR="00383CF5" w:rsidRPr="007A5D5E">
        <w:rPr>
          <w:rFonts w:ascii="Times New Roman" w:hAnsi="Times New Roman" w:cs="Times New Roman"/>
          <w:sz w:val="24"/>
          <w:szCs w:val="24"/>
        </w:rPr>
        <w:t>адаптированность</w:t>
      </w:r>
      <w:proofErr w:type="spellEnd"/>
      <w:r w:rsidR="00383CF5" w:rsidRPr="007A5D5E">
        <w:rPr>
          <w:rFonts w:ascii="Times New Roman" w:hAnsi="Times New Roman" w:cs="Times New Roman"/>
          <w:sz w:val="24"/>
          <w:szCs w:val="24"/>
        </w:rPr>
        <w:t>, преемственность</w:t>
      </w:r>
      <w:r w:rsidRPr="007A5D5E">
        <w:rPr>
          <w:rFonts w:ascii="Times New Roman" w:hAnsi="Times New Roman" w:cs="Times New Roman"/>
          <w:sz w:val="24"/>
          <w:szCs w:val="24"/>
        </w:rPr>
        <w:t xml:space="preserve"> в работе семьи, начальной школы, детского сада в реализации нравственного, физического, психического развития ребенка.  </w:t>
      </w:r>
    </w:p>
    <w:p w:rsidR="007A5D5E" w:rsidRPr="007A5D5E" w:rsidRDefault="007A5D5E" w:rsidP="008D40A6">
      <w:pPr>
        <w:spacing w:after="0" w:line="248" w:lineRule="auto"/>
        <w:ind w:right="6455"/>
        <w:jc w:val="both"/>
        <w:rPr>
          <w:rFonts w:ascii="Times New Roman" w:hAnsi="Times New Roman" w:cs="Times New Roman"/>
          <w:sz w:val="24"/>
          <w:szCs w:val="24"/>
        </w:rPr>
      </w:pPr>
      <w:r w:rsidRPr="007A5D5E">
        <w:rPr>
          <w:rFonts w:ascii="Times New Roman" w:hAnsi="Times New Roman" w:cs="Times New Roman"/>
          <w:i/>
          <w:sz w:val="24"/>
          <w:szCs w:val="24"/>
        </w:rPr>
        <w:t xml:space="preserve">  </w:t>
      </w:r>
    </w:p>
    <w:p w:rsidR="007A5D5E" w:rsidRPr="007A5D5E" w:rsidRDefault="007A5D5E" w:rsidP="008D40A6">
      <w:pPr>
        <w:spacing w:after="0" w:line="248" w:lineRule="auto"/>
        <w:ind w:left="-5" w:right="55" w:hanging="10"/>
        <w:jc w:val="both"/>
        <w:rPr>
          <w:rFonts w:ascii="Times New Roman" w:hAnsi="Times New Roman" w:cs="Times New Roman"/>
          <w:sz w:val="24"/>
          <w:szCs w:val="24"/>
        </w:rPr>
      </w:pPr>
      <w:r w:rsidRPr="007A5D5E">
        <w:rPr>
          <w:rFonts w:ascii="Times New Roman" w:hAnsi="Times New Roman" w:cs="Times New Roman"/>
          <w:sz w:val="24"/>
          <w:szCs w:val="24"/>
        </w:rPr>
        <w:t>- Устанавливать преемственные связи между учреждениями образования и культуры в районе в целях создания единого образовательного пространства Повышать компетентность педагогов ДОУ в вопросах воспитания и образования детей Привлекать к образовательному процессу семьи воспитанников</w:t>
      </w:r>
    </w:p>
    <w:p w:rsidR="007A5D5E" w:rsidRPr="007A5D5E" w:rsidRDefault="007A5D5E" w:rsidP="008D40A6">
      <w:pPr>
        <w:spacing w:after="0"/>
        <w:ind w:left="53"/>
        <w:jc w:val="center"/>
        <w:rPr>
          <w:rFonts w:ascii="Times New Roman" w:hAnsi="Times New Roman" w:cs="Times New Roman"/>
          <w:sz w:val="24"/>
          <w:szCs w:val="24"/>
        </w:rPr>
      </w:pPr>
      <w:r w:rsidRPr="007A5D5E">
        <w:rPr>
          <w:rFonts w:ascii="Times New Roman" w:hAnsi="Times New Roman" w:cs="Times New Roman"/>
          <w:b/>
          <w:sz w:val="24"/>
          <w:szCs w:val="24"/>
        </w:rPr>
        <w:t xml:space="preserve"> </w:t>
      </w:r>
    </w:p>
    <w:p w:rsidR="007A5D5E" w:rsidRPr="007A5D5E" w:rsidRDefault="007A5D5E" w:rsidP="008D40A6">
      <w:pPr>
        <w:spacing w:after="0"/>
        <w:ind w:left="10" w:right="2" w:hanging="10"/>
        <w:jc w:val="center"/>
        <w:rPr>
          <w:rFonts w:ascii="Times New Roman" w:hAnsi="Times New Roman" w:cs="Times New Roman"/>
          <w:sz w:val="24"/>
          <w:szCs w:val="24"/>
        </w:rPr>
      </w:pPr>
      <w:r w:rsidRPr="007A5D5E">
        <w:rPr>
          <w:rFonts w:ascii="Times New Roman" w:hAnsi="Times New Roman" w:cs="Times New Roman"/>
          <w:b/>
          <w:sz w:val="24"/>
          <w:szCs w:val="24"/>
        </w:rPr>
        <w:t>План сотрудничества МАДОУ «ЦРР – детский сад № 417» и МОУ</w:t>
      </w:r>
      <w:r w:rsidR="00573D00">
        <w:rPr>
          <w:rFonts w:ascii="Times New Roman" w:hAnsi="Times New Roman" w:cs="Times New Roman"/>
          <w:b/>
          <w:sz w:val="24"/>
          <w:szCs w:val="24"/>
        </w:rPr>
        <w:t xml:space="preserve"> «СОШ №</w:t>
      </w:r>
      <w:r w:rsidR="00A244C1">
        <w:rPr>
          <w:rFonts w:ascii="Times New Roman" w:hAnsi="Times New Roman" w:cs="Times New Roman"/>
          <w:b/>
          <w:sz w:val="24"/>
          <w:szCs w:val="24"/>
        </w:rPr>
        <w:t xml:space="preserve"> 76</w:t>
      </w:r>
      <w:r w:rsidR="00573D00">
        <w:rPr>
          <w:rFonts w:ascii="Times New Roman" w:hAnsi="Times New Roman" w:cs="Times New Roman"/>
          <w:b/>
          <w:sz w:val="24"/>
          <w:szCs w:val="24"/>
        </w:rPr>
        <w:t>» и «СОШ № 60» на 202</w:t>
      </w:r>
      <w:r w:rsidR="00A244C1">
        <w:rPr>
          <w:rFonts w:ascii="Times New Roman" w:hAnsi="Times New Roman" w:cs="Times New Roman"/>
          <w:b/>
          <w:sz w:val="24"/>
          <w:szCs w:val="24"/>
        </w:rPr>
        <w:t>1</w:t>
      </w:r>
      <w:r w:rsidR="00573D00">
        <w:rPr>
          <w:rFonts w:ascii="Times New Roman" w:hAnsi="Times New Roman" w:cs="Times New Roman"/>
          <w:b/>
          <w:sz w:val="24"/>
          <w:szCs w:val="24"/>
        </w:rPr>
        <w:t>-202</w:t>
      </w:r>
      <w:r w:rsidR="00A244C1">
        <w:rPr>
          <w:rFonts w:ascii="Times New Roman" w:hAnsi="Times New Roman" w:cs="Times New Roman"/>
          <w:b/>
          <w:sz w:val="24"/>
          <w:szCs w:val="24"/>
        </w:rPr>
        <w:t>2</w:t>
      </w:r>
      <w:r w:rsidRPr="007A5D5E">
        <w:rPr>
          <w:rFonts w:ascii="Times New Roman" w:hAnsi="Times New Roman" w:cs="Times New Roman"/>
          <w:b/>
          <w:sz w:val="24"/>
          <w:szCs w:val="24"/>
        </w:rPr>
        <w:t xml:space="preserve"> учебный год </w:t>
      </w:r>
    </w:p>
    <w:tbl>
      <w:tblPr>
        <w:tblW w:w="15595" w:type="dxa"/>
        <w:tblInd w:w="-110" w:type="dxa"/>
        <w:tblCellMar>
          <w:top w:w="54" w:type="dxa"/>
          <w:left w:w="106" w:type="dxa"/>
          <w:right w:w="60" w:type="dxa"/>
        </w:tblCellMar>
        <w:tblLook w:val="04A0" w:firstRow="1" w:lastRow="0" w:firstColumn="1" w:lastColumn="0" w:noHBand="0" w:noVBand="1"/>
      </w:tblPr>
      <w:tblGrid>
        <w:gridCol w:w="538"/>
        <w:gridCol w:w="5694"/>
        <w:gridCol w:w="1623"/>
        <w:gridCol w:w="3601"/>
        <w:gridCol w:w="4139"/>
      </w:tblGrid>
      <w:tr w:rsidR="007A5D5E" w:rsidRPr="007A5D5E" w:rsidTr="007A5D5E">
        <w:trPr>
          <w:trHeight w:val="561"/>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43"/>
              <w:jc w:val="both"/>
              <w:rPr>
                <w:rFonts w:ascii="Times New Roman" w:hAnsi="Times New Roman" w:cs="Times New Roman"/>
                <w:sz w:val="24"/>
                <w:szCs w:val="24"/>
              </w:rPr>
            </w:pPr>
            <w:r w:rsidRPr="007A5D5E">
              <w:rPr>
                <w:rFonts w:ascii="Times New Roman" w:hAnsi="Times New Roman" w:cs="Times New Roman"/>
                <w:b/>
                <w:sz w:val="24"/>
                <w:szCs w:val="24"/>
              </w:rPr>
              <w:t xml:space="preserve">№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42"/>
              <w:jc w:val="center"/>
              <w:rPr>
                <w:rFonts w:ascii="Times New Roman" w:hAnsi="Times New Roman" w:cs="Times New Roman"/>
                <w:sz w:val="24"/>
                <w:szCs w:val="24"/>
              </w:rPr>
            </w:pPr>
            <w:r w:rsidRPr="007A5D5E">
              <w:rPr>
                <w:rFonts w:ascii="Times New Roman" w:hAnsi="Times New Roman" w:cs="Times New Roman"/>
                <w:b/>
                <w:sz w:val="24"/>
                <w:szCs w:val="24"/>
              </w:rPr>
              <w:t xml:space="preserve">Мероприятие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b/>
                <w:sz w:val="24"/>
                <w:szCs w:val="24"/>
              </w:rPr>
              <w:t xml:space="preserve">Срок проведения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49"/>
              <w:jc w:val="center"/>
              <w:rPr>
                <w:rFonts w:ascii="Times New Roman" w:hAnsi="Times New Roman" w:cs="Times New Roman"/>
                <w:sz w:val="24"/>
                <w:szCs w:val="24"/>
              </w:rPr>
            </w:pPr>
            <w:r w:rsidRPr="007A5D5E">
              <w:rPr>
                <w:rFonts w:ascii="Times New Roman" w:hAnsi="Times New Roman" w:cs="Times New Roman"/>
                <w:b/>
                <w:sz w:val="24"/>
                <w:szCs w:val="24"/>
              </w:rPr>
              <w:t xml:space="preserve">Ответственный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41" w:right="131"/>
              <w:jc w:val="center"/>
              <w:rPr>
                <w:rFonts w:ascii="Times New Roman" w:hAnsi="Times New Roman" w:cs="Times New Roman"/>
                <w:sz w:val="24"/>
                <w:szCs w:val="24"/>
              </w:rPr>
            </w:pPr>
            <w:r w:rsidRPr="007A5D5E">
              <w:rPr>
                <w:rFonts w:ascii="Times New Roman" w:hAnsi="Times New Roman" w:cs="Times New Roman"/>
                <w:b/>
                <w:sz w:val="24"/>
                <w:szCs w:val="24"/>
              </w:rPr>
              <w:t xml:space="preserve">Планируемый результат Продукт деятельности </w:t>
            </w:r>
          </w:p>
        </w:tc>
      </w:tr>
      <w:tr w:rsidR="007A5D5E" w:rsidRPr="007A5D5E" w:rsidTr="007A5D5E">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1. </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49"/>
              <w:jc w:val="center"/>
              <w:rPr>
                <w:rFonts w:ascii="Times New Roman" w:hAnsi="Times New Roman" w:cs="Times New Roman"/>
                <w:sz w:val="24"/>
                <w:szCs w:val="24"/>
              </w:rPr>
            </w:pPr>
            <w:r w:rsidRPr="007A5D5E">
              <w:rPr>
                <w:rFonts w:ascii="Times New Roman" w:hAnsi="Times New Roman" w:cs="Times New Roman"/>
                <w:b/>
                <w:sz w:val="24"/>
                <w:szCs w:val="24"/>
              </w:rPr>
              <w:t>Совместная научно-</w:t>
            </w:r>
            <w:r w:rsidR="00383CF5" w:rsidRPr="007A5D5E">
              <w:rPr>
                <w:rFonts w:ascii="Times New Roman" w:hAnsi="Times New Roman" w:cs="Times New Roman"/>
                <w:b/>
                <w:sz w:val="24"/>
                <w:szCs w:val="24"/>
              </w:rPr>
              <w:t>методическая работа</w:t>
            </w:r>
            <w:r w:rsidRPr="007A5D5E">
              <w:rPr>
                <w:rFonts w:ascii="Times New Roman" w:hAnsi="Times New Roman" w:cs="Times New Roman"/>
                <w:b/>
                <w:sz w:val="24"/>
                <w:szCs w:val="24"/>
              </w:rPr>
              <w:t xml:space="preserve"> учителей и воспитателей. </w:t>
            </w:r>
          </w:p>
        </w:tc>
      </w:tr>
      <w:tr w:rsidR="007A5D5E" w:rsidRPr="007A5D5E" w:rsidTr="007A5D5E">
        <w:trPr>
          <w:trHeight w:val="562"/>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1.1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Встреча </w:t>
            </w:r>
            <w:r w:rsidR="00383CF5" w:rsidRPr="007A5D5E">
              <w:rPr>
                <w:rFonts w:ascii="Times New Roman" w:hAnsi="Times New Roman" w:cs="Times New Roman"/>
                <w:sz w:val="24"/>
                <w:szCs w:val="24"/>
              </w:rPr>
              <w:t>администрации МАОУ</w:t>
            </w:r>
            <w:r w:rsidR="00F26E9A">
              <w:rPr>
                <w:rFonts w:ascii="Times New Roman" w:hAnsi="Times New Roman" w:cs="Times New Roman"/>
                <w:sz w:val="24"/>
                <w:szCs w:val="24"/>
              </w:rPr>
              <w:t xml:space="preserve"> «СОШ №76</w:t>
            </w:r>
            <w:r w:rsidRPr="007A5D5E">
              <w:rPr>
                <w:rFonts w:ascii="Times New Roman" w:hAnsi="Times New Roman" w:cs="Times New Roman"/>
                <w:sz w:val="24"/>
                <w:szCs w:val="24"/>
              </w:rPr>
              <w:t xml:space="preserve">», «СОШ № 60» и МАДОУ «ЦРР - детский сад № 417» г. Перми.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Сентябрь </w:t>
            </w:r>
          </w:p>
          <w:p w:rsidR="007A5D5E" w:rsidRPr="007A5D5E" w:rsidRDefault="007A5D5E" w:rsidP="008D40A6">
            <w:pPr>
              <w:spacing w:after="0"/>
              <w:ind w:left="5"/>
              <w:rPr>
                <w:rFonts w:ascii="Times New Roman" w:hAnsi="Times New Roman" w:cs="Times New Roman"/>
                <w:sz w:val="24"/>
                <w:szCs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Методист Л.А.Суетина</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План по преемственности между детским садом и школой </w:t>
            </w:r>
          </w:p>
        </w:tc>
      </w:tr>
      <w:tr w:rsidR="007A5D5E" w:rsidRPr="007A5D5E" w:rsidTr="007A5D5E">
        <w:trPr>
          <w:trHeight w:val="841"/>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1.2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jc w:val="both"/>
              <w:rPr>
                <w:rFonts w:ascii="Times New Roman" w:hAnsi="Times New Roman" w:cs="Times New Roman"/>
                <w:sz w:val="24"/>
                <w:szCs w:val="24"/>
              </w:rPr>
            </w:pPr>
            <w:r w:rsidRPr="007A5D5E">
              <w:rPr>
                <w:rFonts w:ascii="Times New Roman" w:hAnsi="Times New Roman" w:cs="Times New Roman"/>
                <w:sz w:val="24"/>
                <w:szCs w:val="24"/>
              </w:rPr>
              <w:t xml:space="preserve">Консультация для воспитателей «Преемственность дошкольного и школьного обучения»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Январь</w:t>
            </w:r>
          </w:p>
          <w:p w:rsidR="007A5D5E" w:rsidRPr="007A5D5E" w:rsidRDefault="007A5D5E" w:rsidP="008D40A6">
            <w:pPr>
              <w:spacing w:after="0"/>
              <w:ind w:left="5"/>
              <w:rPr>
                <w:rFonts w:ascii="Times New Roman" w:hAnsi="Times New Roman" w:cs="Times New Roman"/>
                <w:sz w:val="24"/>
                <w:szCs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Методист Л.А.Суетина </w:t>
            </w:r>
          </w:p>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Учитель начальных классов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Уточнение знаний педагогов </w:t>
            </w:r>
          </w:p>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Материалы консультации </w:t>
            </w:r>
          </w:p>
        </w:tc>
      </w:tr>
      <w:tr w:rsidR="007A5D5E" w:rsidRPr="007A5D5E" w:rsidTr="007A5D5E">
        <w:trPr>
          <w:trHeight w:val="283"/>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2. </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45"/>
              <w:jc w:val="center"/>
              <w:rPr>
                <w:rFonts w:ascii="Times New Roman" w:hAnsi="Times New Roman" w:cs="Times New Roman"/>
                <w:sz w:val="24"/>
                <w:szCs w:val="24"/>
              </w:rPr>
            </w:pPr>
            <w:r w:rsidRPr="007A5D5E">
              <w:rPr>
                <w:rFonts w:ascii="Times New Roman" w:hAnsi="Times New Roman" w:cs="Times New Roman"/>
                <w:b/>
                <w:sz w:val="24"/>
                <w:szCs w:val="24"/>
              </w:rPr>
              <w:t xml:space="preserve">Работа с родителями </w:t>
            </w:r>
          </w:p>
        </w:tc>
      </w:tr>
      <w:tr w:rsidR="007A5D5E" w:rsidRPr="007A5D5E" w:rsidTr="007A5D5E">
        <w:trPr>
          <w:trHeight w:val="840"/>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2.1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Собрание родителей детей подготовительной к школе группы с приглашением преподавателей школы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Октябрь</w:t>
            </w:r>
          </w:p>
          <w:p w:rsidR="007A5D5E" w:rsidRPr="007A5D5E" w:rsidRDefault="007A5D5E" w:rsidP="008D40A6">
            <w:pPr>
              <w:spacing w:after="0"/>
              <w:ind w:left="5"/>
              <w:rPr>
                <w:rFonts w:ascii="Times New Roman" w:hAnsi="Times New Roman" w:cs="Times New Roman"/>
                <w:sz w:val="24"/>
                <w:szCs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Методист Л.А.Суетина</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246"/>
              <w:rPr>
                <w:rFonts w:ascii="Times New Roman" w:hAnsi="Times New Roman" w:cs="Times New Roman"/>
                <w:sz w:val="24"/>
                <w:szCs w:val="24"/>
              </w:rPr>
            </w:pPr>
            <w:r w:rsidRPr="007A5D5E">
              <w:rPr>
                <w:rFonts w:ascii="Times New Roman" w:hAnsi="Times New Roman" w:cs="Times New Roman"/>
                <w:sz w:val="24"/>
                <w:szCs w:val="24"/>
              </w:rPr>
              <w:t xml:space="preserve">Дополнительные сведения о подготовке детей к школе </w:t>
            </w:r>
          </w:p>
          <w:p w:rsidR="007A5D5E" w:rsidRPr="007A5D5E" w:rsidRDefault="007A5D5E" w:rsidP="008D40A6">
            <w:pPr>
              <w:spacing w:after="0"/>
              <w:ind w:right="246"/>
              <w:rPr>
                <w:rFonts w:ascii="Times New Roman" w:hAnsi="Times New Roman" w:cs="Times New Roman"/>
                <w:sz w:val="24"/>
                <w:szCs w:val="24"/>
              </w:rPr>
            </w:pPr>
            <w:r w:rsidRPr="007A5D5E">
              <w:rPr>
                <w:rFonts w:ascii="Times New Roman" w:hAnsi="Times New Roman" w:cs="Times New Roman"/>
                <w:sz w:val="24"/>
                <w:szCs w:val="24"/>
              </w:rPr>
              <w:t xml:space="preserve">Протокол </w:t>
            </w:r>
          </w:p>
        </w:tc>
      </w:tr>
      <w:tr w:rsidR="007A5D5E" w:rsidRPr="007A5D5E" w:rsidTr="007A5D5E">
        <w:trPr>
          <w:trHeight w:val="835"/>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2.2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Консультации для родителей о подготовке детей к обучению в школе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В течение года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Воспитатели подготовительной группы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1067"/>
              <w:jc w:val="both"/>
              <w:rPr>
                <w:rFonts w:ascii="Times New Roman" w:hAnsi="Times New Roman" w:cs="Times New Roman"/>
                <w:sz w:val="24"/>
                <w:szCs w:val="24"/>
              </w:rPr>
            </w:pPr>
            <w:r w:rsidRPr="007A5D5E">
              <w:rPr>
                <w:rFonts w:ascii="Times New Roman" w:hAnsi="Times New Roman" w:cs="Times New Roman"/>
                <w:sz w:val="24"/>
                <w:szCs w:val="24"/>
              </w:rPr>
              <w:t xml:space="preserve">Дополнительные сведения о подготовке детей к школе Материалы консультаций </w:t>
            </w:r>
          </w:p>
        </w:tc>
      </w:tr>
      <w:tr w:rsidR="007A5D5E" w:rsidRPr="007A5D5E" w:rsidTr="007A5D5E">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3. </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45"/>
              <w:jc w:val="center"/>
              <w:rPr>
                <w:rFonts w:ascii="Times New Roman" w:hAnsi="Times New Roman" w:cs="Times New Roman"/>
                <w:sz w:val="24"/>
                <w:szCs w:val="24"/>
              </w:rPr>
            </w:pPr>
            <w:r w:rsidRPr="007A5D5E">
              <w:rPr>
                <w:rFonts w:ascii="Times New Roman" w:hAnsi="Times New Roman" w:cs="Times New Roman"/>
                <w:b/>
                <w:sz w:val="24"/>
                <w:szCs w:val="24"/>
              </w:rPr>
              <w:t>Работа с детьми.</w:t>
            </w:r>
            <w:r w:rsidRPr="007A5D5E">
              <w:rPr>
                <w:rFonts w:ascii="Times New Roman" w:hAnsi="Times New Roman" w:cs="Times New Roman"/>
                <w:sz w:val="24"/>
                <w:szCs w:val="24"/>
              </w:rPr>
              <w:t xml:space="preserve"> </w:t>
            </w:r>
          </w:p>
        </w:tc>
      </w:tr>
      <w:tr w:rsidR="007A5D5E" w:rsidRPr="007A5D5E" w:rsidTr="007A5D5E">
        <w:trPr>
          <w:trHeight w:val="836"/>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lastRenderedPageBreak/>
              <w:t xml:space="preserve">3.1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Диагностирование детей подготовительной группы</w:t>
            </w:r>
          </w:p>
          <w:p w:rsidR="007A5D5E" w:rsidRPr="007A5D5E" w:rsidRDefault="00383CF5"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Заполнение карт</w:t>
            </w:r>
            <w:r w:rsidR="007A5D5E" w:rsidRPr="007A5D5E">
              <w:rPr>
                <w:rFonts w:ascii="Times New Roman" w:hAnsi="Times New Roman" w:cs="Times New Roman"/>
                <w:sz w:val="24"/>
                <w:szCs w:val="24"/>
              </w:rPr>
              <w:t xml:space="preserve"> наблюдений в ЛКД</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Октябрь </w:t>
            </w:r>
          </w:p>
          <w:p w:rsidR="007A5D5E" w:rsidRPr="007A5D5E" w:rsidRDefault="00573D00" w:rsidP="008D40A6">
            <w:pPr>
              <w:spacing w:after="0"/>
              <w:ind w:left="5"/>
              <w:rPr>
                <w:rFonts w:ascii="Times New Roman" w:hAnsi="Times New Roman" w:cs="Times New Roman"/>
                <w:sz w:val="24"/>
                <w:szCs w:val="24"/>
              </w:rPr>
            </w:pPr>
            <w:r>
              <w:rPr>
                <w:rFonts w:ascii="Times New Roman" w:hAnsi="Times New Roman" w:cs="Times New Roman"/>
                <w:sz w:val="24"/>
                <w:szCs w:val="24"/>
              </w:rPr>
              <w:t>202</w:t>
            </w:r>
            <w:r w:rsidR="00A244C1">
              <w:rPr>
                <w:rFonts w:ascii="Times New Roman" w:hAnsi="Times New Roman" w:cs="Times New Roman"/>
                <w:sz w:val="24"/>
                <w:szCs w:val="24"/>
              </w:rPr>
              <w:t>1</w:t>
            </w:r>
            <w:r w:rsidR="007A5D5E" w:rsidRPr="007A5D5E">
              <w:rPr>
                <w:rFonts w:ascii="Times New Roman" w:hAnsi="Times New Roman" w:cs="Times New Roman"/>
                <w:sz w:val="24"/>
                <w:szCs w:val="24"/>
              </w:rPr>
              <w:t xml:space="preserve">, апрель </w:t>
            </w:r>
          </w:p>
          <w:p w:rsidR="007A5D5E" w:rsidRPr="007A5D5E" w:rsidRDefault="00573D00" w:rsidP="00A244C1">
            <w:pPr>
              <w:spacing w:after="0"/>
              <w:ind w:left="5"/>
              <w:rPr>
                <w:rFonts w:ascii="Times New Roman" w:hAnsi="Times New Roman" w:cs="Times New Roman"/>
                <w:sz w:val="24"/>
                <w:szCs w:val="24"/>
              </w:rPr>
            </w:pPr>
            <w:r>
              <w:rPr>
                <w:rFonts w:ascii="Times New Roman" w:hAnsi="Times New Roman" w:cs="Times New Roman"/>
                <w:sz w:val="24"/>
                <w:szCs w:val="24"/>
              </w:rPr>
              <w:t>202</w:t>
            </w:r>
            <w:r w:rsidR="00A244C1">
              <w:rPr>
                <w:rFonts w:ascii="Times New Roman" w:hAnsi="Times New Roman" w:cs="Times New Roman"/>
                <w:sz w:val="24"/>
                <w:szCs w:val="24"/>
              </w:rPr>
              <w:t>2</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555"/>
              <w:jc w:val="both"/>
              <w:rPr>
                <w:rFonts w:ascii="Times New Roman" w:hAnsi="Times New Roman" w:cs="Times New Roman"/>
                <w:sz w:val="24"/>
                <w:szCs w:val="24"/>
              </w:rPr>
            </w:pPr>
            <w:r w:rsidRPr="007A5D5E">
              <w:rPr>
                <w:rFonts w:ascii="Times New Roman" w:hAnsi="Times New Roman" w:cs="Times New Roman"/>
                <w:sz w:val="24"/>
                <w:szCs w:val="24"/>
              </w:rPr>
              <w:t xml:space="preserve">Учителя-логопеды воспитатели группы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Повышение качества воспитательно-образовательной работы. Диагностические карты </w:t>
            </w:r>
          </w:p>
        </w:tc>
      </w:tr>
      <w:tr w:rsidR="007A5D5E" w:rsidRPr="007A5D5E" w:rsidTr="007A5D5E">
        <w:trPr>
          <w:trHeight w:val="841"/>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FF5552" w:rsidRDefault="007A5D5E" w:rsidP="008D40A6">
            <w:pPr>
              <w:spacing w:after="0"/>
              <w:ind w:left="5"/>
              <w:rPr>
                <w:rFonts w:ascii="Times New Roman" w:hAnsi="Times New Roman" w:cs="Times New Roman"/>
                <w:sz w:val="24"/>
                <w:szCs w:val="24"/>
              </w:rPr>
            </w:pPr>
            <w:r w:rsidRPr="00FF5552">
              <w:rPr>
                <w:rFonts w:ascii="Times New Roman" w:hAnsi="Times New Roman" w:cs="Times New Roman"/>
                <w:sz w:val="24"/>
                <w:szCs w:val="24"/>
              </w:rPr>
              <w:t xml:space="preserve">3.2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FF5552" w:rsidRDefault="00A244C1" w:rsidP="008D40A6">
            <w:pPr>
              <w:spacing w:after="0"/>
              <w:ind w:left="5"/>
              <w:rPr>
                <w:rFonts w:ascii="Times New Roman" w:hAnsi="Times New Roman" w:cs="Times New Roman"/>
                <w:sz w:val="24"/>
                <w:szCs w:val="24"/>
              </w:rPr>
            </w:pPr>
            <w:r>
              <w:rPr>
                <w:rFonts w:ascii="Times New Roman" w:hAnsi="Times New Roman" w:cs="Times New Roman"/>
                <w:sz w:val="24"/>
                <w:szCs w:val="24"/>
              </w:rPr>
              <w:t>Создание видео-привета для первоклассников на 1 сентября</w:t>
            </w:r>
            <w:r w:rsidR="007A5D5E" w:rsidRPr="00FF5552">
              <w:rPr>
                <w:rFonts w:ascii="Times New Roman" w:hAnsi="Times New Roman" w:cs="Times New Roman"/>
                <w:sz w:val="24"/>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FF5552" w:rsidRDefault="007A5D5E" w:rsidP="008D40A6">
            <w:pPr>
              <w:spacing w:after="0"/>
              <w:ind w:left="5"/>
              <w:rPr>
                <w:rFonts w:ascii="Times New Roman" w:hAnsi="Times New Roman" w:cs="Times New Roman"/>
                <w:sz w:val="24"/>
                <w:szCs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FF5552" w:rsidRDefault="007A5D5E" w:rsidP="008D40A6">
            <w:pPr>
              <w:spacing w:after="0"/>
              <w:ind w:right="12"/>
              <w:jc w:val="both"/>
              <w:rPr>
                <w:rFonts w:ascii="Times New Roman" w:hAnsi="Times New Roman" w:cs="Times New Roman"/>
                <w:sz w:val="24"/>
                <w:szCs w:val="24"/>
              </w:rPr>
            </w:pPr>
            <w:r w:rsidRPr="00FF5552">
              <w:rPr>
                <w:rFonts w:ascii="Times New Roman" w:hAnsi="Times New Roman" w:cs="Times New Roman"/>
                <w:sz w:val="24"/>
                <w:szCs w:val="24"/>
              </w:rPr>
              <w:t xml:space="preserve">Воспитатели подготовительной к школе группы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FF5552" w:rsidRDefault="007A5D5E" w:rsidP="008D40A6">
            <w:pPr>
              <w:spacing w:after="0"/>
              <w:rPr>
                <w:rFonts w:ascii="Times New Roman" w:hAnsi="Times New Roman" w:cs="Times New Roman"/>
                <w:sz w:val="24"/>
                <w:szCs w:val="24"/>
              </w:rPr>
            </w:pPr>
            <w:r w:rsidRPr="00FF5552">
              <w:rPr>
                <w:rFonts w:ascii="Times New Roman" w:hAnsi="Times New Roman" w:cs="Times New Roman"/>
                <w:sz w:val="24"/>
                <w:szCs w:val="24"/>
              </w:rPr>
              <w:t xml:space="preserve">Формирование адекватной мотивации к школьному обучению, повышение детской компетентности </w:t>
            </w:r>
          </w:p>
        </w:tc>
      </w:tr>
      <w:tr w:rsidR="007A5D5E" w:rsidRPr="007A5D5E" w:rsidTr="007A5D5E">
        <w:trPr>
          <w:trHeight w:val="562"/>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3.3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Совместные мероприятия с участием детей школьного и дошкольного возраста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В течение года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Администрация учреждений, педагоги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Формирование социальной компетентности </w:t>
            </w:r>
          </w:p>
        </w:tc>
      </w:tr>
      <w:tr w:rsidR="007A5D5E" w:rsidRPr="007A5D5E" w:rsidTr="007A5D5E">
        <w:trPr>
          <w:trHeight w:val="840"/>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3.4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Выставка работ детского творчества «Мои мечты о школе»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573D00" w:rsidP="008D40A6">
            <w:pPr>
              <w:spacing w:after="0"/>
              <w:ind w:left="5"/>
              <w:rPr>
                <w:rFonts w:ascii="Times New Roman" w:hAnsi="Times New Roman" w:cs="Times New Roman"/>
                <w:sz w:val="24"/>
                <w:szCs w:val="24"/>
              </w:rPr>
            </w:pPr>
            <w:r>
              <w:rPr>
                <w:rFonts w:ascii="Times New Roman" w:hAnsi="Times New Roman" w:cs="Times New Roman"/>
                <w:sz w:val="24"/>
                <w:szCs w:val="24"/>
              </w:rPr>
              <w:t xml:space="preserve">Май </w:t>
            </w:r>
            <w:r w:rsidR="00A244C1">
              <w:rPr>
                <w:rFonts w:ascii="Times New Roman" w:hAnsi="Times New Roman" w:cs="Times New Roman"/>
                <w:sz w:val="24"/>
                <w:szCs w:val="24"/>
              </w:rPr>
              <w:t>2022</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Воспитатели группы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56"/>
              <w:rPr>
                <w:rFonts w:ascii="Times New Roman" w:hAnsi="Times New Roman" w:cs="Times New Roman"/>
                <w:sz w:val="24"/>
                <w:szCs w:val="24"/>
              </w:rPr>
            </w:pPr>
            <w:r w:rsidRPr="007A5D5E">
              <w:rPr>
                <w:rFonts w:ascii="Times New Roman" w:hAnsi="Times New Roman" w:cs="Times New Roman"/>
                <w:sz w:val="24"/>
                <w:szCs w:val="24"/>
              </w:rPr>
              <w:t xml:space="preserve">Формирование адекватной мотивации к школьному обучению Рисунки о школе </w:t>
            </w:r>
          </w:p>
        </w:tc>
      </w:tr>
    </w:tbl>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b/>
          <w:sz w:val="24"/>
          <w:szCs w:val="24"/>
        </w:rPr>
        <w:t xml:space="preserve"> </w:t>
      </w:r>
    </w:p>
    <w:p w:rsidR="007A5D5E" w:rsidRPr="007A5D5E" w:rsidRDefault="007A5D5E" w:rsidP="008D40A6">
      <w:pPr>
        <w:spacing w:after="0" w:line="248" w:lineRule="auto"/>
        <w:ind w:left="-5" w:right="6455" w:hanging="10"/>
        <w:jc w:val="both"/>
        <w:rPr>
          <w:rFonts w:ascii="Times New Roman" w:hAnsi="Times New Roman" w:cs="Times New Roman"/>
          <w:sz w:val="24"/>
          <w:szCs w:val="24"/>
        </w:rPr>
      </w:pPr>
    </w:p>
    <w:p w:rsidR="007A5D5E" w:rsidRPr="007A5D5E" w:rsidRDefault="007A5D5E" w:rsidP="008D40A6">
      <w:pPr>
        <w:spacing w:after="0" w:line="248" w:lineRule="auto"/>
        <w:ind w:left="-5" w:right="233" w:hanging="10"/>
        <w:jc w:val="both"/>
        <w:rPr>
          <w:rFonts w:ascii="Times New Roman" w:hAnsi="Times New Roman" w:cs="Times New Roman"/>
          <w:sz w:val="24"/>
          <w:szCs w:val="24"/>
        </w:rPr>
      </w:pPr>
      <w:r w:rsidRPr="007A5D5E">
        <w:rPr>
          <w:rFonts w:ascii="Times New Roman" w:hAnsi="Times New Roman" w:cs="Times New Roman"/>
          <w:sz w:val="24"/>
          <w:szCs w:val="24"/>
        </w:rPr>
        <w:t xml:space="preserve">. </w:t>
      </w:r>
    </w:p>
    <w:tbl>
      <w:tblPr>
        <w:tblW w:w="15556" w:type="dxa"/>
        <w:tblInd w:w="-110" w:type="dxa"/>
        <w:tblCellMar>
          <w:top w:w="54" w:type="dxa"/>
          <w:left w:w="0" w:type="dxa"/>
          <w:right w:w="27" w:type="dxa"/>
        </w:tblCellMar>
        <w:tblLook w:val="04A0" w:firstRow="1" w:lastRow="0" w:firstColumn="1" w:lastColumn="0" w:noHBand="0" w:noVBand="1"/>
      </w:tblPr>
      <w:tblGrid>
        <w:gridCol w:w="598"/>
        <w:gridCol w:w="5603"/>
        <w:gridCol w:w="1701"/>
        <w:gridCol w:w="3543"/>
        <w:gridCol w:w="4111"/>
      </w:tblGrid>
      <w:tr w:rsidR="007A5D5E" w:rsidRPr="007A5D5E" w:rsidTr="00FF5552">
        <w:trPr>
          <w:trHeight w:val="562"/>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88" w:right="39"/>
              <w:jc w:val="center"/>
              <w:rPr>
                <w:rFonts w:ascii="Times New Roman" w:hAnsi="Times New Roman" w:cs="Times New Roman"/>
                <w:sz w:val="24"/>
                <w:szCs w:val="24"/>
              </w:rPr>
            </w:pPr>
            <w:proofErr w:type="gramStart"/>
            <w:r w:rsidRPr="007A5D5E">
              <w:rPr>
                <w:rFonts w:ascii="Times New Roman" w:hAnsi="Times New Roman" w:cs="Times New Roman"/>
                <w:b/>
                <w:sz w:val="24"/>
                <w:szCs w:val="24"/>
              </w:rPr>
              <w:t>№  п</w:t>
            </w:r>
            <w:proofErr w:type="gramEnd"/>
            <w:r w:rsidRPr="007A5D5E">
              <w:rPr>
                <w:rFonts w:ascii="Times New Roman" w:hAnsi="Times New Roman" w:cs="Times New Roman"/>
                <w:b/>
                <w:sz w:val="24"/>
                <w:szCs w:val="24"/>
              </w:rPr>
              <w:t xml:space="preserve">/п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30"/>
              <w:jc w:val="center"/>
              <w:rPr>
                <w:rFonts w:ascii="Times New Roman" w:hAnsi="Times New Roman" w:cs="Times New Roman"/>
                <w:sz w:val="24"/>
                <w:szCs w:val="24"/>
              </w:rPr>
            </w:pPr>
            <w:r w:rsidRPr="007A5D5E">
              <w:rPr>
                <w:rFonts w:ascii="Times New Roman" w:hAnsi="Times New Roman" w:cs="Times New Roman"/>
                <w:b/>
                <w:sz w:val="24"/>
                <w:szCs w:val="24"/>
              </w:rPr>
              <w:t xml:space="preserve">Мероприятия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b/>
                <w:sz w:val="24"/>
                <w:szCs w:val="24"/>
              </w:rPr>
              <w:t xml:space="preserve">Сроки проведения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36"/>
              <w:jc w:val="center"/>
              <w:rPr>
                <w:rFonts w:ascii="Times New Roman" w:hAnsi="Times New Roman" w:cs="Times New Roman"/>
                <w:sz w:val="24"/>
                <w:szCs w:val="24"/>
              </w:rPr>
            </w:pPr>
            <w:r w:rsidRPr="007A5D5E">
              <w:rPr>
                <w:rFonts w:ascii="Times New Roman" w:hAnsi="Times New Roman" w:cs="Times New Roman"/>
                <w:b/>
                <w:sz w:val="24"/>
                <w:szCs w:val="24"/>
              </w:rPr>
              <w:t xml:space="preserve">Ответственные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215" w:right="180" w:hanging="34"/>
              <w:jc w:val="both"/>
              <w:rPr>
                <w:rFonts w:ascii="Times New Roman" w:hAnsi="Times New Roman" w:cs="Times New Roman"/>
                <w:sz w:val="24"/>
                <w:szCs w:val="24"/>
              </w:rPr>
            </w:pPr>
            <w:r w:rsidRPr="007A5D5E">
              <w:rPr>
                <w:rFonts w:ascii="Times New Roman" w:hAnsi="Times New Roman" w:cs="Times New Roman"/>
                <w:b/>
                <w:sz w:val="24"/>
                <w:szCs w:val="24"/>
              </w:rPr>
              <w:t>Ожидаемый результат.  Продукт деятельности</w:t>
            </w:r>
            <w:r w:rsidRPr="007A5D5E">
              <w:rPr>
                <w:rFonts w:ascii="Times New Roman" w:hAnsi="Times New Roman" w:cs="Times New Roman"/>
                <w:sz w:val="24"/>
                <w:szCs w:val="24"/>
              </w:rPr>
              <w:t xml:space="preserve"> </w:t>
            </w:r>
          </w:p>
        </w:tc>
      </w:tr>
      <w:tr w:rsidR="007A5D5E" w:rsidRPr="007A5D5E" w:rsidTr="00FF5552">
        <w:trPr>
          <w:trHeight w:val="518"/>
        </w:trPr>
        <w:tc>
          <w:tcPr>
            <w:tcW w:w="598" w:type="dxa"/>
            <w:tcBorders>
              <w:top w:val="single" w:sz="4" w:space="0" w:color="000000"/>
              <w:left w:val="single" w:sz="4" w:space="0" w:color="000000"/>
              <w:bottom w:val="single" w:sz="4" w:space="0" w:color="000000"/>
              <w:right w:val="nil"/>
            </w:tcBorders>
            <w:shd w:val="clear" w:color="auto" w:fill="auto"/>
          </w:tcPr>
          <w:p w:rsidR="007A5D5E" w:rsidRPr="007A5D5E" w:rsidRDefault="007A5D5E" w:rsidP="008D40A6">
            <w:pPr>
              <w:spacing w:after="0"/>
              <w:rPr>
                <w:rFonts w:ascii="Times New Roman" w:hAnsi="Times New Roman" w:cs="Times New Roman"/>
                <w:sz w:val="24"/>
                <w:szCs w:val="24"/>
              </w:rPr>
            </w:pPr>
          </w:p>
        </w:tc>
        <w:tc>
          <w:tcPr>
            <w:tcW w:w="10847" w:type="dxa"/>
            <w:gridSpan w:val="3"/>
            <w:tcBorders>
              <w:top w:val="single" w:sz="4" w:space="0" w:color="000000"/>
              <w:left w:val="nil"/>
              <w:bottom w:val="single" w:sz="4" w:space="0" w:color="000000"/>
              <w:right w:val="nil"/>
            </w:tcBorders>
            <w:shd w:val="clear" w:color="auto" w:fill="auto"/>
          </w:tcPr>
          <w:p w:rsidR="007A5D5E" w:rsidRPr="007A5D5E" w:rsidRDefault="007A5D5E" w:rsidP="008D40A6">
            <w:pPr>
              <w:spacing w:after="0"/>
              <w:ind w:left="5714"/>
              <w:rPr>
                <w:rFonts w:ascii="Times New Roman" w:hAnsi="Times New Roman" w:cs="Times New Roman"/>
                <w:sz w:val="24"/>
                <w:szCs w:val="24"/>
              </w:rPr>
            </w:pPr>
            <w:r w:rsidRPr="007A5D5E">
              <w:rPr>
                <w:rFonts w:ascii="Times New Roman" w:hAnsi="Times New Roman" w:cs="Times New Roman"/>
                <w:b/>
                <w:sz w:val="24"/>
                <w:szCs w:val="24"/>
              </w:rPr>
              <w:t xml:space="preserve">1. МАОУ «ЦПМСС» </w:t>
            </w:r>
          </w:p>
          <w:p w:rsidR="007A5D5E" w:rsidRPr="007A5D5E" w:rsidRDefault="007A5D5E" w:rsidP="008D40A6">
            <w:pPr>
              <w:spacing w:after="0"/>
              <w:ind w:left="3798"/>
              <w:jc w:val="center"/>
              <w:rPr>
                <w:rFonts w:ascii="Times New Roman" w:hAnsi="Times New Roman" w:cs="Times New Roman"/>
                <w:sz w:val="24"/>
                <w:szCs w:val="24"/>
              </w:rPr>
            </w:pPr>
            <w:r w:rsidRPr="007A5D5E">
              <w:rPr>
                <w:rFonts w:ascii="Times New Roman" w:hAnsi="Times New Roman" w:cs="Times New Roman"/>
                <w:b/>
                <w:sz w:val="24"/>
                <w:szCs w:val="24"/>
              </w:rPr>
              <w:t xml:space="preserve"> </w:t>
            </w:r>
          </w:p>
        </w:tc>
        <w:tc>
          <w:tcPr>
            <w:tcW w:w="4111" w:type="dxa"/>
            <w:tcBorders>
              <w:top w:val="single" w:sz="4" w:space="0" w:color="000000"/>
              <w:left w:val="nil"/>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p>
        </w:tc>
      </w:tr>
      <w:tr w:rsidR="007A5D5E" w:rsidRPr="007A5D5E" w:rsidTr="00FF5552">
        <w:trPr>
          <w:trHeight w:val="1940"/>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1.1.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1.2.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1.3.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Участие в деятельности МО учителей-логопедов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line="236" w:lineRule="auto"/>
              <w:ind w:left="110"/>
              <w:jc w:val="both"/>
              <w:rPr>
                <w:rFonts w:ascii="Times New Roman" w:hAnsi="Times New Roman" w:cs="Times New Roman"/>
                <w:sz w:val="24"/>
                <w:szCs w:val="24"/>
              </w:rPr>
            </w:pPr>
            <w:r w:rsidRPr="007A5D5E">
              <w:rPr>
                <w:rFonts w:ascii="Times New Roman" w:hAnsi="Times New Roman" w:cs="Times New Roman"/>
                <w:sz w:val="24"/>
                <w:szCs w:val="24"/>
              </w:rPr>
              <w:t xml:space="preserve">Направление родителей воспитанников </w:t>
            </w:r>
          </w:p>
          <w:p w:rsidR="007A5D5E" w:rsidRPr="007A5D5E" w:rsidRDefault="007A5D5E" w:rsidP="008D40A6">
            <w:pPr>
              <w:spacing w:after="0" w:line="236" w:lineRule="auto"/>
              <w:ind w:left="110"/>
              <w:jc w:val="both"/>
              <w:rPr>
                <w:rFonts w:ascii="Times New Roman" w:hAnsi="Times New Roman" w:cs="Times New Roman"/>
                <w:sz w:val="24"/>
                <w:szCs w:val="24"/>
              </w:rPr>
            </w:pPr>
            <w:r w:rsidRPr="007A5D5E">
              <w:rPr>
                <w:rFonts w:ascii="Times New Roman" w:hAnsi="Times New Roman" w:cs="Times New Roman"/>
                <w:sz w:val="24"/>
                <w:szCs w:val="24"/>
              </w:rPr>
              <w:t xml:space="preserve">с особенностями развития для консультирования </w:t>
            </w:r>
          </w:p>
          <w:p w:rsidR="007A5D5E" w:rsidRPr="007A5D5E" w:rsidRDefault="007A5D5E" w:rsidP="008D40A6">
            <w:pPr>
              <w:spacing w:after="0" w:line="237" w:lineRule="auto"/>
              <w:ind w:left="110"/>
              <w:rPr>
                <w:rFonts w:ascii="Times New Roman" w:hAnsi="Times New Roman" w:cs="Times New Roman"/>
                <w:sz w:val="24"/>
                <w:szCs w:val="24"/>
              </w:rPr>
            </w:pPr>
            <w:r w:rsidRPr="007A5D5E">
              <w:rPr>
                <w:rFonts w:ascii="Times New Roman" w:hAnsi="Times New Roman" w:cs="Times New Roman"/>
                <w:sz w:val="24"/>
                <w:szCs w:val="24"/>
              </w:rPr>
              <w:t xml:space="preserve">специалистами центра (при необходимости)           Консультирование специалистов </w:t>
            </w:r>
            <w:proofErr w:type="spellStart"/>
            <w:r w:rsidRPr="007A5D5E">
              <w:rPr>
                <w:rFonts w:ascii="Times New Roman" w:hAnsi="Times New Roman" w:cs="Times New Roman"/>
                <w:sz w:val="24"/>
                <w:szCs w:val="24"/>
              </w:rPr>
              <w:t>ПМПк</w:t>
            </w:r>
            <w:proofErr w:type="spellEnd"/>
            <w:r w:rsidRPr="007A5D5E">
              <w:rPr>
                <w:rFonts w:ascii="Times New Roman" w:hAnsi="Times New Roman" w:cs="Times New Roman"/>
                <w:sz w:val="24"/>
                <w:szCs w:val="24"/>
              </w:rPr>
              <w:t xml:space="preserve"> ДОУ </w:t>
            </w:r>
          </w:p>
          <w:p w:rsidR="00FF5552"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сотрудниками центра         </w:t>
            </w:r>
          </w:p>
          <w:p w:rsidR="00FF5552" w:rsidRDefault="00FF5552" w:rsidP="008D40A6">
            <w:pPr>
              <w:spacing w:after="0"/>
              <w:ind w:left="110"/>
              <w:rPr>
                <w:rFonts w:ascii="Times New Roman" w:hAnsi="Times New Roman" w:cs="Times New Roman"/>
                <w:sz w:val="24"/>
                <w:szCs w:val="24"/>
              </w:rPr>
            </w:pPr>
          </w:p>
          <w:p w:rsidR="00FF5552" w:rsidRDefault="00FF5552" w:rsidP="008D40A6">
            <w:pPr>
              <w:spacing w:after="0"/>
              <w:ind w:left="110"/>
              <w:rPr>
                <w:rFonts w:ascii="Times New Roman" w:hAnsi="Times New Roman" w:cs="Times New Roman"/>
                <w:sz w:val="24"/>
                <w:szCs w:val="24"/>
              </w:rPr>
            </w:pPr>
          </w:p>
          <w:p w:rsidR="00FF5552" w:rsidRDefault="00FF5552"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06"/>
              <w:jc w:val="both"/>
              <w:rPr>
                <w:rFonts w:ascii="Times New Roman" w:hAnsi="Times New Roman" w:cs="Times New Roman"/>
                <w:sz w:val="24"/>
                <w:szCs w:val="24"/>
              </w:rPr>
            </w:pPr>
            <w:r w:rsidRPr="007A5D5E">
              <w:rPr>
                <w:rFonts w:ascii="Times New Roman" w:hAnsi="Times New Roman" w:cs="Times New Roman"/>
                <w:sz w:val="24"/>
                <w:szCs w:val="24"/>
              </w:rPr>
              <w:t xml:space="preserve">По плану МО </w:t>
            </w:r>
          </w:p>
          <w:p w:rsidR="007A5D5E" w:rsidRPr="007A5D5E" w:rsidRDefault="007A5D5E" w:rsidP="008D40A6">
            <w:pPr>
              <w:spacing w:after="0"/>
              <w:ind w:left="106"/>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ind w:left="106"/>
              <w:rPr>
                <w:rFonts w:ascii="Times New Roman" w:hAnsi="Times New Roman" w:cs="Times New Roman"/>
                <w:sz w:val="24"/>
                <w:szCs w:val="24"/>
              </w:rPr>
            </w:pPr>
            <w:r w:rsidRPr="007A5D5E">
              <w:rPr>
                <w:rFonts w:ascii="Times New Roman" w:hAnsi="Times New Roman" w:cs="Times New Roman"/>
                <w:sz w:val="24"/>
                <w:szCs w:val="24"/>
              </w:rPr>
              <w:t xml:space="preserve">В течение </w:t>
            </w:r>
          </w:p>
          <w:p w:rsidR="007A5D5E" w:rsidRPr="007A5D5E" w:rsidRDefault="007A5D5E" w:rsidP="008D40A6">
            <w:pPr>
              <w:spacing w:after="0"/>
              <w:ind w:left="106"/>
              <w:rPr>
                <w:rFonts w:ascii="Times New Roman" w:hAnsi="Times New Roman" w:cs="Times New Roman"/>
                <w:sz w:val="24"/>
                <w:szCs w:val="24"/>
              </w:rPr>
            </w:pPr>
            <w:r w:rsidRPr="007A5D5E">
              <w:rPr>
                <w:rFonts w:ascii="Times New Roman" w:hAnsi="Times New Roman" w:cs="Times New Roman"/>
                <w:sz w:val="24"/>
                <w:szCs w:val="24"/>
              </w:rPr>
              <w:t xml:space="preserve">года </w:t>
            </w:r>
          </w:p>
          <w:p w:rsidR="007A5D5E" w:rsidRPr="007A5D5E" w:rsidRDefault="007A5D5E" w:rsidP="008D40A6">
            <w:pPr>
              <w:spacing w:after="0"/>
              <w:ind w:left="106"/>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ind w:left="-25" w:firstLine="130"/>
              <w:rPr>
                <w:rFonts w:ascii="Times New Roman" w:hAnsi="Times New Roman" w:cs="Times New Roman"/>
                <w:sz w:val="24"/>
                <w:szCs w:val="24"/>
              </w:rPr>
            </w:pPr>
            <w:r w:rsidRPr="007A5D5E">
              <w:rPr>
                <w:rFonts w:ascii="Times New Roman" w:hAnsi="Times New Roman" w:cs="Times New Roman"/>
                <w:sz w:val="24"/>
                <w:szCs w:val="24"/>
              </w:rPr>
              <w:t xml:space="preserve">В течение </w:t>
            </w:r>
          </w:p>
          <w:p w:rsidR="007A5D5E" w:rsidRPr="007A5D5E" w:rsidRDefault="007A5D5E" w:rsidP="008D40A6">
            <w:pPr>
              <w:spacing w:after="0"/>
              <w:ind w:left="-25" w:firstLine="130"/>
              <w:rPr>
                <w:rFonts w:ascii="Times New Roman" w:hAnsi="Times New Roman" w:cs="Times New Roman"/>
                <w:sz w:val="24"/>
                <w:szCs w:val="24"/>
              </w:rPr>
            </w:pPr>
            <w:r w:rsidRPr="007A5D5E">
              <w:rPr>
                <w:rFonts w:ascii="Times New Roman" w:hAnsi="Times New Roman" w:cs="Times New Roman"/>
                <w:sz w:val="24"/>
                <w:szCs w:val="24"/>
              </w:rPr>
              <w:t xml:space="preserve"> года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Учителя-логопеды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Повышение профессиональной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компетентности </w:t>
            </w:r>
          </w:p>
          <w:p w:rsidR="007A5D5E" w:rsidRPr="007A5D5E" w:rsidRDefault="007A5D5E" w:rsidP="008D40A6">
            <w:pPr>
              <w:spacing w:after="0" w:line="236" w:lineRule="auto"/>
              <w:ind w:left="110"/>
              <w:jc w:val="both"/>
              <w:rPr>
                <w:rFonts w:ascii="Times New Roman" w:hAnsi="Times New Roman" w:cs="Times New Roman"/>
                <w:sz w:val="24"/>
                <w:szCs w:val="24"/>
              </w:rPr>
            </w:pPr>
            <w:r w:rsidRPr="007A5D5E">
              <w:rPr>
                <w:rFonts w:ascii="Times New Roman" w:hAnsi="Times New Roman" w:cs="Times New Roman"/>
                <w:sz w:val="24"/>
                <w:szCs w:val="24"/>
              </w:rPr>
              <w:t xml:space="preserve">Повышение компетентности родителей в вопросах воспитания и обучения детей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Повышение педагогической компетентности </w:t>
            </w:r>
          </w:p>
        </w:tc>
      </w:tr>
      <w:tr w:rsidR="007A5D5E" w:rsidRPr="007A5D5E" w:rsidTr="00FF5552">
        <w:trPr>
          <w:trHeight w:val="518"/>
        </w:trPr>
        <w:tc>
          <w:tcPr>
            <w:tcW w:w="598" w:type="dxa"/>
            <w:tcBorders>
              <w:top w:val="single" w:sz="4" w:space="0" w:color="000000"/>
              <w:left w:val="single" w:sz="4" w:space="0" w:color="000000"/>
              <w:bottom w:val="single" w:sz="4" w:space="0" w:color="000000"/>
              <w:right w:val="nil"/>
            </w:tcBorders>
            <w:shd w:val="clear" w:color="auto" w:fill="auto"/>
          </w:tcPr>
          <w:p w:rsidR="007A5D5E" w:rsidRPr="007A5D5E" w:rsidRDefault="007A5D5E" w:rsidP="008D40A6">
            <w:pPr>
              <w:spacing w:after="0"/>
              <w:rPr>
                <w:rFonts w:ascii="Times New Roman" w:hAnsi="Times New Roman" w:cs="Times New Roman"/>
                <w:sz w:val="24"/>
                <w:szCs w:val="24"/>
              </w:rPr>
            </w:pPr>
          </w:p>
        </w:tc>
        <w:tc>
          <w:tcPr>
            <w:tcW w:w="10847" w:type="dxa"/>
            <w:gridSpan w:val="3"/>
            <w:tcBorders>
              <w:top w:val="single" w:sz="4" w:space="0" w:color="000000"/>
              <w:left w:val="nil"/>
              <w:bottom w:val="single" w:sz="4" w:space="0" w:color="000000"/>
              <w:right w:val="nil"/>
            </w:tcBorders>
            <w:shd w:val="clear" w:color="auto" w:fill="auto"/>
          </w:tcPr>
          <w:p w:rsidR="007A5D5E" w:rsidRPr="007A5D5E" w:rsidRDefault="00FF5552" w:rsidP="00FF5552">
            <w:pPr>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r w:rsidR="007A5D5E" w:rsidRPr="007A5D5E">
              <w:rPr>
                <w:rFonts w:ascii="Times New Roman" w:hAnsi="Times New Roman" w:cs="Times New Roman"/>
                <w:b/>
                <w:sz w:val="24"/>
                <w:szCs w:val="24"/>
              </w:rPr>
              <w:t>2. ТОС «</w:t>
            </w:r>
            <w:proofErr w:type="spellStart"/>
            <w:r w:rsidR="00004BA1">
              <w:rPr>
                <w:rFonts w:ascii="Times New Roman" w:hAnsi="Times New Roman" w:cs="Times New Roman"/>
                <w:b/>
                <w:sz w:val="24"/>
                <w:szCs w:val="24"/>
              </w:rPr>
              <w:t>Гусарова</w:t>
            </w:r>
            <w:proofErr w:type="spellEnd"/>
            <w:r w:rsidR="007A5D5E" w:rsidRPr="007A5D5E">
              <w:rPr>
                <w:rFonts w:ascii="Times New Roman" w:hAnsi="Times New Roman" w:cs="Times New Roman"/>
                <w:b/>
                <w:sz w:val="24"/>
                <w:szCs w:val="24"/>
              </w:rPr>
              <w:t>»</w:t>
            </w:r>
          </w:p>
          <w:p w:rsidR="007A5D5E" w:rsidRPr="007A5D5E" w:rsidRDefault="007A5D5E" w:rsidP="008D40A6">
            <w:pPr>
              <w:spacing w:after="0"/>
              <w:ind w:left="3798"/>
              <w:jc w:val="center"/>
              <w:rPr>
                <w:rFonts w:ascii="Times New Roman" w:hAnsi="Times New Roman" w:cs="Times New Roman"/>
                <w:sz w:val="24"/>
                <w:szCs w:val="24"/>
              </w:rPr>
            </w:pPr>
            <w:r w:rsidRPr="007A5D5E">
              <w:rPr>
                <w:rFonts w:ascii="Times New Roman" w:hAnsi="Times New Roman" w:cs="Times New Roman"/>
                <w:b/>
                <w:sz w:val="24"/>
                <w:szCs w:val="24"/>
              </w:rPr>
              <w:lastRenderedPageBreak/>
              <w:t xml:space="preserve"> </w:t>
            </w:r>
          </w:p>
        </w:tc>
        <w:tc>
          <w:tcPr>
            <w:tcW w:w="4111" w:type="dxa"/>
            <w:tcBorders>
              <w:top w:val="single" w:sz="4" w:space="0" w:color="000000"/>
              <w:left w:val="nil"/>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p>
        </w:tc>
      </w:tr>
      <w:tr w:rsidR="007A5D5E" w:rsidRPr="007A5D5E" w:rsidTr="00FF5552">
        <w:trPr>
          <w:trHeight w:val="83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lastRenderedPageBreak/>
              <w:t xml:space="preserve">2.1.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2.2. </w:t>
            </w: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2.3.</w:t>
            </w:r>
          </w:p>
          <w:p w:rsidR="007A5D5E" w:rsidRPr="007A5D5E" w:rsidRDefault="007A5D5E" w:rsidP="008D40A6">
            <w:pPr>
              <w:spacing w:after="0"/>
              <w:ind w:left="110"/>
              <w:rPr>
                <w:rFonts w:ascii="Times New Roman" w:hAnsi="Times New Roman" w:cs="Times New Roman"/>
                <w:sz w:val="24"/>
                <w:szCs w:val="24"/>
              </w:rPr>
            </w:pPr>
          </w:p>
          <w:p w:rsidR="00155A4E" w:rsidRDefault="00155A4E" w:rsidP="008D40A6">
            <w:pPr>
              <w:spacing w:after="0"/>
              <w:ind w:left="110"/>
              <w:rPr>
                <w:rFonts w:ascii="Times New Roman" w:hAnsi="Times New Roman" w:cs="Times New Roman"/>
                <w:sz w:val="24"/>
                <w:szCs w:val="24"/>
              </w:rPr>
            </w:pPr>
          </w:p>
          <w:p w:rsid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2.4.</w:t>
            </w:r>
          </w:p>
          <w:p w:rsidR="00155A4E" w:rsidRDefault="00155A4E" w:rsidP="008D40A6">
            <w:pPr>
              <w:spacing w:after="0"/>
              <w:ind w:left="110"/>
              <w:rPr>
                <w:rFonts w:ascii="Times New Roman" w:hAnsi="Times New Roman" w:cs="Times New Roman"/>
                <w:sz w:val="24"/>
                <w:szCs w:val="24"/>
              </w:rPr>
            </w:pPr>
          </w:p>
          <w:p w:rsidR="00155A4E" w:rsidRPr="007A5D5E" w:rsidRDefault="00155A4E" w:rsidP="008D40A6">
            <w:pPr>
              <w:spacing w:after="0"/>
              <w:ind w:left="110"/>
              <w:rPr>
                <w:rFonts w:ascii="Times New Roman" w:hAnsi="Times New Roman" w:cs="Times New Roman"/>
                <w:sz w:val="24"/>
                <w:szCs w:val="24"/>
              </w:rPr>
            </w:pPr>
            <w:r>
              <w:rPr>
                <w:rFonts w:ascii="Times New Roman" w:hAnsi="Times New Roman" w:cs="Times New Roman"/>
                <w:sz w:val="24"/>
                <w:szCs w:val="24"/>
              </w:rPr>
              <w:t>2.5.</w:t>
            </w:r>
          </w:p>
          <w:p w:rsidR="007A5D5E" w:rsidRPr="007A5D5E" w:rsidRDefault="007A5D5E" w:rsidP="008D40A6">
            <w:pPr>
              <w:spacing w:after="0"/>
              <w:rPr>
                <w:rFonts w:ascii="Times New Roman" w:hAnsi="Times New Roman" w:cs="Times New Roman"/>
                <w:sz w:val="24"/>
                <w:szCs w:val="24"/>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155A4E" w:rsidP="008D40A6">
            <w:pPr>
              <w:spacing w:after="0"/>
              <w:ind w:left="110"/>
              <w:rPr>
                <w:rFonts w:ascii="Times New Roman" w:hAnsi="Times New Roman" w:cs="Times New Roman"/>
                <w:sz w:val="24"/>
                <w:szCs w:val="24"/>
              </w:rPr>
            </w:pPr>
            <w:r>
              <w:rPr>
                <w:rFonts w:ascii="Times New Roman" w:hAnsi="Times New Roman" w:cs="Times New Roman"/>
                <w:sz w:val="24"/>
                <w:szCs w:val="24"/>
              </w:rPr>
              <w:t>Выставка</w:t>
            </w:r>
            <w:r w:rsidR="003D73F0">
              <w:rPr>
                <w:rFonts w:ascii="Times New Roman" w:hAnsi="Times New Roman" w:cs="Times New Roman"/>
                <w:sz w:val="24"/>
                <w:szCs w:val="24"/>
              </w:rPr>
              <w:t xml:space="preserve"> творческих работ</w:t>
            </w:r>
            <w:r>
              <w:rPr>
                <w:rFonts w:ascii="Times New Roman" w:hAnsi="Times New Roman" w:cs="Times New Roman"/>
                <w:sz w:val="24"/>
                <w:szCs w:val="24"/>
              </w:rPr>
              <w:t xml:space="preserve"> «Осень Золотая»</w:t>
            </w:r>
          </w:p>
          <w:p w:rsidR="007A5D5E" w:rsidRPr="007A5D5E" w:rsidRDefault="007A5D5E" w:rsidP="00155A4E">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p w:rsidR="00155A4E" w:rsidRDefault="00155A4E" w:rsidP="008D40A6">
            <w:pPr>
              <w:spacing w:after="0"/>
              <w:ind w:left="110"/>
              <w:rPr>
                <w:rFonts w:ascii="Times New Roman" w:hAnsi="Times New Roman" w:cs="Times New Roman"/>
                <w:sz w:val="24"/>
                <w:szCs w:val="24"/>
              </w:rPr>
            </w:pPr>
          </w:p>
          <w:p w:rsidR="007A5D5E" w:rsidRDefault="00155A4E" w:rsidP="008D40A6">
            <w:pPr>
              <w:spacing w:after="0"/>
              <w:ind w:left="110"/>
              <w:rPr>
                <w:rFonts w:ascii="Times New Roman" w:hAnsi="Times New Roman" w:cs="Times New Roman"/>
                <w:sz w:val="24"/>
                <w:szCs w:val="24"/>
              </w:rPr>
            </w:pPr>
            <w:r>
              <w:rPr>
                <w:rFonts w:ascii="Times New Roman" w:hAnsi="Times New Roman" w:cs="Times New Roman"/>
                <w:sz w:val="24"/>
                <w:szCs w:val="24"/>
              </w:rPr>
              <w:t>Онлайн-к</w:t>
            </w:r>
            <w:r w:rsidR="007A5D5E" w:rsidRPr="007A5D5E">
              <w:rPr>
                <w:rFonts w:ascii="Times New Roman" w:hAnsi="Times New Roman" w:cs="Times New Roman"/>
                <w:sz w:val="24"/>
                <w:szCs w:val="24"/>
              </w:rPr>
              <w:t xml:space="preserve">онцерт воспитанников ко Дню пожилого человека </w:t>
            </w:r>
          </w:p>
          <w:p w:rsidR="00155A4E" w:rsidRPr="007A5D5E" w:rsidRDefault="00155A4E" w:rsidP="008D40A6">
            <w:pPr>
              <w:spacing w:after="0"/>
              <w:ind w:left="110"/>
              <w:rPr>
                <w:rFonts w:ascii="Times New Roman" w:hAnsi="Times New Roman" w:cs="Times New Roman"/>
                <w:sz w:val="24"/>
                <w:szCs w:val="24"/>
              </w:rPr>
            </w:pPr>
            <w:r>
              <w:rPr>
                <w:rFonts w:ascii="Times New Roman" w:hAnsi="Times New Roman" w:cs="Times New Roman"/>
                <w:sz w:val="24"/>
                <w:szCs w:val="24"/>
              </w:rPr>
              <w:t>Акция «Открытка ко дню пожилого человека»</w:t>
            </w:r>
          </w:p>
          <w:p w:rsidR="007A5D5E" w:rsidRDefault="007A5D5E" w:rsidP="008D40A6">
            <w:pPr>
              <w:spacing w:after="0"/>
              <w:ind w:left="110"/>
              <w:rPr>
                <w:rFonts w:ascii="Times New Roman" w:hAnsi="Times New Roman" w:cs="Times New Roman"/>
                <w:sz w:val="24"/>
                <w:szCs w:val="24"/>
              </w:rPr>
            </w:pPr>
          </w:p>
          <w:p w:rsidR="00155A4E" w:rsidRPr="007A5D5E" w:rsidRDefault="00155A4E" w:rsidP="008D40A6">
            <w:pPr>
              <w:spacing w:after="0"/>
              <w:ind w:left="110"/>
              <w:rPr>
                <w:rFonts w:ascii="Times New Roman" w:hAnsi="Times New Roman" w:cs="Times New Roman"/>
                <w:sz w:val="24"/>
                <w:szCs w:val="24"/>
              </w:rPr>
            </w:pPr>
          </w:p>
          <w:p w:rsidR="007A5D5E" w:rsidRDefault="00155A4E" w:rsidP="008D40A6">
            <w:pPr>
              <w:spacing w:after="0"/>
              <w:ind w:left="110"/>
              <w:rPr>
                <w:rFonts w:ascii="Times New Roman" w:hAnsi="Times New Roman" w:cs="Times New Roman"/>
                <w:sz w:val="24"/>
                <w:szCs w:val="24"/>
              </w:rPr>
            </w:pPr>
            <w:r>
              <w:rPr>
                <w:rFonts w:ascii="Times New Roman" w:hAnsi="Times New Roman" w:cs="Times New Roman"/>
                <w:sz w:val="24"/>
                <w:szCs w:val="24"/>
              </w:rPr>
              <w:t>Онлайн-к</w:t>
            </w:r>
            <w:r w:rsidRPr="007A5D5E">
              <w:rPr>
                <w:rFonts w:ascii="Times New Roman" w:hAnsi="Times New Roman" w:cs="Times New Roman"/>
                <w:sz w:val="24"/>
                <w:szCs w:val="24"/>
              </w:rPr>
              <w:t xml:space="preserve">онцерт </w:t>
            </w:r>
            <w:r w:rsidR="007A5D5E" w:rsidRPr="007A5D5E">
              <w:rPr>
                <w:rFonts w:ascii="Times New Roman" w:hAnsi="Times New Roman" w:cs="Times New Roman"/>
                <w:sz w:val="24"/>
                <w:szCs w:val="24"/>
              </w:rPr>
              <w:t>к 9 мая</w:t>
            </w:r>
          </w:p>
          <w:p w:rsidR="00155A4E" w:rsidRDefault="00155A4E" w:rsidP="008D40A6">
            <w:pPr>
              <w:spacing w:after="0"/>
              <w:ind w:left="110"/>
              <w:rPr>
                <w:rFonts w:ascii="Times New Roman" w:hAnsi="Times New Roman" w:cs="Times New Roman"/>
                <w:sz w:val="24"/>
                <w:szCs w:val="24"/>
              </w:rPr>
            </w:pPr>
          </w:p>
          <w:p w:rsidR="00155A4E" w:rsidRPr="007A5D5E" w:rsidRDefault="00155A4E" w:rsidP="008D40A6">
            <w:pPr>
              <w:spacing w:after="0"/>
              <w:ind w:left="110"/>
              <w:rPr>
                <w:rFonts w:ascii="Times New Roman" w:hAnsi="Times New Roman" w:cs="Times New Roman"/>
                <w:sz w:val="24"/>
                <w:szCs w:val="24"/>
              </w:rPr>
            </w:pPr>
            <w:r>
              <w:rPr>
                <w:rFonts w:ascii="Times New Roman" w:hAnsi="Times New Roman" w:cs="Times New Roman"/>
                <w:sz w:val="24"/>
                <w:szCs w:val="24"/>
              </w:rPr>
              <w:t>Акция «открытка для ветерана»</w:t>
            </w: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155A4E">
            <w:pPr>
              <w:spacing w:after="0"/>
              <w:ind w:left="11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155A4E" w:rsidP="008D40A6">
            <w:pPr>
              <w:spacing w:after="0"/>
              <w:ind w:left="106" w:right="463"/>
              <w:jc w:val="both"/>
              <w:rPr>
                <w:rFonts w:ascii="Times New Roman" w:hAnsi="Times New Roman" w:cs="Times New Roman"/>
                <w:sz w:val="24"/>
                <w:szCs w:val="24"/>
              </w:rPr>
            </w:pPr>
            <w:r>
              <w:rPr>
                <w:rFonts w:ascii="Times New Roman" w:hAnsi="Times New Roman" w:cs="Times New Roman"/>
                <w:sz w:val="24"/>
                <w:szCs w:val="24"/>
              </w:rPr>
              <w:t>15 октября</w:t>
            </w:r>
          </w:p>
          <w:p w:rsidR="00155A4E" w:rsidRDefault="00155A4E" w:rsidP="008D40A6">
            <w:pPr>
              <w:spacing w:after="0"/>
              <w:ind w:left="106" w:right="463"/>
              <w:jc w:val="both"/>
              <w:rPr>
                <w:rFonts w:ascii="Times New Roman" w:hAnsi="Times New Roman" w:cs="Times New Roman"/>
                <w:sz w:val="24"/>
                <w:szCs w:val="24"/>
              </w:rPr>
            </w:pPr>
          </w:p>
          <w:p w:rsidR="00155A4E" w:rsidRDefault="00155A4E" w:rsidP="008D40A6">
            <w:pPr>
              <w:spacing w:after="0"/>
              <w:ind w:left="106" w:right="463"/>
              <w:jc w:val="both"/>
              <w:rPr>
                <w:rFonts w:ascii="Times New Roman" w:hAnsi="Times New Roman" w:cs="Times New Roman"/>
                <w:sz w:val="24"/>
                <w:szCs w:val="24"/>
              </w:rPr>
            </w:pPr>
          </w:p>
          <w:p w:rsidR="007A5D5E" w:rsidRDefault="007A5D5E" w:rsidP="008D40A6">
            <w:pPr>
              <w:spacing w:after="0"/>
              <w:ind w:left="106" w:right="463"/>
              <w:jc w:val="both"/>
              <w:rPr>
                <w:rFonts w:ascii="Times New Roman" w:hAnsi="Times New Roman" w:cs="Times New Roman"/>
                <w:sz w:val="24"/>
                <w:szCs w:val="24"/>
              </w:rPr>
            </w:pPr>
            <w:r w:rsidRPr="007A5D5E">
              <w:rPr>
                <w:rFonts w:ascii="Times New Roman" w:hAnsi="Times New Roman" w:cs="Times New Roman"/>
                <w:sz w:val="24"/>
                <w:szCs w:val="24"/>
              </w:rPr>
              <w:t xml:space="preserve">1 октября </w:t>
            </w:r>
          </w:p>
          <w:p w:rsidR="00155A4E" w:rsidRPr="007A5D5E" w:rsidRDefault="00155A4E" w:rsidP="008D40A6">
            <w:pPr>
              <w:spacing w:after="0"/>
              <w:ind w:left="106" w:right="463"/>
              <w:jc w:val="both"/>
              <w:rPr>
                <w:rFonts w:ascii="Times New Roman" w:hAnsi="Times New Roman" w:cs="Times New Roman"/>
                <w:sz w:val="24"/>
                <w:szCs w:val="24"/>
              </w:rPr>
            </w:pPr>
          </w:p>
          <w:p w:rsidR="00155A4E" w:rsidRDefault="00155A4E" w:rsidP="00155A4E">
            <w:pPr>
              <w:spacing w:after="0"/>
              <w:ind w:left="106" w:right="463"/>
              <w:jc w:val="both"/>
              <w:rPr>
                <w:rFonts w:ascii="Times New Roman" w:hAnsi="Times New Roman" w:cs="Times New Roman"/>
                <w:sz w:val="24"/>
                <w:szCs w:val="24"/>
              </w:rPr>
            </w:pPr>
            <w:r w:rsidRPr="007A5D5E">
              <w:rPr>
                <w:rFonts w:ascii="Times New Roman" w:hAnsi="Times New Roman" w:cs="Times New Roman"/>
                <w:sz w:val="24"/>
                <w:szCs w:val="24"/>
              </w:rPr>
              <w:t xml:space="preserve">1 октября </w:t>
            </w:r>
          </w:p>
          <w:p w:rsidR="007A5D5E" w:rsidRDefault="007A5D5E" w:rsidP="008D40A6">
            <w:pPr>
              <w:spacing w:after="0"/>
              <w:ind w:left="106" w:right="463"/>
              <w:jc w:val="both"/>
              <w:rPr>
                <w:rFonts w:ascii="Times New Roman" w:hAnsi="Times New Roman" w:cs="Times New Roman"/>
                <w:sz w:val="24"/>
                <w:szCs w:val="24"/>
              </w:rPr>
            </w:pPr>
          </w:p>
          <w:p w:rsidR="00155A4E" w:rsidRPr="007A5D5E" w:rsidRDefault="00155A4E" w:rsidP="008D40A6">
            <w:pPr>
              <w:spacing w:after="0"/>
              <w:ind w:left="106" w:right="463"/>
              <w:jc w:val="both"/>
              <w:rPr>
                <w:rFonts w:ascii="Times New Roman" w:hAnsi="Times New Roman" w:cs="Times New Roman"/>
                <w:sz w:val="24"/>
                <w:szCs w:val="24"/>
              </w:rPr>
            </w:pPr>
          </w:p>
          <w:p w:rsidR="007A5D5E" w:rsidRDefault="00155A4E" w:rsidP="00155A4E">
            <w:pPr>
              <w:spacing w:after="0"/>
              <w:ind w:right="463"/>
              <w:jc w:val="both"/>
              <w:rPr>
                <w:rFonts w:ascii="Times New Roman" w:hAnsi="Times New Roman" w:cs="Times New Roman"/>
                <w:sz w:val="24"/>
                <w:szCs w:val="24"/>
              </w:rPr>
            </w:pPr>
            <w:r>
              <w:rPr>
                <w:rFonts w:ascii="Times New Roman" w:hAnsi="Times New Roman" w:cs="Times New Roman"/>
                <w:sz w:val="24"/>
                <w:szCs w:val="24"/>
              </w:rPr>
              <w:t xml:space="preserve"> 10 мая</w:t>
            </w:r>
          </w:p>
          <w:p w:rsidR="00155A4E" w:rsidRDefault="00155A4E" w:rsidP="008D40A6">
            <w:pPr>
              <w:spacing w:after="0"/>
              <w:ind w:left="106" w:right="463"/>
              <w:jc w:val="both"/>
              <w:rPr>
                <w:rFonts w:ascii="Times New Roman" w:hAnsi="Times New Roman" w:cs="Times New Roman"/>
                <w:sz w:val="24"/>
                <w:szCs w:val="24"/>
              </w:rPr>
            </w:pPr>
          </w:p>
          <w:p w:rsidR="00155A4E" w:rsidRPr="007A5D5E" w:rsidRDefault="00155A4E" w:rsidP="008D40A6">
            <w:pPr>
              <w:spacing w:after="0"/>
              <w:ind w:left="106" w:right="463"/>
              <w:jc w:val="both"/>
              <w:rPr>
                <w:rFonts w:ascii="Times New Roman" w:hAnsi="Times New Roman" w:cs="Times New Roman"/>
                <w:sz w:val="24"/>
                <w:szCs w:val="24"/>
              </w:rPr>
            </w:pPr>
            <w:r>
              <w:rPr>
                <w:rFonts w:ascii="Times New Roman" w:hAnsi="Times New Roman" w:cs="Times New Roman"/>
                <w:sz w:val="24"/>
                <w:szCs w:val="24"/>
              </w:rPr>
              <w:t>10 мая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Методист Л.А.Суетина </w:t>
            </w:r>
          </w:p>
          <w:p w:rsid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Воспитатели групп</w:t>
            </w:r>
          </w:p>
          <w:p w:rsidR="00155A4E" w:rsidRDefault="00155A4E" w:rsidP="008D40A6">
            <w:pPr>
              <w:spacing w:after="0"/>
              <w:ind w:left="110"/>
              <w:rPr>
                <w:rFonts w:ascii="Times New Roman" w:hAnsi="Times New Roman" w:cs="Times New Roman"/>
                <w:sz w:val="24"/>
                <w:szCs w:val="24"/>
              </w:rPr>
            </w:pPr>
          </w:p>
          <w:p w:rsidR="00155A4E" w:rsidRDefault="00155A4E" w:rsidP="008D40A6">
            <w:pPr>
              <w:spacing w:after="0"/>
              <w:ind w:left="110"/>
              <w:rPr>
                <w:rFonts w:ascii="Times New Roman" w:hAnsi="Times New Roman" w:cs="Times New Roman"/>
                <w:sz w:val="24"/>
                <w:szCs w:val="24"/>
              </w:rPr>
            </w:pPr>
            <w:proofErr w:type="spellStart"/>
            <w:r>
              <w:rPr>
                <w:rFonts w:ascii="Times New Roman" w:hAnsi="Times New Roman" w:cs="Times New Roman"/>
                <w:sz w:val="24"/>
                <w:szCs w:val="24"/>
              </w:rPr>
              <w:t>Муз.руководитель</w:t>
            </w:r>
            <w:proofErr w:type="spellEnd"/>
            <w:r>
              <w:rPr>
                <w:rFonts w:ascii="Times New Roman" w:hAnsi="Times New Roman" w:cs="Times New Roman"/>
                <w:sz w:val="24"/>
                <w:szCs w:val="24"/>
              </w:rPr>
              <w:t xml:space="preserve"> Шилова С.В.</w:t>
            </w:r>
          </w:p>
          <w:p w:rsidR="00155A4E" w:rsidRDefault="00155A4E" w:rsidP="008D40A6">
            <w:pPr>
              <w:spacing w:after="0"/>
              <w:ind w:left="110"/>
              <w:rPr>
                <w:rFonts w:ascii="Times New Roman" w:hAnsi="Times New Roman" w:cs="Times New Roman"/>
                <w:sz w:val="24"/>
                <w:szCs w:val="24"/>
              </w:rPr>
            </w:pPr>
          </w:p>
          <w:p w:rsidR="00155A4E" w:rsidRDefault="00155A4E" w:rsidP="008D40A6">
            <w:pPr>
              <w:spacing w:after="0"/>
              <w:ind w:left="110"/>
              <w:rPr>
                <w:rFonts w:ascii="Times New Roman" w:hAnsi="Times New Roman" w:cs="Times New Roman"/>
                <w:sz w:val="24"/>
                <w:szCs w:val="24"/>
              </w:rPr>
            </w:pPr>
            <w:r>
              <w:rPr>
                <w:rFonts w:ascii="Times New Roman" w:hAnsi="Times New Roman" w:cs="Times New Roman"/>
                <w:sz w:val="24"/>
                <w:szCs w:val="24"/>
              </w:rPr>
              <w:t>Воспитатели групп, старший воспитатель Матвеева С.Г.</w:t>
            </w:r>
          </w:p>
          <w:p w:rsidR="00155A4E" w:rsidRDefault="00155A4E" w:rsidP="008D40A6">
            <w:pPr>
              <w:spacing w:after="0"/>
              <w:ind w:left="110"/>
              <w:rPr>
                <w:rFonts w:ascii="Times New Roman" w:hAnsi="Times New Roman" w:cs="Times New Roman"/>
                <w:sz w:val="24"/>
                <w:szCs w:val="24"/>
              </w:rPr>
            </w:pPr>
          </w:p>
          <w:p w:rsidR="00155A4E" w:rsidRDefault="00155A4E" w:rsidP="00155A4E">
            <w:pPr>
              <w:spacing w:after="0"/>
              <w:ind w:left="110"/>
              <w:rPr>
                <w:rFonts w:ascii="Times New Roman" w:hAnsi="Times New Roman" w:cs="Times New Roman"/>
                <w:sz w:val="24"/>
                <w:szCs w:val="24"/>
              </w:rPr>
            </w:pPr>
            <w:proofErr w:type="spellStart"/>
            <w:r>
              <w:rPr>
                <w:rFonts w:ascii="Times New Roman" w:hAnsi="Times New Roman" w:cs="Times New Roman"/>
                <w:sz w:val="24"/>
                <w:szCs w:val="24"/>
              </w:rPr>
              <w:t>Муз.руководитель</w:t>
            </w:r>
            <w:proofErr w:type="spellEnd"/>
            <w:r>
              <w:rPr>
                <w:rFonts w:ascii="Times New Roman" w:hAnsi="Times New Roman" w:cs="Times New Roman"/>
                <w:sz w:val="24"/>
                <w:szCs w:val="24"/>
              </w:rPr>
              <w:t xml:space="preserve"> Шилова С.В.</w:t>
            </w:r>
          </w:p>
          <w:p w:rsidR="00155A4E" w:rsidRDefault="00155A4E" w:rsidP="00155A4E">
            <w:pPr>
              <w:spacing w:after="0"/>
              <w:ind w:left="110"/>
              <w:rPr>
                <w:rFonts w:ascii="Times New Roman" w:hAnsi="Times New Roman" w:cs="Times New Roman"/>
                <w:sz w:val="24"/>
                <w:szCs w:val="24"/>
              </w:rPr>
            </w:pPr>
          </w:p>
          <w:p w:rsidR="00155A4E" w:rsidRPr="007A5D5E" w:rsidRDefault="00155A4E" w:rsidP="00155A4E">
            <w:pPr>
              <w:spacing w:after="0"/>
              <w:ind w:left="110"/>
              <w:rPr>
                <w:rFonts w:ascii="Times New Roman" w:hAnsi="Times New Roman" w:cs="Times New Roman"/>
                <w:sz w:val="24"/>
                <w:szCs w:val="24"/>
              </w:rPr>
            </w:pPr>
            <w:r>
              <w:rPr>
                <w:rFonts w:ascii="Times New Roman" w:hAnsi="Times New Roman" w:cs="Times New Roman"/>
                <w:sz w:val="24"/>
                <w:szCs w:val="24"/>
              </w:rPr>
              <w:t xml:space="preserve">   </w:t>
            </w:r>
            <w:r w:rsidRPr="007A5D5E">
              <w:rPr>
                <w:rFonts w:ascii="Times New Roman" w:hAnsi="Times New Roman" w:cs="Times New Roman"/>
                <w:sz w:val="24"/>
                <w:szCs w:val="24"/>
              </w:rPr>
              <w:t xml:space="preserve">Методист Л.А.Суетина </w:t>
            </w:r>
          </w:p>
          <w:p w:rsidR="00155A4E" w:rsidRPr="00155A4E" w:rsidRDefault="00155A4E" w:rsidP="00155A4E">
            <w:pPr>
              <w:spacing w:after="0"/>
              <w:ind w:left="110"/>
              <w:rPr>
                <w:rFonts w:ascii="Times New Roman" w:hAnsi="Times New Roman" w:cs="Times New Roman"/>
                <w:sz w:val="24"/>
                <w:szCs w:val="24"/>
              </w:rPr>
            </w:pPr>
            <w:r w:rsidRPr="007A5D5E">
              <w:rPr>
                <w:rFonts w:ascii="Times New Roman" w:hAnsi="Times New Roman" w:cs="Times New Roman"/>
                <w:sz w:val="24"/>
                <w:szCs w:val="24"/>
              </w:rPr>
              <w:t>Воспитатели групп</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ight="769"/>
              <w:rPr>
                <w:rFonts w:ascii="Times New Roman" w:hAnsi="Times New Roman" w:cs="Times New Roman"/>
                <w:sz w:val="24"/>
                <w:szCs w:val="24"/>
              </w:rPr>
            </w:pPr>
            <w:r w:rsidRPr="007A5D5E">
              <w:rPr>
                <w:rFonts w:ascii="Times New Roman" w:hAnsi="Times New Roman" w:cs="Times New Roman"/>
                <w:sz w:val="24"/>
                <w:szCs w:val="24"/>
              </w:rPr>
              <w:t xml:space="preserve">Повышение уровня когнитивной компетентности детей. Выступление детей </w:t>
            </w:r>
          </w:p>
        </w:tc>
      </w:tr>
      <w:tr w:rsidR="007A5D5E" w:rsidRPr="007A5D5E" w:rsidTr="00FF5552">
        <w:trPr>
          <w:trHeight w:val="562"/>
        </w:trPr>
        <w:tc>
          <w:tcPr>
            <w:tcW w:w="598" w:type="dxa"/>
            <w:tcBorders>
              <w:top w:val="single" w:sz="4" w:space="0" w:color="000000"/>
              <w:left w:val="single" w:sz="4" w:space="0" w:color="000000"/>
              <w:bottom w:val="single" w:sz="4" w:space="0" w:color="000000"/>
              <w:right w:val="nil"/>
            </w:tcBorders>
            <w:shd w:val="clear" w:color="auto" w:fill="auto"/>
          </w:tcPr>
          <w:p w:rsidR="007A5D5E" w:rsidRPr="007A5D5E" w:rsidRDefault="007A5D5E" w:rsidP="008D40A6">
            <w:pPr>
              <w:spacing w:after="0"/>
              <w:rPr>
                <w:rFonts w:ascii="Times New Roman" w:hAnsi="Times New Roman" w:cs="Times New Roman"/>
                <w:sz w:val="24"/>
                <w:szCs w:val="24"/>
              </w:rPr>
            </w:pPr>
          </w:p>
        </w:tc>
        <w:tc>
          <w:tcPr>
            <w:tcW w:w="10847" w:type="dxa"/>
            <w:gridSpan w:val="3"/>
            <w:tcBorders>
              <w:top w:val="single" w:sz="4" w:space="0" w:color="000000"/>
              <w:left w:val="nil"/>
              <w:bottom w:val="single" w:sz="4" w:space="0" w:color="000000"/>
              <w:right w:val="nil"/>
            </w:tcBorders>
            <w:shd w:val="clear" w:color="auto" w:fill="auto"/>
          </w:tcPr>
          <w:p w:rsidR="007A5D5E" w:rsidRPr="007A5D5E" w:rsidRDefault="007A5D5E" w:rsidP="008D40A6">
            <w:pPr>
              <w:spacing w:after="0"/>
              <w:ind w:left="5277"/>
              <w:rPr>
                <w:rFonts w:ascii="Times New Roman" w:hAnsi="Times New Roman" w:cs="Times New Roman"/>
                <w:sz w:val="24"/>
                <w:szCs w:val="24"/>
              </w:rPr>
            </w:pPr>
            <w:r w:rsidRPr="007A5D5E">
              <w:rPr>
                <w:rFonts w:ascii="Times New Roman" w:hAnsi="Times New Roman" w:cs="Times New Roman"/>
                <w:b/>
                <w:sz w:val="24"/>
                <w:szCs w:val="24"/>
              </w:rPr>
              <w:t xml:space="preserve">3. Библиотека им. П.Бажова </w:t>
            </w:r>
          </w:p>
          <w:p w:rsidR="007A5D5E" w:rsidRPr="007A5D5E" w:rsidRDefault="007A5D5E" w:rsidP="008D40A6">
            <w:pPr>
              <w:spacing w:after="0"/>
              <w:ind w:left="3808"/>
              <w:jc w:val="center"/>
              <w:rPr>
                <w:rFonts w:ascii="Times New Roman" w:hAnsi="Times New Roman" w:cs="Times New Roman"/>
                <w:sz w:val="24"/>
                <w:szCs w:val="24"/>
              </w:rPr>
            </w:pPr>
            <w:r w:rsidRPr="007A5D5E">
              <w:rPr>
                <w:rFonts w:ascii="Times New Roman" w:hAnsi="Times New Roman" w:cs="Times New Roman"/>
                <w:b/>
                <w:sz w:val="24"/>
                <w:szCs w:val="24"/>
              </w:rPr>
              <w:t xml:space="preserve"> </w:t>
            </w:r>
          </w:p>
        </w:tc>
        <w:tc>
          <w:tcPr>
            <w:tcW w:w="4111" w:type="dxa"/>
            <w:tcBorders>
              <w:top w:val="single" w:sz="4" w:space="0" w:color="000000"/>
              <w:left w:val="nil"/>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p>
        </w:tc>
      </w:tr>
      <w:tr w:rsidR="007A5D5E" w:rsidRPr="007A5D5E" w:rsidTr="00FF5552">
        <w:trPr>
          <w:trHeight w:val="840"/>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3.1. </w:t>
            </w: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3.2.</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A244C1" w:rsidP="008D40A6">
            <w:pPr>
              <w:spacing w:after="0"/>
              <w:ind w:left="110"/>
              <w:rPr>
                <w:rFonts w:ascii="Times New Roman" w:hAnsi="Times New Roman" w:cs="Times New Roman"/>
                <w:sz w:val="24"/>
                <w:szCs w:val="24"/>
              </w:rPr>
            </w:pPr>
            <w:r>
              <w:rPr>
                <w:rFonts w:ascii="Times New Roman" w:hAnsi="Times New Roman" w:cs="Times New Roman"/>
                <w:sz w:val="24"/>
                <w:szCs w:val="24"/>
              </w:rPr>
              <w:t>Онлайн -мероприятия</w:t>
            </w:r>
            <w:r w:rsidRPr="007A5D5E">
              <w:rPr>
                <w:rFonts w:ascii="Times New Roman" w:hAnsi="Times New Roman" w:cs="Times New Roman"/>
                <w:sz w:val="24"/>
                <w:szCs w:val="24"/>
              </w:rPr>
              <w:t xml:space="preserve"> </w:t>
            </w:r>
            <w:r w:rsidR="007A5D5E" w:rsidRPr="007A5D5E">
              <w:rPr>
                <w:rFonts w:ascii="Times New Roman" w:hAnsi="Times New Roman" w:cs="Times New Roman"/>
                <w:sz w:val="24"/>
                <w:szCs w:val="24"/>
              </w:rPr>
              <w:t xml:space="preserve">для детей </w:t>
            </w:r>
            <w:r>
              <w:rPr>
                <w:rFonts w:ascii="Times New Roman" w:hAnsi="Times New Roman" w:cs="Times New Roman"/>
                <w:sz w:val="24"/>
                <w:szCs w:val="24"/>
              </w:rPr>
              <w:t xml:space="preserve">средних, </w:t>
            </w:r>
            <w:r w:rsidR="007A5D5E" w:rsidRPr="007A5D5E">
              <w:rPr>
                <w:rFonts w:ascii="Times New Roman" w:hAnsi="Times New Roman" w:cs="Times New Roman"/>
                <w:sz w:val="24"/>
                <w:szCs w:val="24"/>
              </w:rPr>
              <w:t xml:space="preserve">старших и подготовительных к школе групп (по плану сотрудничества) </w:t>
            </w: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Участие в выставках рисунков и поделок по литературным произведениям.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06"/>
              <w:rPr>
                <w:rFonts w:ascii="Times New Roman" w:hAnsi="Times New Roman" w:cs="Times New Roman"/>
                <w:sz w:val="24"/>
                <w:szCs w:val="24"/>
              </w:rPr>
            </w:pPr>
            <w:r w:rsidRPr="007A5D5E">
              <w:rPr>
                <w:rFonts w:ascii="Times New Roman" w:hAnsi="Times New Roman" w:cs="Times New Roman"/>
                <w:sz w:val="24"/>
                <w:szCs w:val="24"/>
              </w:rPr>
              <w:t xml:space="preserve">В течение года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Воспитатели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Методист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Л.А.Суетина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ight="825"/>
              <w:jc w:val="both"/>
              <w:rPr>
                <w:rFonts w:ascii="Times New Roman" w:hAnsi="Times New Roman" w:cs="Times New Roman"/>
                <w:sz w:val="24"/>
                <w:szCs w:val="24"/>
              </w:rPr>
            </w:pPr>
            <w:r w:rsidRPr="007A5D5E">
              <w:rPr>
                <w:rFonts w:ascii="Times New Roman" w:hAnsi="Times New Roman" w:cs="Times New Roman"/>
                <w:sz w:val="24"/>
                <w:szCs w:val="24"/>
              </w:rPr>
              <w:t xml:space="preserve">Повышение уровня социальной и когнитивной компетентности детей. </w:t>
            </w:r>
          </w:p>
          <w:p w:rsidR="007A5D5E" w:rsidRPr="007A5D5E" w:rsidRDefault="007A5D5E" w:rsidP="008D40A6">
            <w:pPr>
              <w:spacing w:after="0"/>
              <w:ind w:left="110" w:right="825"/>
              <w:jc w:val="both"/>
              <w:rPr>
                <w:rFonts w:ascii="Times New Roman" w:hAnsi="Times New Roman" w:cs="Times New Roman"/>
                <w:sz w:val="24"/>
                <w:szCs w:val="24"/>
              </w:rPr>
            </w:pPr>
            <w:r w:rsidRPr="007A5D5E">
              <w:rPr>
                <w:rFonts w:ascii="Times New Roman" w:hAnsi="Times New Roman" w:cs="Times New Roman"/>
                <w:sz w:val="24"/>
                <w:szCs w:val="24"/>
              </w:rPr>
              <w:t xml:space="preserve">Совместные мероприятия </w:t>
            </w:r>
          </w:p>
        </w:tc>
      </w:tr>
      <w:tr w:rsidR="00FF5552" w:rsidRPr="007A5D5E" w:rsidTr="00FF5552">
        <w:trPr>
          <w:trHeight w:val="525"/>
        </w:trPr>
        <w:tc>
          <w:tcPr>
            <w:tcW w:w="598" w:type="dxa"/>
            <w:tcBorders>
              <w:top w:val="single" w:sz="4" w:space="0" w:color="000000"/>
              <w:left w:val="single" w:sz="4" w:space="0" w:color="000000"/>
              <w:bottom w:val="single" w:sz="4" w:space="0" w:color="auto"/>
              <w:right w:val="nil"/>
            </w:tcBorders>
            <w:shd w:val="clear" w:color="auto" w:fill="auto"/>
          </w:tcPr>
          <w:p w:rsidR="00FF5552" w:rsidRPr="007A5D5E" w:rsidRDefault="00FF5552" w:rsidP="008D40A6">
            <w:pPr>
              <w:spacing w:after="0"/>
              <w:rPr>
                <w:rFonts w:ascii="Times New Roman" w:hAnsi="Times New Roman" w:cs="Times New Roman"/>
                <w:sz w:val="24"/>
                <w:szCs w:val="24"/>
              </w:rPr>
            </w:pPr>
          </w:p>
        </w:tc>
        <w:tc>
          <w:tcPr>
            <w:tcW w:w="10847" w:type="dxa"/>
            <w:gridSpan w:val="3"/>
            <w:tcBorders>
              <w:top w:val="single" w:sz="4" w:space="0" w:color="000000"/>
              <w:left w:val="nil"/>
              <w:bottom w:val="single" w:sz="4" w:space="0" w:color="auto"/>
            </w:tcBorders>
            <w:shd w:val="clear" w:color="auto" w:fill="auto"/>
          </w:tcPr>
          <w:p w:rsidR="00FF5552" w:rsidRPr="007A5D5E" w:rsidRDefault="00FF5552" w:rsidP="00FF5552">
            <w:pPr>
              <w:spacing w:after="0"/>
              <w:rPr>
                <w:rFonts w:ascii="Times New Roman" w:hAnsi="Times New Roman" w:cs="Times New Roman"/>
                <w:b/>
                <w:sz w:val="24"/>
                <w:szCs w:val="24"/>
              </w:rPr>
            </w:pPr>
          </w:p>
          <w:p w:rsidR="00FF5552" w:rsidRDefault="00FF5552" w:rsidP="00FF5552">
            <w:pPr>
              <w:spacing w:after="0"/>
              <w:ind w:left="4946"/>
              <w:rPr>
                <w:rFonts w:ascii="Times New Roman" w:hAnsi="Times New Roman" w:cs="Times New Roman"/>
                <w:sz w:val="24"/>
                <w:szCs w:val="24"/>
              </w:rPr>
            </w:pPr>
            <w:r w:rsidRPr="007A5D5E">
              <w:rPr>
                <w:rFonts w:ascii="Times New Roman" w:hAnsi="Times New Roman" w:cs="Times New Roman"/>
                <w:b/>
                <w:sz w:val="24"/>
                <w:szCs w:val="24"/>
              </w:rPr>
              <w:t xml:space="preserve">4. МАОУ  ДПО «ЦРСО» г. Перми </w:t>
            </w:r>
          </w:p>
          <w:p w:rsidR="00FF5552" w:rsidRPr="007A5D5E" w:rsidRDefault="00FF5552" w:rsidP="008D40A6">
            <w:pPr>
              <w:spacing w:after="0"/>
              <w:ind w:left="4946"/>
              <w:rPr>
                <w:rFonts w:ascii="Times New Roman" w:hAnsi="Times New Roman" w:cs="Times New Roman"/>
                <w:sz w:val="24"/>
                <w:szCs w:val="24"/>
              </w:rPr>
            </w:pPr>
          </w:p>
        </w:tc>
        <w:tc>
          <w:tcPr>
            <w:tcW w:w="4111" w:type="dxa"/>
            <w:tcBorders>
              <w:top w:val="single" w:sz="4" w:space="0" w:color="000000"/>
              <w:left w:val="nil"/>
              <w:bottom w:val="single" w:sz="4" w:space="0" w:color="auto"/>
              <w:right w:val="single" w:sz="4" w:space="0" w:color="000000"/>
            </w:tcBorders>
            <w:shd w:val="clear" w:color="auto" w:fill="auto"/>
          </w:tcPr>
          <w:p w:rsidR="00FF5552" w:rsidRPr="007A5D5E" w:rsidRDefault="00FF5552" w:rsidP="008D40A6">
            <w:pPr>
              <w:spacing w:after="0"/>
              <w:rPr>
                <w:rFonts w:ascii="Times New Roman" w:hAnsi="Times New Roman" w:cs="Times New Roman"/>
                <w:sz w:val="24"/>
                <w:szCs w:val="24"/>
              </w:rPr>
            </w:pPr>
          </w:p>
        </w:tc>
      </w:tr>
      <w:tr w:rsidR="00FF5552" w:rsidRPr="007A5D5E" w:rsidTr="00FF5552">
        <w:trPr>
          <w:trHeight w:val="1095"/>
        </w:trPr>
        <w:tc>
          <w:tcPr>
            <w:tcW w:w="598" w:type="dxa"/>
            <w:tcBorders>
              <w:top w:val="single" w:sz="4" w:space="0" w:color="auto"/>
              <w:left w:val="single" w:sz="4" w:space="0" w:color="000000"/>
              <w:bottom w:val="single" w:sz="4" w:space="0" w:color="000000"/>
              <w:right w:val="single" w:sz="4" w:space="0" w:color="auto"/>
            </w:tcBorders>
            <w:shd w:val="clear" w:color="auto" w:fill="auto"/>
          </w:tcPr>
          <w:p w:rsidR="00FF5552" w:rsidRPr="007A5D5E" w:rsidRDefault="00FF5552" w:rsidP="008D40A6">
            <w:pPr>
              <w:spacing w:after="0"/>
              <w:rPr>
                <w:rFonts w:ascii="Times New Roman" w:hAnsi="Times New Roman" w:cs="Times New Roman"/>
                <w:sz w:val="24"/>
                <w:szCs w:val="24"/>
              </w:rPr>
            </w:pPr>
            <w:r>
              <w:rPr>
                <w:rFonts w:ascii="Times New Roman" w:hAnsi="Times New Roman" w:cs="Times New Roman"/>
                <w:sz w:val="24"/>
                <w:szCs w:val="24"/>
              </w:rPr>
              <w:t xml:space="preserve">  4.1 </w:t>
            </w:r>
          </w:p>
        </w:tc>
        <w:tc>
          <w:tcPr>
            <w:tcW w:w="5603" w:type="dxa"/>
            <w:tcBorders>
              <w:top w:val="single" w:sz="4" w:space="0" w:color="auto"/>
              <w:left w:val="single" w:sz="4" w:space="0" w:color="auto"/>
              <w:bottom w:val="single" w:sz="4" w:space="0" w:color="000000"/>
              <w:right w:val="nil"/>
            </w:tcBorders>
            <w:shd w:val="clear" w:color="auto" w:fill="auto"/>
          </w:tcPr>
          <w:p w:rsidR="00FF5552" w:rsidRPr="00FF5552" w:rsidRDefault="00FF5552" w:rsidP="00FF5552">
            <w:pPr>
              <w:spacing w:after="0"/>
              <w:rPr>
                <w:rFonts w:ascii="Times New Roman" w:hAnsi="Times New Roman" w:cs="Times New Roman"/>
                <w:sz w:val="24"/>
                <w:szCs w:val="24"/>
              </w:rPr>
            </w:pPr>
            <w:r w:rsidRPr="00FF5552">
              <w:rPr>
                <w:rFonts w:ascii="Times New Roman" w:hAnsi="Times New Roman" w:cs="Times New Roman"/>
                <w:sz w:val="24"/>
                <w:szCs w:val="24"/>
              </w:rPr>
              <w:t xml:space="preserve">Обучение на КПК </w:t>
            </w:r>
          </w:p>
          <w:p w:rsidR="00FF5552" w:rsidRDefault="00FF5552" w:rsidP="00FF5552">
            <w:pPr>
              <w:spacing w:after="0"/>
              <w:ind w:left="3808"/>
              <w:jc w:val="center"/>
              <w:rPr>
                <w:rFonts w:ascii="Times New Roman" w:hAnsi="Times New Roman" w:cs="Times New Roman"/>
                <w:b/>
                <w:sz w:val="24"/>
                <w:szCs w:val="24"/>
              </w:rPr>
            </w:pPr>
          </w:p>
          <w:p w:rsidR="00FF5552" w:rsidRPr="007A5D5E" w:rsidRDefault="00FF5552" w:rsidP="008D40A6">
            <w:pPr>
              <w:spacing w:after="0"/>
              <w:ind w:left="3808"/>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000000"/>
              <w:right w:val="nil"/>
            </w:tcBorders>
            <w:shd w:val="clear" w:color="auto" w:fill="auto"/>
          </w:tcPr>
          <w:p w:rsidR="00FF5552" w:rsidRPr="00FF5552" w:rsidRDefault="00FF5552">
            <w:pPr>
              <w:rPr>
                <w:rFonts w:ascii="Times New Roman" w:hAnsi="Times New Roman" w:cs="Times New Roman"/>
                <w:sz w:val="24"/>
                <w:szCs w:val="24"/>
              </w:rPr>
            </w:pPr>
            <w:r>
              <w:rPr>
                <w:rFonts w:ascii="Times New Roman" w:hAnsi="Times New Roman" w:cs="Times New Roman"/>
                <w:b/>
                <w:sz w:val="24"/>
                <w:szCs w:val="24"/>
              </w:rPr>
              <w:t xml:space="preserve"> </w:t>
            </w:r>
            <w:r w:rsidRPr="00FF5552">
              <w:rPr>
                <w:rFonts w:ascii="Times New Roman" w:hAnsi="Times New Roman" w:cs="Times New Roman"/>
                <w:sz w:val="24"/>
                <w:szCs w:val="24"/>
              </w:rPr>
              <w:t>В течение года</w:t>
            </w:r>
          </w:p>
          <w:p w:rsidR="00FF5552" w:rsidRPr="007A5D5E" w:rsidRDefault="00FF5552" w:rsidP="008D40A6">
            <w:pPr>
              <w:spacing w:after="0"/>
              <w:ind w:left="3808"/>
              <w:jc w:val="center"/>
              <w:rPr>
                <w:rFonts w:ascii="Times New Roman" w:hAnsi="Times New Roman" w:cs="Times New Roman"/>
                <w:b/>
                <w:sz w:val="24"/>
                <w:szCs w:val="24"/>
              </w:rPr>
            </w:pPr>
          </w:p>
        </w:tc>
        <w:tc>
          <w:tcPr>
            <w:tcW w:w="3543" w:type="dxa"/>
            <w:tcBorders>
              <w:top w:val="single" w:sz="4" w:space="0" w:color="auto"/>
              <w:left w:val="single" w:sz="4" w:space="0" w:color="auto"/>
              <w:bottom w:val="single" w:sz="4" w:space="0" w:color="000000"/>
              <w:right w:val="single" w:sz="4" w:space="0" w:color="auto"/>
            </w:tcBorders>
            <w:shd w:val="clear" w:color="auto" w:fill="auto"/>
          </w:tcPr>
          <w:p w:rsidR="00FF5552" w:rsidRPr="00FF5552" w:rsidRDefault="00FF5552">
            <w:pPr>
              <w:rPr>
                <w:rFonts w:ascii="Times New Roman" w:hAnsi="Times New Roman" w:cs="Times New Roman"/>
                <w:sz w:val="24"/>
                <w:szCs w:val="24"/>
              </w:rPr>
            </w:pPr>
            <w:r>
              <w:rPr>
                <w:rFonts w:ascii="Times New Roman" w:hAnsi="Times New Roman" w:cs="Times New Roman"/>
                <w:b/>
                <w:sz w:val="24"/>
                <w:szCs w:val="24"/>
              </w:rPr>
              <w:t xml:space="preserve">  </w:t>
            </w:r>
            <w:r w:rsidRPr="00FF5552">
              <w:rPr>
                <w:rFonts w:ascii="Times New Roman" w:hAnsi="Times New Roman" w:cs="Times New Roman"/>
                <w:sz w:val="24"/>
                <w:szCs w:val="24"/>
              </w:rPr>
              <w:t>Методическая служба</w:t>
            </w:r>
          </w:p>
          <w:p w:rsidR="00FF5552" w:rsidRPr="007A5D5E" w:rsidRDefault="00FF5552" w:rsidP="008D40A6">
            <w:pPr>
              <w:spacing w:after="0"/>
              <w:ind w:left="3808"/>
              <w:jc w:val="center"/>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000000"/>
              <w:right w:val="single" w:sz="4" w:space="0" w:color="000000"/>
            </w:tcBorders>
            <w:shd w:val="clear" w:color="auto" w:fill="auto"/>
          </w:tcPr>
          <w:p w:rsidR="00FF5552" w:rsidRPr="007A5D5E" w:rsidRDefault="00FF5552" w:rsidP="008D40A6">
            <w:pPr>
              <w:spacing w:after="0"/>
              <w:rPr>
                <w:rFonts w:ascii="Times New Roman" w:hAnsi="Times New Roman" w:cs="Times New Roman"/>
                <w:sz w:val="24"/>
                <w:szCs w:val="24"/>
              </w:rPr>
            </w:pPr>
            <w:r w:rsidRPr="007A5D5E">
              <w:rPr>
                <w:rFonts w:ascii="Times New Roman" w:hAnsi="Times New Roman" w:cs="Times New Roman"/>
                <w:sz w:val="24"/>
                <w:szCs w:val="24"/>
              </w:rPr>
              <w:t>Повышение педагогической компетентности</w:t>
            </w:r>
          </w:p>
        </w:tc>
      </w:tr>
    </w:tbl>
    <w:p w:rsidR="007A5D5E" w:rsidRPr="007A5D5E" w:rsidRDefault="007A5D5E" w:rsidP="008D40A6">
      <w:pPr>
        <w:spacing w:after="0"/>
        <w:jc w:val="both"/>
        <w:rPr>
          <w:rFonts w:ascii="Times New Roman" w:hAnsi="Times New Roman" w:cs="Times New Roman"/>
          <w:b/>
          <w:sz w:val="24"/>
          <w:szCs w:val="24"/>
        </w:rPr>
      </w:pPr>
    </w:p>
    <w:p w:rsidR="001E5F24" w:rsidRDefault="00FF5552" w:rsidP="00FF5552">
      <w:pPr>
        <w:spacing w:after="0"/>
        <w:rPr>
          <w:rFonts w:ascii="Times New Roman" w:hAnsi="Times New Roman" w:cs="Times New Roman"/>
          <w:sz w:val="24"/>
          <w:szCs w:val="24"/>
        </w:rPr>
        <w:sectPr w:rsidR="001E5F24" w:rsidSect="00CC70C7">
          <w:pgSz w:w="16838" w:h="11906" w:orient="landscape"/>
          <w:pgMar w:top="851" w:right="709" w:bottom="992" w:left="567" w:header="709" w:footer="709" w:gutter="0"/>
          <w:cols w:space="708"/>
          <w:docGrid w:linePitch="360"/>
        </w:sectPr>
      </w:pPr>
      <w:r>
        <w:rPr>
          <w:rFonts w:ascii="Times New Roman" w:hAnsi="Times New Roman" w:cs="Times New Roman"/>
          <w:sz w:val="24"/>
          <w:szCs w:val="24"/>
        </w:rPr>
        <w:lastRenderedPageBreak/>
        <w:br w:type="page"/>
      </w:r>
    </w:p>
    <w:p w:rsidR="00DD4DB6" w:rsidRPr="00ED6502" w:rsidRDefault="00DD4DB6" w:rsidP="008D40A6">
      <w:pPr>
        <w:tabs>
          <w:tab w:val="left" w:pos="2010"/>
        </w:tabs>
        <w:spacing w:after="0"/>
        <w:rPr>
          <w:rFonts w:ascii="Times New Roman" w:hAnsi="Times New Roman" w:cs="Times New Roman"/>
          <w:sz w:val="24"/>
          <w:szCs w:val="24"/>
        </w:rPr>
      </w:pPr>
    </w:p>
    <w:p w:rsidR="00AF724B" w:rsidRPr="00ED6502" w:rsidRDefault="00AF724B" w:rsidP="00FF5552">
      <w:pPr>
        <w:tabs>
          <w:tab w:val="left" w:pos="2010"/>
        </w:tabs>
        <w:spacing w:after="0"/>
        <w:jc w:val="center"/>
        <w:rPr>
          <w:rFonts w:ascii="Times New Roman" w:hAnsi="Times New Roman" w:cs="Times New Roman"/>
          <w:b/>
          <w:sz w:val="24"/>
          <w:szCs w:val="24"/>
        </w:rPr>
      </w:pPr>
      <w:r w:rsidRPr="00ED6502">
        <w:rPr>
          <w:rFonts w:ascii="Times New Roman" w:hAnsi="Times New Roman" w:cs="Times New Roman"/>
          <w:b/>
          <w:sz w:val="24"/>
          <w:szCs w:val="24"/>
        </w:rPr>
        <w:t>Совместные мероприятия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5168"/>
        <w:gridCol w:w="1985"/>
        <w:gridCol w:w="7087"/>
      </w:tblGrid>
      <w:tr w:rsidR="00AF724B" w:rsidRPr="00ED6502" w:rsidTr="00573D00">
        <w:trPr>
          <w:trHeight w:val="462"/>
        </w:trPr>
        <w:tc>
          <w:tcPr>
            <w:tcW w:w="690" w:type="dxa"/>
          </w:tcPr>
          <w:p w:rsidR="00AF724B" w:rsidRPr="00ED6502" w:rsidRDefault="00AF724B" w:rsidP="008D40A6">
            <w:pPr>
              <w:tabs>
                <w:tab w:val="left" w:pos="1095"/>
              </w:tabs>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 п/п</w:t>
            </w:r>
          </w:p>
        </w:tc>
        <w:tc>
          <w:tcPr>
            <w:tcW w:w="5168" w:type="dxa"/>
          </w:tcPr>
          <w:p w:rsidR="00AF724B" w:rsidRPr="00ED6502" w:rsidRDefault="00AF724B" w:rsidP="008D40A6">
            <w:pPr>
              <w:tabs>
                <w:tab w:val="left" w:pos="1095"/>
              </w:tabs>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Мероприятия</w:t>
            </w:r>
          </w:p>
        </w:tc>
        <w:tc>
          <w:tcPr>
            <w:tcW w:w="1985" w:type="dxa"/>
          </w:tcPr>
          <w:p w:rsidR="00AF724B" w:rsidRPr="00ED6502" w:rsidRDefault="009124EC" w:rsidP="008D40A6">
            <w:pPr>
              <w:tabs>
                <w:tab w:val="left" w:pos="1095"/>
              </w:tabs>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Даты</w:t>
            </w:r>
          </w:p>
        </w:tc>
        <w:tc>
          <w:tcPr>
            <w:tcW w:w="7087" w:type="dxa"/>
          </w:tcPr>
          <w:p w:rsidR="00AF724B" w:rsidRPr="00ED6502" w:rsidRDefault="009124EC" w:rsidP="008D40A6">
            <w:pPr>
              <w:tabs>
                <w:tab w:val="left" w:pos="1095"/>
              </w:tabs>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Формы работы</w:t>
            </w:r>
          </w:p>
        </w:tc>
      </w:tr>
      <w:tr w:rsidR="00F854B8" w:rsidRPr="00ED6502" w:rsidTr="00573D00">
        <w:trPr>
          <w:trHeight w:val="386"/>
        </w:trPr>
        <w:tc>
          <w:tcPr>
            <w:tcW w:w="690" w:type="dxa"/>
          </w:tcPr>
          <w:p w:rsidR="00F854B8" w:rsidRPr="00ED6502" w:rsidRDefault="00F854B8" w:rsidP="008D40A6">
            <w:pPr>
              <w:tabs>
                <w:tab w:val="left" w:pos="1095"/>
              </w:tabs>
              <w:spacing w:after="0" w:line="240" w:lineRule="auto"/>
              <w:ind w:left="46"/>
              <w:rPr>
                <w:rFonts w:ascii="Times New Roman" w:hAnsi="Times New Roman" w:cs="Times New Roman"/>
                <w:sz w:val="24"/>
                <w:szCs w:val="24"/>
              </w:rPr>
            </w:pPr>
            <w:r w:rsidRPr="00ED6502">
              <w:rPr>
                <w:rFonts w:ascii="Times New Roman" w:hAnsi="Times New Roman" w:cs="Times New Roman"/>
                <w:sz w:val="24"/>
                <w:szCs w:val="24"/>
              </w:rPr>
              <w:t>1.</w:t>
            </w:r>
          </w:p>
          <w:p w:rsidR="00F854B8" w:rsidRPr="00ED6502" w:rsidRDefault="00F854B8" w:rsidP="008D40A6">
            <w:pPr>
              <w:spacing w:after="0"/>
              <w:rPr>
                <w:rFonts w:ascii="Times New Roman" w:hAnsi="Times New Roman" w:cs="Times New Roman"/>
                <w:sz w:val="24"/>
                <w:szCs w:val="24"/>
              </w:rPr>
            </w:pPr>
          </w:p>
        </w:tc>
        <w:tc>
          <w:tcPr>
            <w:tcW w:w="5168" w:type="dxa"/>
          </w:tcPr>
          <w:p w:rsidR="00F854B8" w:rsidRPr="00ED6502" w:rsidRDefault="00CB7230"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«Путешествие в страну </w:t>
            </w:r>
            <w:proofErr w:type="spellStart"/>
            <w:r>
              <w:rPr>
                <w:rFonts w:ascii="Times New Roman" w:hAnsi="Times New Roman" w:cs="Times New Roman"/>
                <w:sz w:val="24"/>
                <w:szCs w:val="24"/>
              </w:rPr>
              <w:t>Дивноречья</w:t>
            </w:r>
            <w:proofErr w:type="spellEnd"/>
            <w:r w:rsidR="00F854B8" w:rsidRPr="00ED6502">
              <w:rPr>
                <w:rFonts w:ascii="Times New Roman" w:hAnsi="Times New Roman" w:cs="Times New Roman"/>
                <w:sz w:val="24"/>
                <w:szCs w:val="24"/>
              </w:rPr>
              <w:t>»</w:t>
            </w:r>
          </w:p>
          <w:p w:rsidR="00F854B8" w:rsidRPr="00ED6502" w:rsidRDefault="005D1DD9"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w:t>
            </w:r>
            <w:proofErr w:type="gramStart"/>
            <w:r w:rsidRPr="00ED6502">
              <w:rPr>
                <w:rFonts w:ascii="Times New Roman" w:hAnsi="Times New Roman" w:cs="Times New Roman"/>
                <w:sz w:val="24"/>
                <w:szCs w:val="24"/>
              </w:rPr>
              <w:t>муз</w:t>
            </w:r>
            <w:proofErr w:type="gramEnd"/>
            <w:r w:rsidRPr="00ED6502">
              <w:rPr>
                <w:rFonts w:ascii="Times New Roman" w:hAnsi="Times New Roman" w:cs="Times New Roman"/>
                <w:sz w:val="24"/>
                <w:szCs w:val="24"/>
              </w:rPr>
              <w:t>. руководители, воспитатели)</w:t>
            </w:r>
          </w:p>
          <w:p w:rsidR="00F854B8" w:rsidRPr="00ED6502" w:rsidRDefault="00CB7230"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Месячник безопасности</w:t>
            </w:r>
          </w:p>
          <w:p w:rsidR="00F854B8" w:rsidRPr="00ED6502" w:rsidRDefault="00CB7230"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«Грамотный пешеход</w:t>
            </w:r>
            <w:r w:rsidR="005D1DD9" w:rsidRPr="00ED6502">
              <w:rPr>
                <w:rFonts w:ascii="Times New Roman" w:hAnsi="Times New Roman" w:cs="Times New Roman"/>
                <w:sz w:val="24"/>
                <w:szCs w:val="24"/>
              </w:rPr>
              <w:t>»</w:t>
            </w:r>
          </w:p>
          <w:p w:rsidR="000846AA" w:rsidRPr="00ED6502" w:rsidRDefault="000846AA"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(инструктор по физ. кул</w:t>
            </w:r>
            <w:r w:rsidR="009D116A" w:rsidRPr="00ED6502">
              <w:rPr>
                <w:rFonts w:ascii="Times New Roman" w:hAnsi="Times New Roman" w:cs="Times New Roman"/>
                <w:sz w:val="24"/>
                <w:szCs w:val="24"/>
              </w:rPr>
              <w:t>ьтуре</w:t>
            </w:r>
            <w:r w:rsidR="001A752F" w:rsidRPr="00ED6502">
              <w:rPr>
                <w:rFonts w:ascii="Times New Roman" w:hAnsi="Times New Roman" w:cs="Times New Roman"/>
                <w:sz w:val="24"/>
                <w:szCs w:val="24"/>
              </w:rPr>
              <w:t>, музыкальные руководители</w:t>
            </w:r>
            <w:r w:rsidRPr="00ED6502">
              <w:rPr>
                <w:rFonts w:ascii="Times New Roman" w:hAnsi="Times New Roman" w:cs="Times New Roman"/>
                <w:sz w:val="24"/>
                <w:szCs w:val="24"/>
              </w:rPr>
              <w:t>)</w:t>
            </w:r>
          </w:p>
          <w:p w:rsidR="00F854B8" w:rsidRPr="00ED6502" w:rsidRDefault="00F854B8" w:rsidP="008D40A6">
            <w:pPr>
              <w:spacing w:after="0" w:line="240" w:lineRule="auto"/>
              <w:jc w:val="both"/>
              <w:rPr>
                <w:rFonts w:ascii="Times New Roman" w:hAnsi="Times New Roman" w:cs="Times New Roman"/>
                <w:sz w:val="24"/>
                <w:szCs w:val="24"/>
              </w:rPr>
            </w:pPr>
          </w:p>
          <w:p w:rsidR="00F854B8" w:rsidRDefault="00F854B8"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День воспитателя и всех дошкольных работников</w:t>
            </w:r>
            <w:r w:rsidR="005D1DD9" w:rsidRPr="00ED6502">
              <w:rPr>
                <w:rFonts w:ascii="Times New Roman" w:hAnsi="Times New Roman" w:cs="Times New Roman"/>
                <w:sz w:val="24"/>
                <w:szCs w:val="24"/>
              </w:rPr>
              <w:t xml:space="preserve"> </w:t>
            </w:r>
          </w:p>
          <w:p w:rsidR="00003267" w:rsidRDefault="00003267"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родительских собраний в группах</w:t>
            </w:r>
          </w:p>
          <w:p w:rsidR="00CB7230" w:rsidRDefault="00CB7230" w:rsidP="008D40A6">
            <w:pPr>
              <w:spacing w:after="0" w:line="240" w:lineRule="auto"/>
              <w:jc w:val="both"/>
              <w:rPr>
                <w:rFonts w:ascii="Times New Roman" w:hAnsi="Times New Roman" w:cs="Times New Roman"/>
                <w:sz w:val="24"/>
                <w:szCs w:val="24"/>
              </w:rPr>
            </w:pPr>
          </w:p>
          <w:p w:rsidR="00CB7230" w:rsidRPr="00ED6502" w:rsidRDefault="00CB7230"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«12 месяцев-12 конкурсов» «Первые шаги в науку»</w:t>
            </w:r>
          </w:p>
        </w:tc>
        <w:tc>
          <w:tcPr>
            <w:tcW w:w="1985" w:type="dxa"/>
          </w:tcPr>
          <w:p w:rsidR="00F854B8" w:rsidRPr="00ED6502" w:rsidRDefault="00F854B8"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1 сентября</w:t>
            </w:r>
          </w:p>
          <w:p w:rsidR="00F854B8" w:rsidRPr="00ED6502" w:rsidRDefault="00F854B8" w:rsidP="008D40A6">
            <w:pPr>
              <w:spacing w:after="0" w:line="240" w:lineRule="auto"/>
              <w:rPr>
                <w:rFonts w:ascii="Times New Roman" w:hAnsi="Times New Roman" w:cs="Times New Roman"/>
                <w:sz w:val="24"/>
                <w:szCs w:val="24"/>
              </w:rPr>
            </w:pPr>
          </w:p>
          <w:p w:rsidR="00F854B8" w:rsidRPr="00ED6502" w:rsidRDefault="00CB7230"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течении месяца</w:t>
            </w:r>
          </w:p>
          <w:p w:rsidR="00F854B8" w:rsidRPr="00ED6502" w:rsidRDefault="00F854B8" w:rsidP="008D40A6">
            <w:pPr>
              <w:spacing w:after="0"/>
              <w:rPr>
                <w:rFonts w:ascii="Times New Roman" w:hAnsi="Times New Roman" w:cs="Times New Roman"/>
                <w:sz w:val="24"/>
                <w:szCs w:val="24"/>
              </w:rPr>
            </w:pPr>
          </w:p>
          <w:p w:rsidR="00CB7230" w:rsidRDefault="00F854B8" w:rsidP="008D40A6">
            <w:pPr>
              <w:spacing w:after="0"/>
              <w:rPr>
                <w:rFonts w:ascii="Times New Roman" w:hAnsi="Times New Roman" w:cs="Times New Roman"/>
                <w:sz w:val="24"/>
                <w:szCs w:val="24"/>
              </w:rPr>
            </w:pPr>
            <w:r w:rsidRPr="00ED6502">
              <w:rPr>
                <w:rFonts w:ascii="Times New Roman" w:hAnsi="Times New Roman" w:cs="Times New Roman"/>
                <w:sz w:val="24"/>
                <w:szCs w:val="24"/>
              </w:rPr>
              <w:t>27 сентября</w:t>
            </w:r>
          </w:p>
          <w:p w:rsidR="00CB7230" w:rsidRDefault="00CB7230" w:rsidP="008D40A6">
            <w:pPr>
              <w:spacing w:after="0"/>
              <w:rPr>
                <w:rFonts w:ascii="Times New Roman" w:hAnsi="Times New Roman" w:cs="Times New Roman"/>
                <w:sz w:val="24"/>
                <w:szCs w:val="24"/>
              </w:rPr>
            </w:pPr>
          </w:p>
          <w:p w:rsidR="00CB7230" w:rsidRDefault="00CB7230" w:rsidP="008D40A6">
            <w:pPr>
              <w:spacing w:after="0"/>
              <w:rPr>
                <w:rFonts w:ascii="Times New Roman" w:hAnsi="Times New Roman" w:cs="Times New Roman"/>
                <w:sz w:val="24"/>
                <w:szCs w:val="24"/>
              </w:rPr>
            </w:pPr>
          </w:p>
          <w:p w:rsidR="00CB7230" w:rsidRDefault="00CB7230" w:rsidP="008D40A6">
            <w:pPr>
              <w:spacing w:after="0"/>
              <w:rPr>
                <w:rFonts w:ascii="Times New Roman" w:hAnsi="Times New Roman" w:cs="Times New Roman"/>
                <w:sz w:val="24"/>
                <w:szCs w:val="24"/>
              </w:rPr>
            </w:pPr>
          </w:p>
          <w:p w:rsidR="007F24C8" w:rsidRDefault="009F2E8D" w:rsidP="008D40A6">
            <w:pPr>
              <w:spacing w:after="0"/>
              <w:rPr>
                <w:rFonts w:ascii="Times New Roman" w:hAnsi="Times New Roman" w:cs="Times New Roman"/>
                <w:sz w:val="24"/>
                <w:szCs w:val="24"/>
              </w:rPr>
            </w:pPr>
            <w:r>
              <w:rPr>
                <w:rFonts w:ascii="Times New Roman" w:hAnsi="Times New Roman" w:cs="Times New Roman"/>
                <w:sz w:val="24"/>
                <w:szCs w:val="24"/>
              </w:rPr>
              <w:t>21-30</w:t>
            </w:r>
            <w:r w:rsidR="007F24C8">
              <w:rPr>
                <w:rFonts w:ascii="Times New Roman" w:hAnsi="Times New Roman" w:cs="Times New Roman"/>
                <w:sz w:val="24"/>
                <w:szCs w:val="24"/>
              </w:rPr>
              <w:t xml:space="preserve"> сентября</w:t>
            </w:r>
          </w:p>
          <w:p w:rsidR="00CB7230" w:rsidRPr="00ED6502" w:rsidRDefault="00CB7230" w:rsidP="008D40A6">
            <w:pPr>
              <w:spacing w:after="0"/>
              <w:rPr>
                <w:rFonts w:ascii="Times New Roman" w:hAnsi="Times New Roman" w:cs="Times New Roman"/>
                <w:sz w:val="24"/>
                <w:szCs w:val="24"/>
              </w:rPr>
            </w:pPr>
            <w:r>
              <w:rPr>
                <w:rFonts w:ascii="Times New Roman" w:hAnsi="Times New Roman" w:cs="Times New Roman"/>
                <w:sz w:val="24"/>
                <w:szCs w:val="24"/>
              </w:rPr>
              <w:t>До 20.09</w:t>
            </w:r>
          </w:p>
        </w:tc>
        <w:tc>
          <w:tcPr>
            <w:tcW w:w="7087" w:type="dxa"/>
            <w:vMerge w:val="restart"/>
          </w:tcPr>
          <w:p w:rsidR="00F854B8" w:rsidRPr="00ED6502" w:rsidRDefault="00F854B8" w:rsidP="008D40A6">
            <w:pPr>
              <w:spacing w:after="0" w:line="240" w:lineRule="auto"/>
              <w:rPr>
                <w:rFonts w:ascii="Times New Roman" w:hAnsi="Times New Roman" w:cs="Times New Roman"/>
                <w:b/>
                <w:sz w:val="24"/>
                <w:szCs w:val="24"/>
              </w:rPr>
            </w:pPr>
            <w:r w:rsidRPr="00ED6502">
              <w:rPr>
                <w:rFonts w:ascii="Times New Roman" w:hAnsi="Times New Roman" w:cs="Times New Roman"/>
                <w:b/>
                <w:sz w:val="24"/>
                <w:szCs w:val="24"/>
              </w:rPr>
              <w:t>С детьми:</w:t>
            </w:r>
          </w:p>
          <w:p w:rsidR="00F854B8" w:rsidRPr="00ED6502" w:rsidRDefault="00F854B8"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-Образовательная деятельность;</w:t>
            </w:r>
          </w:p>
          <w:p w:rsidR="00F854B8" w:rsidRPr="00ED6502" w:rsidRDefault="00F854B8"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-продуктивная деятельность;</w:t>
            </w:r>
          </w:p>
          <w:p w:rsidR="00F854B8" w:rsidRPr="00ED6502" w:rsidRDefault="00F854B8"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-досуговые мероприятия (в форме КВН, спортивной эстафеты, викторины, сюжетно-ролевые игры</w:t>
            </w:r>
            <w:r w:rsidR="003D73F0">
              <w:rPr>
                <w:rFonts w:ascii="Times New Roman" w:hAnsi="Times New Roman" w:cs="Times New Roman"/>
                <w:sz w:val="24"/>
                <w:szCs w:val="24"/>
              </w:rPr>
              <w:t>, развлечений</w:t>
            </w:r>
            <w:r w:rsidRPr="00ED6502">
              <w:rPr>
                <w:rFonts w:ascii="Times New Roman" w:hAnsi="Times New Roman" w:cs="Times New Roman"/>
                <w:sz w:val="24"/>
                <w:szCs w:val="24"/>
              </w:rPr>
              <w:t>);</w:t>
            </w:r>
          </w:p>
          <w:p w:rsidR="00F854B8" w:rsidRDefault="003D73F0"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-театрализованная деятельность,</w:t>
            </w:r>
          </w:p>
          <w:p w:rsidR="003D73F0" w:rsidRDefault="003D73F0" w:rsidP="003D73F0">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-проектная деятельность.</w:t>
            </w:r>
          </w:p>
          <w:p w:rsidR="003D73F0" w:rsidRPr="00ED6502" w:rsidRDefault="003D73F0" w:rsidP="008D40A6">
            <w:pPr>
              <w:spacing w:after="0" w:line="240" w:lineRule="auto"/>
              <w:rPr>
                <w:rFonts w:ascii="Times New Roman" w:hAnsi="Times New Roman" w:cs="Times New Roman"/>
                <w:sz w:val="24"/>
                <w:szCs w:val="24"/>
              </w:rPr>
            </w:pPr>
          </w:p>
          <w:p w:rsidR="00F854B8" w:rsidRPr="00ED6502" w:rsidRDefault="00F854B8" w:rsidP="008D40A6">
            <w:pPr>
              <w:spacing w:after="0" w:line="240" w:lineRule="auto"/>
              <w:rPr>
                <w:rFonts w:ascii="Times New Roman" w:hAnsi="Times New Roman" w:cs="Times New Roman"/>
                <w:sz w:val="24"/>
                <w:szCs w:val="24"/>
              </w:rPr>
            </w:pPr>
          </w:p>
          <w:p w:rsidR="001A752F" w:rsidRPr="00ED6502" w:rsidRDefault="001A752F" w:rsidP="008D40A6">
            <w:pPr>
              <w:spacing w:after="0" w:line="240" w:lineRule="auto"/>
              <w:rPr>
                <w:rFonts w:ascii="Times New Roman" w:hAnsi="Times New Roman" w:cs="Times New Roman"/>
                <w:b/>
                <w:sz w:val="24"/>
                <w:szCs w:val="24"/>
              </w:rPr>
            </w:pPr>
          </w:p>
          <w:p w:rsidR="001A752F" w:rsidRPr="00ED6502" w:rsidRDefault="001A752F" w:rsidP="008D40A6">
            <w:pPr>
              <w:spacing w:after="0" w:line="240" w:lineRule="auto"/>
              <w:rPr>
                <w:rFonts w:ascii="Times New Roman" w:hAnsi="Times New Roman" w:cs="Times New Roman"/>
                <w:b/>
                <w:sz w:val="24"/>
                <w:szCs w:val="24"/>
              </w:rPr>
            </w:pPr>
          </w:p>
          <w:p w:rsidR="00F854B8" w:rsidRPr="00ED6502" w:rsidRDefault="00A9004E"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w:t>
            </w:r>
          </w:p>
          <w:p w:rsidR="00F854B8" w:rsidRDefault="00F854B8" w:rsidP="008D40A6">
            <w:pPr>
              <w:spacing w:after="0" w:line="240" w:lineRule="auto"/>
              <w:rPr>
                <w:rFonts w:ascii="Times New Roman" w:hAnsi="Times New Roman" w:cs="Times New Roman"/>
                <w:sz w:val="24"/>
                <w:szCs w:val="24"/>
              </w:rPr>
            </w:pPr>
          </w:p>
          <w:p w:rsidR="003D73F0" w:rsidRPr="00ED6502" w:rsidRDefault="003D73F0" w:rsidP="003D73F0">
            <w:pPr>
              <w:spacing w:after="0" w:line="240" w:lineRule="auto"/>
              <w:rPr>
                <w:rFonts w:ascii="Times New Roman" w:hAnsi="Times New Roman" w:cs="Times New Roman"/>
                <w:b/>
                <w:sz w:val="24"/>
                <w:szCs w:val="24"/>
              </w:rPr>
            </w:pPr>
            <w:r w:rsidRPr="00ED6502">
              <w:rPr>
                <w:rFonts w:ascii="Times New Roman" w:hAnsi="Times New Roman" w:cs="Times New Roman"/>
                <w:b/>
                <w:sz w:val="24"/>
                <w:szCs w:val="24"/>
              </w:rPr>
              <w:t>С родителями:</w:t>
            </w:r>
          </w:p>
          <w:p w:rsidR="003D73F0" w:rsidRPr="00ED6502" w:rsidRDefault="003D73F0" w:rsidP="003D73F0">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-продуктивная деятельность;</w:t>
            </w:r>
          </w:p>
          <w:p w:rsidR="003D73F0" w:rsidRDefault="003D73F0" w:rsidP="003D73F0">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-непосредственное участие и помощь в под</w:t>
            </w:r>
            <w:r>
              <w:rPr>
                <w:rFonts w:ascii="Times New Roman" w:hAnsi="Times New Roman" w:cs="Times New Roman"/>
                <w:sz w:val="24"/>
                <w:szCs w:val="24"/>
              </w:rPr>
              <w:t>готовке к мероприятию.</w:t>
            </w:r>
          </w:p>
          <w:p w:rsidR="003D73F0" w:rsidRPr="00ED6502" w:rsidRDefault="003D73F0" w:rsidP="003D73F0">
            <w:pPr>
              <w:spacing w:after="0" w:line="240" w:lineRule="auto"/>
              <w:rPr>
                <w:rFonts w:ascii="Times New Roman" w:hAnsi="Times New Roman" w:cs="Times New Roman"/>
                <w:sz w:val="24"/>
                <w:szCs w:val="24"/>
              </w:rPr>
            </w:pPr>
          </w:p>
        </w:tc>
      </w:tr>
      <w:tr w:rsidR="00F854B8" w:rsidRPr="00ED6502" w:rsidTr="00573D00">
        <w:trPr>
          <w:trHeight w:val="420"/>
        </w:trPr>
        <w:tc>
          <w:tcPr>
            <w:tcW w:w="690" w:type="dxa"/>
          </w:tcPr>
          <w:p w:rsidR="00F854B8" w:rsidRPr="00ED6502" w:rsidRDefault="00F854B8" w:rsidP="008D40A6">
            <w:pPr>
              <w:spacing w:after="0"/>
              <w:rPr>
                <w:rFonts w:ascii="Times New Roman" w:hAnsi="Times New Roman" w:cs="Times New Roman"/>
                <w:sz w:val="24"/>
                <w:szCs w:val="24"/>
              </w:rPr>
            </w:pPr>
            <w:r w:rsidRPr="00ED6502">
              <w:rPr>
                <w:rFonts w:ascii="Times New Roman" w:hAnsi="Times New Roman" w:cs="Times New Roman"/>
                <w:sz w:val="24"/>
                <w:szCs w:val="24"/>
              </w:rPr>
              <w:t>2</w:t>
            </w:r>
          </w:p>
        </w:tc>
        <w:tc>
          <w:tcPr>
            <w:tcW w:w="5168" w:type="dxa"/>
          </w:tcPr>
          <w:p w:rsidR="001A752F" w:rsidRDefault="00003267"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День пожилых людей </w:t>
            </w:r>
            <w:r w:rsidR="000871EF">
              <w:rPr>
                <w:rFonts w:ascii="Times New Roman" w:hAnsi="Times New Roman" w:cs="Times New Roman"/>
                <w:sz w:val="24"/>
                <w:szCs w:val="24"/>
              </w:rPr>
              <w:t>–открытки пожилым людям (ТОС</w:t>
            </w:r>
            <w:r w:rsidR="00A244C1">
              <w:rPr>
                <w:rFonts w:ascii="Times New Roman" w:hAnsi="Times New Roman" w:cs="Times New Roman"/>
                <w:sz w:val="24"/>
                <w:szCs w:val="24"/>
              </w:rPr>
              <w:t xml:space="preserve"> «</w:t>
            </w:r>
            <w:proofErr w:type="spellStart"/>
            <w:r w:rsidR="00A244C1">
              <w:rPr>
                <w:rFonts w:ascii="Times New Roman" w:hAnsi="Times New Roman" w:cs="Times New Roman"/>
                <w:sz w:val="24"/>
                <w:szCs w:val="24"/>
              </w:rPr>
              <w:t>Гусарова</w:t>
            </w:r>
            <w:proofErr w:type="spellEnd"/>
            <w:r w:rsidR="00A244C1">
              <w:rPr>
                <w:rFonts w:ascii="Times New Roman" w:hAnsi="Times New Roman" w:cs="Times New Roman"/>
                <w:sz w:val="24"/>
                <w:szCs w:val="24"/>
              </w:rPr>
              <w:t>»</w:t>
            </w:r>
            <w:r w:rsidR="000871EF">
              <w:rPr>
                <w:rFonts w:ascii="Times New Roman" w:hAnsi="Times New Roman" w:cs="Times New Roman"/>
                <w:sz w:val="24"/>
                <w:szCs w:val="24"/>
              </w:rPr>
              <w:t>)</w:t>
            </w:r>
          </w:p>
          <w:p w:rsidR="003D73F0" w:rsidRDefault="003D73F0" w:rsidP="008D40A6">
            <w:pPr>
              <w:spacing w:after="0" w:line="240" w:lineRule="auto"/>
              <w:rPr>
                <w:rFonts w:ascii="Times New Roman" w:hAnsi="Times New Roman" w:cs="Times New Roman"/>
                <w:sz w:val="24"/>
                <w:szCs w:val="24"/>
              </w:rPr>
            </w:pPr>
          </w:p>
          <w:p w:rsidR="003D73F0" w:rsidRDefault="003D73F0" w:rsidP="003D73F0">
            <w:pPr>
              <w:spacing w:after="0" w:line="240" w:lineRule="auto"/>
              <w:rPr>
                <w:rFonts w:ascii="Times New Roman" w:hAnsi="Times New Roman" w:cs="Times New Roman"/>
                <w:sz w:val="24"/>
                <w:szCs w:val="24"/>
              </w:rPr>
            </w:pPr>
            <w:r>
              <w:rPr>
                <w:rFonts w:ascii="Times New Roman" w:hAnsi="Times New Roman" w:cs="Times New Roman"/>
                <w:sz w:val="24"/>
                <w:szCs w:val="24"/>
              </w:rPr>
              <w:t>Выставка творческих работ «Осень Золотая» (ТОС «</w:t>
            </w:r>
            <w:proofErr w:type="spellStart"/>
            <w:r>
              <w:rPr>
                <w:rFonts w:ascii="Times New Roman" w:hAnsi="Times New Roman" w:cs="Times New Roman"/>
                <w:sz w:val="24"/>
                <w:szCs w:val="24"/>
              </w:rPr>
              <w:t>Гусарова</w:t>
            </w:r>
            <w:proofErr w:type="spellEnd"/>
            <w:r>
              <w:rPr>
                <w:rFonts w:ascii="Times New Roman" w:hAnsi="Times New Roman" w:cs="Times New Roman"/>
                <w:sz w:val="24"/>
                <w:szCs w:val="24"/>
              </w:rPr>
              <w:t>»)</w:t>
            </w:r>
          </w:p>
          <w:p w:rsidR="000871EF" w:rsidRPr="00ED6502" w:rsidRDefault="000871EF" w:rsidP="008D40A6">
            <w:pPr>
              <w:spacing w:after="0" w:line="240" w:lineRule="auto"/>
              <w:rPr>
                <w:rFonts w:ascii="Times New Roman" w:hAnsi="Times New Roman" w:cs="Times New Roman"/>
                <w:sz w:val="24"/>
                <w:szCs w:val="24"/>
              </w:rPr>
            </w:pPr>
          </w:p>
          <w:p w:rsidR="001A752F" w:rsidRPr="00ED6502" w:rsidRDefault="003D73F0"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детско-родительского творчества</w:t>
            </w:r>
            <w:r w:rsidR="000871EF">
              <w:rPr>
                <w:rFonts w:ascii="Times New Roman" w:hAnsi="Times New Roman" w:cs="Times New Roman"/>
                <w:sz w:val="24"/>
                <w:szCs w:val="24"/>
              </w:rPr>
              <w:t xml:space="preserve"> «</w:t>
            </w:r>
            <w:r w:rsidR="00A244C1">
              <w:rPr>
                <w:rFonts w:ascii="Times New Roman" w:hAnsi="Times New Roman" w:cs="Times New Roman"/>
                <w:sz w:val="24"/>
                <w:szCs w:val="24"/>
              </w:rPr>
              <w:t>Лесная сказка</w:t>
            </w:r>
            <w:r w:rsidR="000871EF">
              <w:rPr>
                <w:rFonts w:ascii="Times New Roman" w:hAnsi="Times New Roman" w:cs="Times New Roman"/>
                <w:sz w:val="24"/>
                <w:szCs w:val="24"/>
              </w:rPr>
              <w:t>»</w:t>
            </w:r>
          </w:p>
          <w:p w:rsidR="001A752F" w:rsidRPr="00ED6502" w:rsidRDefault="001A752F" w:rsidP="008D40A6">
            <w:pPr>
              <w:spacing w:after="0" w:line="240" w:lineRule="auto"/>
              <w:rPr>
                <w:rFonts w:ascii="Times New Roman" w:hAnsi="Times New Roman" w:cs="Times New Roman"/>
                <w:sz w:val="24"/>
                <w:szCs w:val="24"/>
              </w:rPr>
            </w:pPr>
          </w:p>
          <w:p w:rsidR="001A752F" w:rsidRPr="00ED6502" w:rsidRDefault="001A752F"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Осенние праздники </w:t>
            </w:r>
          </w:p>
          <w:p w:rsidR="003D73F0" w:rsidRDefault="003D73F0" w:rsidP="008D40A6">
            <w:pPr>
              <w:spacing w:after="0" w:line="240" w:lineRule="auto"/>
              <w:rPr>
                <w:rFonts w:ascii="Times New Roman" w:hAnsi="Times New Roman" w:cs="Times New Roman"/>
                <w:sz w:val="24"/>
                <w:szCs w:val="24"/>
              </w:rPr>
            </w:pPr>
          </w:p>
          <w:p w:rsidR="000871EF" w:rsidRPr="00ED6502" w:rsidRDefault="000871EF"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«Эра эрудитов»</w:t>
            </w:r>
          </w:p>
        </w:tc>
        <w:tc>
          <w:tcPr>
            <w:tcW w:w="1985" w:type="dxa"/>
          </w:tcPr>
          <w:p w:rsidR="003F7EC8" w:rsidRDefault="009F2E8D" w:rsidP="008D40A6">
            <w:pPr>
              <w:spacing w:after="0"/>
              <w:rPr>
                <w:rFonts w:ascii="Times New Roman" w:hAnsi="Times New Roman" w:cs="Times New Roman"/>
                <w:sz w:val="24"/>
                <w:szCs w:val="24"/>
              </w:rPr>
            </w:pPr>
            <w:r>
              <w:rPr>
                <w:rFonts w:ascii="Times New Roman" w:hAnsi="Times New Roman" w:cs="Times New Roman"/>
                <w:sz w:val="24"/>
                <w:szCs w:val="24"/>
              </w:rPr>
              <w:t xml:space="preserve"> </w:t>
            </w:r>
            <w:r w:rsidR="001A752F" w:rsidRPr="00ED6502">
              <w:rPr>
                <w:rFonts w:ascii="Times New Roman" w:hAnsi="Times New Roman" w:cs="Times New Roman"/>
                <w:sz w:val="24"/>
                <w:szCs w:val="24"/>
              </w:rPr>
              <w:t xml:space="preserve">2 </w:t>
            </w:r>
            <w:r w:rsidR="003F7EC8">
              <w:rPr>
                <w:rFonts w:ascii="Times New Roman" w:hAnsi="Times New Roman" w:cs="Times New Roman"/>
                <w:sz w:val="24"/>
                <w:szCs w:val="24"/>
              </w:rPr>
              <w:t>октября</w:t>
            </w:r>
          </w:p>
          <w:p w:rsidR="000871EF" w:rsidRDefault="000871EF" w:rsidP="008D40A6">
            <w:pPr>
              <w:spacing w:after="0"/>
              <w:rPr>
                <w:rFonts w:ascii="Times New Roman" w:hAnsi="Times New Roman" w:cs="Times New Roman"/>
                <w:sz w:val="24"/>
                <w:szCs w:val="24"/>
              </w:rPr>
            </w:pPr>
          </w:p>
          <w:p w:rsidR="009F2E8D" w:rsidRDefault="009F2E8D" w:rsidP="008D40A6">
            <w:pPr>
              <w:spacing w:after="0"/>
              <w:rPr>
                <w:rFonts w:ascii="Times New Roman" w:hAnsi="Times New Roman" w:cs="Times New Roman"/>
                <w:sz w:val="24"/>
                <w:szCs w:val="24"/>
              </w:rPr>
            </w:pPr>
          </w:p>
          <w:p w:rsidR="001A752F" w:rsidRPr="00ED6502" w:rsidRDefault="000871EF" w:rsidP="008D40A6">
            <w:pPr>
              <w:spacing w:after="0"/>
              <w:rPr>
                <w:rFonts w:ascii="Times New Roman" w:hAnsi="Times New Roman" w:cs="Times New Roman"/>
                <w:sz w:val="24"/>
                <w:szCs w:val="24"/>
              </w:rPr>
            </w:pPr>
            <w:r>
              <w:rPr>
                <w:rFonts w:ascii="Times New Roman" w:hAnsi="Times New Roman" w:cs="Times New Roman"/>
                <w:sz w:val="24"/>
                <w:szCs w:val="24"/>
              </w:rPr>
              <w:t>11-20</w:t>
            </w:r>
            <w:r w:rsidR="001A752F" w:rsidRPr="00ED6502">
              <w:rPr>
                <w:rFonts w:ascii="Times New Roman" w:hAnsi="Times New Roman" w:cs="Times New Roman"/>
                <w:sz w:val="24"/>
                <w:szCs w:val="24"/>
              </w:rPr>
              <w:t xml:space="preserve"> октября</w:t>
            </w:r>
          </w:p>
          <w:p w:rsidR="003F7EC8" w:rsidRDefault="003F7EC8" w:rsidP="008D40A6">
            <w:pPr>
              <w:spacing w:after="0"/>
              <w:rPr>
                <w:rFonts w:ascii="Times New Roman" w:hAnsi="Times New Roman" w:cs="Times New Roman"/>
                <w:sz w:val="24"/>
                <w:szCs w:val="24"/>
              </w:rPr>
            </w:pPr>
          </w:p>
          <w:p w:rsidR="003D73F0" w:rsidRDefault="003D73F0" w:rsidP="008D40A6">
            <w:pPr>
              <w:spacing w:after="0"/>
              <w:rPr>
                <w:rFonts w:ascii="Times New Roman" w:hAnsi="Times New Roman" w:cs="Times New Roman"/>
                <w:sz w:val="24"/>
                <w:szCs w:val="24"/>
              </w:rPr>
            </w:pPr>
          </w:p>
          <w:p w:rsidR="000871EF" w:rsidRDefault="000871EF" w:rsidP="008D40A6">
            <w:pPr>
              <w:spacing w:after="0"/>
              <w:rPr>
                <w:rFonts w:ascii="Times New Roman" w:hAnsi="Times New Roman" w:cs="Times New Roman"/>
                <w:sz w:val="24"/>
                <w:szCs w:val="24"/>
              </w:rPr>
            </w:pPr>
            <w:r>
              <w:rPr>
                <w:rFonts w:ascii="Times New Roman" w:hAnsi="Times New Roman" w:cs="Times New Roman"/>
                <w:sz w:val="24"/>
                <w:szCs w:val="24"/>
              </w:rPr>
              <w:t>По расписанию муз</w:t>
            </w:r>
            <w:proofErr w:type="gramStart"/>
            <w:r>
              <w:rPr>
                <w:rFonts w:ascii="Times New Roman" w:hAnsi="Times New Roman" w:cs="Times New Roman"/>
                <w:sz w:val="24"/>
                <w:szCs w:val="24"/>
              </w:rPr>
              <w:t>. рук</w:t>
            </w:r>
            <w:proofErr w:type="gramEnd"/>
            <w:r>
              <w:rPr>
                <w:rFonts w:ascii="Times New Roman" w:hAnsi="Times New Roman" w:cs="Times New Roman"/>
                <w:sz w:val="24"/>
                <w:szCs w:val="24"/>
              </w:rPr>
              <w:t>-ей</w:t>
            </w:r>
          </w:p>
          <w:p w:rsidR="001A752F" w:rsidRDefault="009F2E8D" w:rsidP="008D40A6">
            <w:pPr>
              <w:spacing w:after="0"/>
              <w:rPr>
                <w:rFonts w:ascii="Times New Roman" w:hAnsi="Times New Roman" w:cs="Times New Roman"/>
                <w:sz w:val="24"/>
                <w:szCs w:val="24"/>
              </w:rPr>
            </w:pPr>
            <w:r>
              <w:rPr>
                <w:rFonts w:ascii="Times New Roman" w:hAnsi="Times New Roman" w:cs="Times New Roman"/>
                <w:sz w:val="24"/>
                <w:szCs w:val="24"/>
              </w:rPr>
              <w:t>26-30</w:t>
            </w:r>
            <w:r w:rsidR="001A752F" w:rsidRPr="00ED6502">
              <w:rPr>
                <w:rFonts w:ascii="Times New Roman" w:hAnsi="Times New Roman" w:cs="Times New Roman"/>
                <w:sz w:val="24"/>
                <w:szCs w:val="24"/>
              </w:rPr>
              <w:t xml:space="preserve"> октября</w:t>
            </w:r>
          </w:p>
          <w:p w:rsidR="003D73F0" w:rsidRDefault="003D73F0" w:rsidP="008D40A6">
            <w:pPr>
              <w:spacing w:after="0"/>
              <w:rPr>
                <w:rFonts w:ascii="Times New Roman" w:hAnsi="Times New Roman" w:cs="Times New Roman"/>
                <w:sz w:val="24"/>
                <w:szCs w:val="24"/>
              </w:rPr>
            </w:pPr>
          </w:p>
          <w:p w:rsidR="000871EF" w:rsidRPr="00ED6502" w:rsidRDefault="000871EF" w:rsidP="008D40A6">
            <w:pPr>
              <w:spacing w:after="0"/>
              <w:rPr>
                <w:rFonts w:ascii="Times New Roman" w:hAnsi="Times New Roman" w:cs="Times New Roman"/>
                <w:sz w:val="24"/>
                <w:szCs w:val="24"/>
              </w:rPr>
            </w:pPr>
            <w:r>
              <w:rPr>
                <w:rFonts w:ascii="Times New Roman" w:hAnsi="Times New Roman" w:cs="Times New Roman"/>
                <w:sz w:val="24"/>
                <w:szCs w:val="24"/>
              </w:rPr>
              <w:t>До 20.10</w:t>
            </w:r>
          </w:p>
        </w:tc>
        <w:tc>
          <w:tcPr>
            <w:tcW w:w="7087" w:type="dxa"/>
            <w:vMerge/>
          </w:tcPr>
          <w:p w:rsidR="00F854B8" w:rsidRPr="00ED6502" w:rsidRDefault="00F854B8" w:rsidP="008D40A6">
            <w:pPr>
              <w:spacing w:after="0" w:line="240" w:lineRule="auto"/>
              <w:rPr>
                <w:rFonts w:ascii="Times New Roman" w:hAnsi="Times New Roman" w:cs="Times New Roman"/>
                <w:sz w:val="24"/>
                <w:szCs w:val="24"/>
              </w:rPr>
            </w:pPr>
          </w:p>
        </w:tc>
      </w:tr>
      <w:tr w:rsidR="00A9004E" w:rsidRPr="00ED6502" w:rsidTr="00573D00">
        <w:trPr>
          <w:trHeight w:val="525"/>
        </w:trPr>
        <w:tc>
          <w:tcPr>
            <w:tcW w:w="690"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3</w:t>
            </w:r>
          </w:p>
        </w:tc>
        <w:tc>
          <w:tcPr>
            <w:tcW w:w="5168" w:type="dxa"/>
          </w:tcPr>
          <w:p w:rsidR="00A9004E" w:rsidRDefault="000871EF"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t>Фестиваль по народным ремеслам «Умелые ручки</w:t>
            </w:r>
            <w:r w:rsidR="00FE4E0D">
              <w:rPr>
                <w:rFonts w:ascii="Times New Roman" w:hAnsi="Times New Roman" w:cs="Times New Roman"/>
                <w:sz w:val="24"/>
                <w:szCs w:val="24"/>
              </w:rPr>
              <w:t>»</w:t>
            </w:r>
            <w:r w:rsidR="008567D9" w:rsidRPr="00ED6502">
              <w:rPr>
                <w:rFonts w:ascii="Times New Roman" w:hAnsi="Times New Roman" w:cs="Times New Roman"/>
                <w:sz w:val="24"/>
                <w:szCs w:val="24"/>
              </w:rPr>
              <w:t xml:space="preserve"> </w:t>
            </w:r>
          </w:p>
          <w:p w:rsidR="00A244C1" w:rsidRPr="00ED6502" w:rsidRDefault="00A244C1"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Единый родительский день по теме </w:t>
            </w:r>
            <w:r w:rsidRPr="00A244C1">
              <w:rPr>
                <w:rFonts w:ascii="Times New Roman" w:hAnsi="Times New Roman" w:cs="Times New Roman"/>
                <w:sz w:val="24"/>
                <w:szCs w:val="24"/>
              </w:rPr>
              <w:t>"Финансовое просвещение детей дошкольного возраста и их родителей в ДОУ"</w:t>
            </w:r>
          </w:p>
          <w:p w:rsidR="008567D9" w:rsidRPr="00ED6502" w:rsidRDefault="00244822"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w:t>
            </w:r>
            <w:r w:rsidR="008567D9" w:rsidRPr="00ED6502">
              <w:rPr>
                <w:rFonts w:ascii="Times New Roman" w:hAnsi="Times New Roman" w:cs="Times New Roman"/>
                <w:sz w:val="24"/>
                <w:szCs w:val="24"/>
              </w:rPr>
              <w:t>узыкальн</w:t>
            </w:r>
            <w:r w:rsidR="003F7EC8">
              <w:rPr>
                <w:rFonts w:ascii="Times New Roman" w:hAnsi="Times New Roman" w:cs="Times New Roman"/>
                <w:sz w:val="24"/>
                <w:szCs w:val="24"/>
              </w:rPr>
              <w:t>ое развлечение</w:t>
            </w:r>
            <w:r w:rsidR="008567D9" w:rsidRPr="00ED6502">
              <w:rPr>
                <w:rFonts w:ascii="Times New Roman" w:hAnsi="Times New Roman" w:cs="Times New Roman"/>
                <w:sz w:val="24"/>
                <w:szCs w:val="24"/>
              </w:rPr>
              <w:t xml:space="preserve"> «Моя милая мамочка»</w:t>
            </w:r>
          </w:p>
          <w:p w:rsidR="000871EF" w:rsidRDefault="000871EF"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Конкурс «Слово на ладошке» </w:t>
            </w:r>
          </w:p>
          <w:p w:rsidR="00F26E9A" w:rsidRPr="00ED6502" w:rsidRDefault="00F26E9A" w:rsidP="008D40A6">
            <w:pPr>
              <w:spacing w:after="0" w:line="240" w:lineRule="auto"/>
              <w:rPr>
                <w:rFonts w:ascii="Times New Roman" w:hAnsi="Times New Roman" w:cs="Times New Roman"/>
                <w:sz w:val="24"/>
                <w:szCs w:val="24"/>
              </w:rPr>
            </w:pPr>
          </w:p>
        </w:tc>
        <w:tc>
          <w:tcPr>
            <w:tcW w:w="1985" w:type="dxa"/>
          </w:tcPr>
          <w:p w:rsidR="00022139" w:rsidRDefault="008567D9" w:rsidP="008D40A6">
            <w:pPr>
              <w:spacing w:after="0"/>
              <w:rPr>
                <w:rFonts w:ascii="Times New Roman" w:hAnsi="Times New Roman" w:cs="Times New Roman"/>
                <w:sz w:val="24"/>
                <w:szCs w:val="24"/>
              </w:rPr>
            </w:pPr>
            <w:r w:rsidRPr="00ED6502">
              <w:rPr>
                <w:rFonts w:ascii="Times New Roman" w:hAnsi="Times New Roman" w:cs="Times New Roman"/>
                <w:sz w:val="24"/>
                <w:szCs w:val="24"/>
              </w:rPr>
              <w:lastRenderedPageBreak/>
              <w:t>1-15 ноября</w:t>
            </w:r>
          </w:p>
          <w:p w:rsidR="00A244C1" w:rsidRDefault="00A244C1" w:rsidP="008D40A6">
            <w:pPr>
              <w:spacing w:after="0"/>
              <w:rPr>
                <w:rFonts w:ascii="Times New Roman" w:hAnsi="Times New Roman" w:cs="Times New Roman"/>
                <w:sz w:val="24"/>
                <w:szCs w:val="24"/>
              </w:rPr>
            </w:pPr>
          </w:p>
          <w:p w:rsidR="00A244C1" w:rsidRDefault="00A244C1" w:rsidP="008D40A6">
            <w:pPr>
              <w:spacing w:after="0"/>
              <w:rPr>
                <w:rFonts w:ascii="Times New Roman" w:hAnsi="Times New Roman" w:cs="Times New Roman"/>
                <w:sz w:val="24"/>
                <w:szCs w:val="24"/>
              </w:rPr>
            </w:pPr>
          </w:p>
          <w:p w:rsidR="00A244C1" w:rsidRDefault="00A244C1" w:rsidP="008D40A6">
            <w:pPr>
              <w:spacing w:after="0"/>
              <w:rPr>
                <w:rFonts w:ascii="Times New Roman" w:hAnsi="Times New Roman" w:cs="Times New Roman"/>
                <w:sz w:val="24"/>
                <w:szCs w:val="24"/>
              </w:rPr>
            </w:pPr>
            <w:r>
              <w:rPr>
                <w:rFonts w:ascii="Times New Roman" w:hAnsi="Times New Roman" w:cs="Times New Roman"/>
                <w:sz w:val="24"/>
                <w:szCs w:val="24"/>
              </w:rPr>
              <w:t>18-20 ноября</w:t>
            </w:r>
          </w:p>
          <w:p w:rsidR="00A9004E" w:rsidRPr="00ED6502" w:rsidRDefault="008567D9" w:rsidP="008D40A6">
            <w:pPr>
              <w:spacing w:after="0"/>
              <w:rPr>
                <w:rFonts w:ascii="Times New Roman" w:hAnsi="Times New Roman" w:cs="Times New Roman"/>
                <w:sz w:val="24"/>
                <w:szCs w:val="24"/>
              </w:rPr>
            </w:pPr>
            <w:r w:rsidRPr="00ED6502">
              <w:rPr>
                <w:rFonts w:ascii="Times New Roman" w:hAnsi="Times New Roman" w:cs="Times New Roman"/>
                <w:sz w:val="24"/>
                <w:szCs w:val="24"/>
              </w:rPr>
              <w:t>28 ноября</w:t>
            </w:r>
          </w:p>
          <w:p w:rsidR="008567D9" w:rsidRPr="00ED6502" w:rsidRDefault="008567D9" w:rsidP="008D40A6">
            <w:pPr>
              <w:spacing w:after="0"/>
              <w:rPr>
                <w:rFonts w:ascii="Times New Roman" w:hAnsi="Times New Roman" w:cs="Times New Roman"/>
                <w:sz w:val="24"/>
                <w:szCs w:val="24"/>
              </w:rPr>
            </w:pPr>
            <w:r w:rsidRPr="00ED6502">
              <w:rPr>
                <w:rFonts w:ascii="Times New Roman" w:hAnsi="Times New Roman" w:cs="Times New Roman"/>
                <w:sz w:val="24"/>
                <w:szCs w:val="24"/>
              </w:rPr>
              <w:lastRenderedPageBreak/>
              <w:t>21-28 ноября</w:t>
            </w:r>
          </w:p>
        </w:tc>
        <w:tc>
          <w:tcPr>
            <w:tcW w:w="7087" w:type="dxa"/>
            <w:vMerge w:val="restart"/>
          </w:tcPr>
          <w:p w:rsidR="00D348A5" w:rsidRDefault="00D348A5" w:rsidP="008D40A6">
            <w:pPr>
              <w:spacing w:after="0" w:line="240" w:lineRule="auto"/>
              <w:rPr>
                <w:rFonts w:ascii="Times New Roman" w:hAnsi="Times New Roman" w:cs="Times New Roman"/>
                <w:sz w:val="24"/>
                <w:szCs w:val="24"/>
              </w:rPr>
            </w:pPr>
          </w:p>
          <w:p w:rsidR="00D348A5" w:rsidRDefault="00D348A5" w:rsidP="008D40A6">
            <w:pPr>
              <w:spacing w:after="0" w:line="240" w:lineRule="auto"/>
              <w:rPr>
                <w:rFonts w:ascii="Times New Roman" w:hAnsi="Times New Roman" w:cs="Times New Roman"/>
                <w:sz w:val="24"/>
                <w:szCs w:val="24"/>
              </w:rPr>
            </w:pPr>
          </w:p>
          <w:p w:rsidR="00D348A5" w:rsidRDefault="00D348A5" w:rsidP="008D40A6">
            <w:pPr>
              <w:spacing w:after="0" w:line="240" w:lineRule="auto"/>
              <w:rPr>
                <w:rFonts w:ascii="Times New Roman" w:hAnsi="Times New Roman" w:cs="Times New Roman"/>
                <w:sz w:val="24"/>
                <w:szCs w:val="24"/>
              </w:rPr>
            </w:pPr>
          </w:p>
          <w:p w:rsidR="00D348A5" w:rsidRDefault="00D348A5" w:rsidP="008D40A6">
            <w:pPr>
              <w:spacing w:after="0" w:line="240" w:lineRule="auto"/>
              <w:rPr>
                <w:rFonts w:ascii="Times New Roman" w:hAnsi="Times New Roman" w:cs="Times New Roman"/>
                <w:sz w:val="24"/>
                <w:szCs w:val="24"/>
              </w:rPr>
            </w:pPr>
          </w:p>
          <w:p w:rsidR="00D348A5" w:rsidRDefault="00D348A5" w:rsidP="008D40A6">
            <w:pPr>
              <w:spacing w:after="0" w:line="240" w:lineRule="auto"/>
              <w:rPr>
                <w:rFonts w:ascii="Times New Roman" w:hAnsi="Times New Roman" w:cs="Times New Roman"/>
                <w:sz w:val="24"/>
                <w:szCs w:val="24"/>
              </w:rPr>
            </w:pPr>
          </w:p>
          <w:p w:rsidR="00D348A5" w:rsidRDefault="00D348A5" w:rsidP="008D40A6">
            <w:pPr>
              <w:spacing w:after="0" w:line="240" w:lineRule="auto"/>
              <w:rPr>
                <w:rFonts w:ascii="Times New Roman" w:hAnsi="Times New Roman" w:cs="Times New Roman"/>
                <w:sz w:val="24"/>
                <w:szCs w:val="24"/>
              </w:rPr>
            </w:pPr>
          </w:p>
          <w:p w:rsidR="00D348A5" w:rsidRDefault="00D348A5" w:rsidP="008D40A6">
            <w:pPr>
              <w:spacing w:after="0" w:line="240" w:lineRule="auto"/>
              <w:rPr>
                <w:rFonts w:ascii="Times New Roman" w:hAnsi="Times New Roman" w:cs="Times New Roman"/>
                <w:sz w:val="24"/>
                <w:szCs w:val="24"/>
              </w:rPr>
            </w:pPr>
          </w:p>
          <w:p w:rsidR="00D348A5" w:rsidRDefault="00D348A5" w:rsidP="008D40A6">
            <w:pPr>
              <w:spacing w:after="0" w:line="240" w:lineRule="auto"/>
              <w:rPr>
                <w:rFonts w:ascii="Times New Roman" w:hAnsi="Times New Roman" w:cs="Times New Roman"/>
                <w:sz w:val="24"/>
                <w:szCs w:val="24"/>
              </w:rPr>
            </w:pPr>
          </w:p>
          <w:p w:rsidR="00D348A5" w:rsidRDefault="00D348A5" w:rsidP="008D40A6">
            <w:pPr>
              <w:spacing w:after="0" w:line="240" w:lineRule="auto"/>
              <w:rPr>
                <w:rFonts w:ascii="Times New Roman" w:hAnsi="Times New Roman" w:cs="Times New Roman"/>
                <w:sz w:val="24"/>
                <w:szCs w:val="24"/>
              </w:rPr>
            </w:pPr>
          </w:p>
          <w:p w:rsidR="00D348A5" w:rsidRDefault="00D348A5" w:rsidP="008D40A6">
            <w:pPr>
              <w:spacing w:after="0" w:line="240" w:lineRule="auto"/>
              <w:rPr>
                <w:rFonts w:ascii="Times New Roman" w:hAnsi="Times New Roman" w:cs="Times New Roman"/>
                <w:sz w:val="24"/>
                <w:szCs w:val="24"/>
              </w:rPr>
            </w:pPr>
          </w:p>
          <w:p w:rsidR="00D348A5" w:rsidRDefault="00D348A5" w:rsidP="008D40A6">
            <w:pPr>
              <w:spacing w:after="0" w:line="240" w:lineRule="auto"/>
              <w:rPr>
                <w:rFonts w:ascii="Times New Roman" w:hAnsi="Times New Roman" w:cs="Times New Roman"/>
                <w:sz w:val="24"/>
                <w:szCs w:val="24"/>
              </w:rPr>
            </w:pPr>
          </w:p>
          <w:p w:rsidR="00D348A5" w:rsidRDefault="00D348A5" w:rsidP="008D40A6">
            <w:pPr>
              <w:spacing w:after="0" w:line="240" w:lineRule="auto"/>
              <w:rPr>
                <w:rFonts w:ascii="Times New Roman" w:hAnsi="Times New Roman" w:cs="Times New Roman"/>
                <w:sz w:val="24"/>
                <w:szCs w:val="24"/>
              </w:rPr>
            </w:pPr>
          </w:p>
          <w:p w:rsidR="00D348A5" w:rsidRPr="00ED6502" w:rsidRDefault="00D348A5" w:rsidP="008D40A6">
            <w:pPr>
              <w:spacing w:after="0" w:line="240" w:lineRule="auto"/>
              <w:rPr>
                <w:rFonts w:ascii="Times New Roman" w:hAnsi="Times New Roman" w:cs="Times New Roman"/>
                <w:sz w:val="24"/>
                <w:szCs w:val="24"/>
              </w:rPr>
            </w:pPr>
          </w:p>
          <w:p w:rsidR="00A9004E" w:rsidRDefault="00A9004E" w:rsidP="008D40A6">
            <w:pPr>
              <w:spacing w:after="0" w:line="240" w:lineRule="auto"/>
              <w:rPr>
                <w:rFonts w:ascii="Times New Roman" w:hAnsi="Times New Roman" w:cs="Times New Roman"/>
                <w:sz w:val="24"/>
                <w:szCs w:val="24"/>
              </w:rPr>
            </w:pPr>
          </w:p>
          <w:p w:rsidR="00106CE3" w:rsidRDefault="00106CE3" w:rsidP="008D40A6">
            <w:pPr>
              <w:spacing w:after="0" w:line="240" w:lineRule="auto"/>
              <w:rPr>
                <w:rFonts w:ascii="Times New Roman" w:hAnsi="Times New Roman" w:cs="Times New Roman"/>
                <w:sz w:val="24"/>
                <w:szCs w:val="24"/>
              </w:rPr>
            </w:pPr>
          </w:p>
          <w:p w:rsidR="00106CE3" w:rsidRDefault="00106CE3" w:rsidP="008D40A6">
            <w:pPr>
              <w:spacing w:after="0" w:line="240" w:lineRule="auto"/>
              <w:rPr>
                <w:rFonts w:ascii="Times New Roman" w:hAnsi="Times New Roman" w:cs="Times New Roman"/>
                <w:sz w:val="24"/>
                <w:szCs w:val="24"/>
              </w:rPr>
            </w:pPr>
          </w:p>
          <w:p w:rsidR="00106CE3" w:rsidRDefault="00106CE3" w:rsidP="008D40A6">
            <w:pPr>
              <w:spacing w:after="0" w:line="240" w:lineRule="auto"/>
              <w:rPr>
                <w:rFonts w:ascii="Times New Roman" w:hAnsi="Times New Roman" w:cs="Times New Roman"/>
                <w:sz w:val="24"/>
                <w:szCs w:val="24"/>
              </w:rPr>
            </w:pPr>
          </w:p>
          <w:p w:rsidR="00106CE3" w:rsidRDefault="00106CE3" w:rsidP="008D40A6">
            <w:pPr>
              <w:spacing w:after="0" w:line="240" w:lineRule="auto"/>
              <w:rPr>
                <w:rFonts w:ascii="Times New Roman" w:hAnsi="Times New Roman" w:cs="Times New Roman"/>
                <w:sz w:val="24"/>
                <w:szCs w:val="24"/>
              </w:rPr>
            </w:pPr>
          </w:p>
          <w:p w:rsidR="00106CE3" w:rsidRDefault="00106CE3" w:rsidP="008D40A6">
            <w:pPr>
              <w:spacing w:after="0" w:line="240" w:lineRule="auto"/>
              <w:rPr>
                <w:rFonts w:ascii="Times New Roman" w:hAnsi="Times New Roman" w:cs="Times New Roman"/>
                <w:sz w:val="24"/>
                <w:szCs w:val="24"/>
              </w:rPr>
            </w:pPr>
          </w:p>
          <w:p w:rsidR="00106CE3" w:rsidRDefault="00106CE3" w:rsidP="008D40A6">
            <w:pPr>
              <w:spacing w:after="0" w:line="240" w:lineRule="auto"/>
              <w:rPr>
                <w:rFonts w:ascii="Times New Roman" w:hAnsi="Times New Roman" w:cs="Times New Roman"/>
                <w:sz w:val="24"/>
                <w:szCs w:val="24"/>
              </w:rPr>
            </w:pPr>
          </w:p>
          <w:p w:rsidR="00106CE3" w:rsidRDefault="00106CE3" w:rsidP="008D40A6">
            <w:pPr>
              <w:spacing w:after="0" w:line="240" w:lineRule="auto"/>
              <w:rPr>
                <w:rFonts w:ascii="Times New Roman" w:hAnsi="Times New Roman" w:cs="Times New Roman"/>
                <w:sz w:val="24"/>
                <w:szCs w:val="24"/>
              </w:rPr>
            </w:pPr>
          </w:p>
          <w:p w:rsidR="00106CE3" w:rsidRDefault="00106CE3" w:rsidP="008D40A6">
            <w:pPr>
              <w:spacing w:after="0" w:line="240" w:lineRule="auto"/>
              <w:rPr>
                <w:rFonts w:ascii="Times New Roman" w:hAnsi="Times New Roman" w:cs="Times New Roman"/>
                <w:sz w:val="24"/>
                <w:szCs w:val="24"/>
              </w:rPr>
            </w:pPr>
          </w:p>
          <w:p w:rsidR="00106CE3" w:rsidRDefault="00106CE3" w:rsidP="008D40A6">
            <w:pPr>
              <w:spacing w:after="0" w:line="240" w:lineRule="auto"/>
              <w:rPr>
                <w:rFonts w:ascii="Times New Roman" w:hAnsi="Times New Roman" w:cs="Times New Roman"/>
                <w:sz w:val="24"/>
                <w:szCs w:val="24"/>
              </w:rPr>
            </w:pPr>
          </w:p>
          <w:p w:rsidR="00106CE3" w:rsidRDefault="00106CE3" w:rsidP="008D40A6">
            <w:pPr>
              <w:spacing w:after="0" w:line="240" w:lineRule="auto"/>
              <w:rPr>
                <w:rFonts w:ascii="Times New Roman" w:hAnsi="Times New Roman" w:cs="Times New Roman"/>
                <w:sz w:val="24"/>
                <w:szCs w:val="24"/>
              </w:rPr>
            </w:pPr>
          </w:p>
          <w:p w:rsidR="00106CE3" w:rsidRDefault="00106CE3" w:rsidP="008D40A6">
            <w:pPr>
              <w:spacing w:after="0" w:line="240" w:lineRule="auto"/>
              <w:rPr>
                <w:rFonts w:ascii="Times New Roman" w:hAnsi="Times New Roman" w:cs="Times New Roman"/>
                <w:sz w:val="24"/>
                <w:szCs w:val="24"/>
              </w:rPr>
            </w:pPr>
          </w:p>
          <w:p w:rsidR="00106CE3" w:rsidRDefault="00106CE3" w:rsidP="008D40A6">
            <w:pPr>
              <w:spacing w:after="0" w:line="240" w:lineRule="auto"/>
              <w:rPr>
                <w:rFonts w:ascii="Times New Roman" w:hAnsi="Times New Roman" w:cs="Times New Roman"/>
                <w:sz w:val="24"/>
                <w:szCs w:val="24"/>
              </w:rPr>
            </w:pPr>
          </w:p>
          <w:p w:rsidR="00106CE3" w:rsidRDefault="00106CE3" w:rsidP="008D40A6">
            <w:pPr>
              <w:spacing w:after="0" w:line="240" w:lineRule="auto"/>
              <w:rPr>
                <w:rFonts w:ascii="Times New Roman" w:hAnsi="Times New Roman" w:cs="Times New Roman"/>
                <w:sz w:val="24"/>
                <w:szCs w:val="24"/>
              </w:rPr>
            </w:pPr>
          </w:p>
          <w:p w:rsidR="003D73F0" w:rsidRPr="00ED6502" w:rsidRDefault="003D73F0" w:rsidP="00106CE3">
            <w:pPr>
              <w:spacing w:after="0" w:line="240" w:lineRule="auto"/>
              <w:rPr>
                <w:rFonts w:ascii="Times New Roman" w:hAnsi="Times New Roman" w:cs="Times New Roman"/>
                <w:sz w:val="24"/>
                <w:szCs w:val="24"/>
              </w:rPr>
            </w:pPr>
          </w:p>
          <w:p w:rsidR="00106CE3" w:rsidRPr="00ED6502" w:rsidRDefault="00106CE3" w:rsidP="008D40A6">
            <w:pPr>
              <w:spacing w:after="0" w:line="240" w:lineRule="auto"/>
              <w:rPr>
                <w:rFonts w:ascii="Times New Roman" w:hAnsi="Times New Roman" w:cs="Times New Roman"/>
                <w:sz w:val="24"/>
                <w:szCs w:val="24"/>
              </w:rPr>
            </w:pPr>
          </w:p>
        </w:tc>
      </w:tr>
      <w:tr w:rsidR="00A9004E" w:rsidRPr="00ED6502" w:rsidTr="00573D00">
        <w:trPr>
          <w:trHeight w:val="525"/>
        </w:trPr>
        <w:tc>
          <w:tcPr>
            <w:tcW w:w="690"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lastRenderedPageBreak/>
              <w:t>4</w:t>
            </w:r>
          </w:p>
        </w:tc>
        <w:tc>
          <w:tcPr>
            <w:tcW w:w="5168" w:type="dxa"/>
          </w:tcPr>
          <w:p w:rsidR="00FE4E0D" w:rsidRDefault="00A9004E"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 xml:space="preserve">Новый </w:t>
            </w:r>
            <w:r w:rsidR="00383CF5" w:rsidRPr="00ED6502">
              <w:rPr>
                <w:rFonts w:ascii="Times New Roman" w:hAnsi="Times New Roman" w:cs="Times New Roman"/>
                <w:sz w:val="24"/>
                <w:szCs w:val="24"/>
              </w:rPr>
              <w:t>год</w:t>
            </w:r>
            <w:r w:rsidR="00383CF5">
              <w:rPr>
                <w:rFonts w:ascii="Times New Roman" w:hAnsi="Times New Roman" w:cs="Times New Roman"/>
                <w:sz w:val="24"/>
                <w:szCs w:val="24"/>
              </w:rPr>
              <w:t xml:space="preserve"> </w:t>
            </w:r>
            <w:r w:rsidR="00383CF5" w:rsidRPr="00ED6502">
              <w:rPr>
                <w:rFonts w:ascii="Times New Roman" w:hAnsi="Times New Roman" w:cs="Times New Roman"/>
                <w:sz w:val="24"/>
                <w:szCs w:val="24"/>
              </w:rPr>
              <w:t>«</w:t>
            </w:r>
            <w:r w:rsidR="00383CF5">
              <w:rPr>
                <w:rFonts w:ascii="Times New Roman" w:hAnsi="Times New Roman" w:cs="Times New Roman"/>
                <w:sz w:val="24"/>
                <w:szCs w:val="24"/>
              </w:rPr>
              <w:t>Новый</w:t>
            </w:r>
            <w:r w:rsidR="00FE4E0D">
              <w:rPr>
                <w:rFonts w:ascii="Times New Roman" w:hAnsi="Times New Roman" w:cs="Times New Roman"/>
                <w:sz w:val="24"/>
                <w:szCs w:val="24"/>
              </w:rPr>
              <w:t xml:space="preserve"> год у ворот»</w:t>
            </w:r>
          </w:p>
          <w:p w:rsidR="00FE4E0D" w:rsidRDefault="00FE4E0D" w:rsidP="008D40A6">
            <w:pPr>
              <w:spacing w:after="0" w:line="240" w:lineRule="auto"/>
              <w:jc w:val="both"/>
              <w:rPr>
                <w:rFonts w:ascii="Times New Roman" w:hAnsi="Times New Roman" w:cs="Times New Roman"/>
                <w:sz w:val="24"/>
                <w:szCs w:val="24"/>
              </w:rPr>
            </w:pPr>
          </w:p>
          <w:p w:rsidR="00A244C1" w:rsidRDefault="00A244C1" w:rsidP="00A24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«Мой стиль»</w:t>
            </w:r>
          </w:p>
          <w:p w:rsidR="00FE4E0D" w:rsidRDefault="00FE4E0D"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поделок «</w:t>
            </w:r>
            <w:r w:rsidR="003F7EC8">
              <w:rPr>
                <w:rFonts w:ascii="Times New Roman" w:hAnsi="Times New Roman" w:cs="Times New Roman"/>
                <w:sz w:val="24"/>
                <w:szCs w:val="24"/>
              </w:rPr>
              <w:t xml:space="preserve">Новогодняя </w:t>
            </w:r>
            <w:r w:rsidR="00383CF5">
              <w:rPr>
                <w:rFonts w:ascii="Times New Roman" w:hAnsi="Times New Roman" w:cs="Times New Roman"/>
                <w:sz w:val="24"/>
                <w:szCs w:val="24"/>
              </w:rPr>
              <w:t>игрушка</w:t>
            </w:r>
            <w:r w:rsidR="00383CF5" w:rsidRPr="00ED6502">
              <w:rPr>
                <w:rFonts w:ascii="Times New Roman" w:hAnsi="Times New Roman" w:cs="Times New Roman"/>
                <w:sz w:val="24"/>
                <w:szCs w:val="24"/>
              </w:rPr>
              <w:t>»</w:t>
            </w:r>
            <w:r w:rsidR="00383CF5">
              <w:rPr>
                <w:rFonts w:ascii="Times New Roman" w:hAnsi="Times New Roman" w:cs="Times New Roman"/>
                <w:sz w:val="24"/>
                <w:szCs w:val="24"/>
              </w:rPr>
              <w:t xml:space="preserve"> -</w:t>
            </w:r>
            <w:r w:rsidR="003F7EC8">
              <w:rPr>
                <w:rFonts w:ascii="Times New Roman" w:hAnsi="Times New Roman" w:cs="Times New Roman"/>
                <w:sz w:val="24"/>
                <w:szCs w:val="24"/>
              </w:rPr>
              <w:t>младший, средний, старший возраст</w:t>
            </w:r>
          </w:p>
          <w:p w:rsidR="00FE4E0D" w:rsidRDefault="00FE4E0D" w:rsidP="008D40A6">
            <w:pPr>
              <w:spacing w:after="0" w:line="240" w:lineRule="auto"/>
              <w:jc w:val="both"/>
              <w:rPr>
                <w:rFonts w:ascii="Times New Roman" w:hAnsi="Times New Roman" w:cs="Times New Roman"/>
                <w:sz w:val="24"/>
                <w:szCs w:val="24"/>
              </w:rPr>
            </w:pPr>
          </w:p>
          <w:p w:rsidR="00A9004E" w:rsidRDefault="00FE4E0D"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Городской конкурс поделок «Объемная открытка» </w:t>
            </w:r>
            <w:r w:rsidR="003F7EC8">
              <w:rPr>
                <w:rFonts w:ascii="Times New Roman" w:hAnsi="Times New Roman" w:cs="Times New Roman"/>
                <w:sz w:val="24"/>
                <w:szCs w:val="24"/>
              </w:rPr>
              <w:t>-подготовительные группы</w:t>
            </w:r>
          </w:p>
          <w:p w:rsidR="003F7EC8" w:rsidRPr="00ED6502" w:rsidRDefault="003F7EC8" w:rsidP="008D40A6">
            <w:pPr>
              <w:spacing w:after="0" w:line="240" w:lineRule="auto"/>
              <w:jc w:val="both"/>
              <w:rPr>
                <w:rFonts w:ascii="Times New Roman" w:hAnsi="Times New Roman" w:cs="Times New Roman"/>
                <w:sz w:val="24"/>
                <w:szCs w:val="24"/>
              </w:rPr>
            </w:pPr>
          </w:p>
          <w:p w:rsidR="008567D9" w:rsidRPr="00ED6502" w:rsidRDefault="008567D9" w:rsidP="008D40A6">
            <w:pPr>
              <w:spacing w:after="0" w:line="240" w:lineRule="auto"/>
              <w:jc w:val="both"/>
              <w:rPr>
                <w:rFonts w:ascii="Times New Roman" w:hAnsi="Times New Roman" w:cs="Times New Roman"/>
                <w:sz w:val="24"/>
                <w:szCs w:val="24"/>
              </w:rPr>
            </w:pPr>
          </w:p>
        </w:tc>
        <w:tc>
          <w:tcPr>
            <w:tcW w:w="1985" w:type="dxa"/>
          </w:tcPr>
          <w:p w:rsidR="003D73F0" w:rsidRDefault="003D73F0" w:rsidP="003D73F0">
            <w:pPr>
              <w:spacing w:after="0"/>
              <w:rPr>
                <w:rFonts w:ascii="Times New Roman" w:hAnsi="Times New Roman" w:cs="Times New Roman"/>
                <w:sz w:val="24"/>
                <w:szCs w:val="24"/>
              </w:rPr>
            </w:pPr>
            <w:r>
              <w:rPr>
                <w:rFonts w:ascii="Times New Roman" w:hAnsi="Times New Roman" w:cs="Times New Roman"/>
                <w:sz w:val="24"/>
                <w:szCs w:val="24"/>
              </w:rPr>
              <w:t>По расписанию муз</w:t>
            </w:r>
            <w:proofErr w:type="gramStart"/>
            <w:r>
              <w:rPr>
                <w:rFonts w:ascii="Times New Roman" w:hAnsi="Times New Roman" w:cs="Times New Roman"/>
                <w:sz w:val="24"/>
                <w:szCs w:val="24"/>
              </w:rPr>
              <w:t>. рук</w:t>
            </w:r>
            <w:proofErr w:type="gramEnd"/>
            <w:r>
              <w:rPr>
                <w:rFonts w:ascii="Times New Roman" w:hAnsi="Times New Roman" w:cs="Times New Roman"/>
                <w:sz w:val="24"/>
                <w:szCs w:val="24"/>
              </w:rPr>
              <w:t>-ей</w:t>
            </w:r>
          </w:p>
          <w:p w:rsidR="00FE4E0D" w:rsidRDefault="00FE4E0D" w:rsidP="00D348A5">
            <w:pPr>
              <w:spacing w:after="0"/>
              <w:rPr>
                <w:rFonts w:ascii="Times New Roman" w:hAnsi="Times New Roman" w:cs="Times New Roman"/>
                <w:sz w:val="24"/>
                <w:szCs w:val="24"/>
              </w:rPr>
            </w:pPr>
          </w:p>
          <w:p w:rsidR="00D348A5" w:rsidRDefault="00D348A5" w:rsidP="00D348A5">
            <w:pPr>
              <w:spacing w:after="0"/>
              <w:rPr>
                <w:rFonts w:ascii="Times New Roman" w:hAnsi="Times New Roman" w:cs="Times New Roman"/>
                <w:sz w:val="24"/>
                <w:szCs w:val="24"/>
              </w:rPr>
            </w:pPr>
          </w:p>
          <w:p w:rsidR="00D348A5" w:rsidRPr="00ED6502" w:rsidRDefault="00D348A5" w:rsidP="00D348A5">
            <w:pPr>
              <w:spacing w:after="0"/>
              <w:rPr>
                <w:rFonts w:ascii="Times New Roman" w:hAnsi="Times New Roman" w:cs="Times New Roman"/>
                <w:sz w:val="24"/>
                <w:szCs w:val="24"/>
              </w:rPr>
            </w:pPr>
            <w:r>
              <w:rPr>
                <w:rFonts w:ascii="Times New Roman" w:hAnsi="Times New Roman" w:cs="Times New Roman"/>
                <w:sz w:val="24"/>
                <w:szCs w:val="24"/>
              </w:rPr>
              <w:t>22 декабря</w:t>
            </w:r>
          </w:p>
        </w:tc>
        <w:tc>
          <w:tcPr>
            <w:tcW w:w="7087" w:type="dxa"/>
            <w:vMerge/>
          </w:tcPr>
          <w:p w:rsidR="00A9004E" w:rsidRPr="00ED6502" w:rsidRDefault="00A9004E" w:rsidP="008D40A6">
            <w:pPr>
              <w:spacing w:after="0" w:line="240" w:lineRule="auto"/>
              <w:rPr>
                <w:rFonts w:ascii="Times New Roman" w:hAnsi="Times New Roman" w:cs="Times New Roman"/>
                <w:sz w:val="24"/>
                <w:szCs w:val="24"/>
              </w:rPr>
            </w:pPr>
          </w:p>
        </w:tc>
      </w:tr>
      <w:tr w:rsidR="00A9004E" w:rsidRPr="00ED6502" w:rsidTr="00573D00">
        <w:trPr>
          <w:trHeight w:val="465"/>
        </w:trPr>
        <w:tc>
          <w:tcPr>
            <w:tcW w:w="690"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5</w:t>
            </w:r>
          </w:p>
        </w:tc>
        <w:tc>
          <w:tcPr>
            <w:tcW w:w="5168" w:type="dxa"/>
          </w:tcPr>
          <w:p w:rsidR="00FE4E0D" w:rsidRDefault="00106CE3"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w:t>
            </w:r>
            <w:r w:rsidR="000E5FE7">
              <w:rPr>
                <w:rFonts w:ascii="Times New Roman" w:hAnsi="Times New Roman" w:cs="Times New Roman"/>
                <w:sz w:val="24"/>
                <w:szCs w:val="24"/>
              </w:rPr>
              <w:t>Зимние</w:t>
            </w:r>
            <w:r>
              <w:rPr>
                <w:rFonts w:ascii="Times New Roman" w:hAnsi="Times New Roman" w:cs="Times New Roman"/>
                <w:sz w:val="24"/>
                <w:szCs w:val="24"/>
              </w:rPr>
              <w:t xml:space="preserve"> малые </w:t>
            </w:r>
            <w:r w:rsidR="000E5FE7">
              <w:rPr>
                <w:rFonts w:ascii="Times New Roman" w:hAnsi="Times New Roman" w:cs="Times New Roman"/>
                <w:sz w:val="24"/>
                <w:szCs w:val="24"/>
              </w:rPr>
              <w:t xml:space="preserve"> олимпийские игры</w:t>
            </w:r>
            <w:r>
              <w:rPr>
                <w:rFonts w:ascii="Times New Roman" w:hAnsi="Times New Roman" w:cs="Times New Roman"/>
                <w:sz w:val="24"/>
                <w:szCs w:val="24"/>
              </w:rPr>
              <w:t>»</w:t>
            </w:r>
          </w:p>
          <w:p w:rsidR="000E5FE7" w:rsidRPr="00ED6502" w:rsidRDefault="000E5FE7"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«Живи ярко!»</w:t>
            </w:r>
          </w:p>
        </w:tc>
        <w:tc>
          <w:tcPr>
            <w:tcW w:w="1985"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11</w:t>
            </w:r>
            <w:r w:rsidR="008567D9" w:rsidRPr="00ED6502">
              <w:rPr>
                <w:rFonts w:ascii="Times New Roman" w:hAnsi="Times New Roman" w:cs="Times New Roman"/>
                <w:sz w:val="24"/>
                <w:szCs w:val="24"/>
              </w:rPr>
              <w:t>-16 января</w:t>
            </w:r>
            <w:r w:rsidRPr="00ED6502">
              <w:rPr>
                <w:rFonts w:ascii="Times New Roman" w:hAnsi="Times New Roman" w:cs="Times New Roman"/>
                <w:sz w:val="24"/>
                <w:szCs w:val="24"/>
              </w:rPr>
              <w:t xml:space="preserve"> январь</w:t>
            </w:r>
          </w:p>
          <w:p w:rsidR="00FE4E0D" w:rsidRPr="00ED6502" w:rsidRDefault="00FE4E0D" w:rsidP="008D40A6">
            <w:pPr>
              <w:spacing w:after="0"/>
              <w:rPr>
                <w:rFonts w:ascii="Times New Roman" w:hAnsi="Times New Roman" w:cs="Times New Roman"/>
                <w:sz w:val="24"/>
                <w:szCs w:val="24"/>
              </w:rPr>
            </w:pPr>
          </w:p>
        </w:tc>
        <w:tc>
          <w:tcPr>
            <w:tcW w:w="7087" w:type="dxa"/>
            <w:vMerge/>
          </w:tcPr>
          <w:p w:rsidR="00A9004E" w:rsidRPr="00ED6502" w:rsidRDefault="00A9004E" w:rsidP="008D40A6">
            <w:pPr>
              <w:spacing w:after="0" w:line="240" w:lineRule="auto"/>
              <w:rPr>
                <w:rFonts w:ascii="Times New Roman" w:hAnsi="Times New Roman" w:cs="Times New Roman"/>
                <w:sz w:val="24"/>
                <w:szCs w:val="24"/>
              </w:rPr>
            </w:pPr>
          </w:p>
        </w:tc>
      </w:tr>
      <w:tr w:rsidR="00A9004E" w:rsidRPr="00ED6502" w:rsidTr="00573D00">
        <w:trPr>
          <w:trHeight w:val="480"/>
        </w:trPr>
        <w:tc>
          <w:tcPr>
            <w:tcW w:w="690"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6</w:t>
            </w:r>
          </w:p>
        </w:tc>
        <w:tc>
          <w:tcPr>
            <w:tcW w:w="5168" w:type="dxa"/>
          </w:tcPr>
          <w:p w:rsidR="00A9004E" w:rsidRPr="00ED6502" w:rsidRDefault="002C0A56"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Спортивно-м</w:t>
            </w:r>
            <w:r w:rsidR="008567D9" w:rsidRPr="00ED6502">
              <w:rPr>
                <w:rFonts w:ascii="Times New Roman" w:hAnsi="Times New Roman" w:cs="Times New Roman"/>
                <w:sz w:val="24"/>
                <w:szCs w:val="24"/>
              </w:rPr>
              <w:t>узыкальный праздник для пап и сыновей</w:t>
            </w:r>
          </w:p>
          <w:p w:rsidR="00FE4E0D" w:rsidRDefault="00FE4E0D" w:rsidP="008D40A6">
            <w:pPr>
              <w:spacing w:after="0" w:line="240" w:lineRule="auto"/>
              <w:jc w:val="both"/>
              <w:rPr>
                <w:rFonts w:ascii="Times New Roman" w:hAnsi="Times New Roman" w:cs="Times New Roman"/>
                <w:sz w:val="24"/>
                <w:szCs w:val="24"/>
              </w:rPr>
            </w:pPr>
          </w:p>
          <w:p w:rsidR="00173B74" w:rsidRDefault="00173B74"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поделок «Военная техника»</w:t>
            </w:r>
          </w:p>
          <w:p w:rsidR="00173B74" w:rsidRPr="00ED6502" w:rsidRDefault="002C0A56" w:rsidP="000E5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5FE7">
              <w:rPr>
                <w:rFonts w:ascii="Times New Roman" w:hAnsi="Times New Roman" w:cs="Times New Roman"/>
                <w:sz w:val="24"/>
                <w:szCs w:val="24"/>
              </w:rPr>
              <w:t>Конкурс «На бис»</w:t>
            </w:r>
          </w:p>
        </w:tc>
        <w:tc>
          <w:tcPr>
            <w:tcW w:w="1985" w:type="dxa"/>
          </w:tcPr>
          <w:p w:rsidR="00173B74" w:rsidRDefault="00D348A5" w:rsidP="008D40A6">
            <w:pPr>
              <w:spacing w:after="0"/>
              <w:rPr>
                <w:rFonts w:ascii="Times New Roman" w:hAnsi="Times New Roman" w:cs="Times New Roman"/>
                <w:sz w:val="24"/>
                <w:szCs w:val="24"/>
              </w:rPr>
            </w:pPr>
            <w:r>
              <w:rPr>
                <w:rFonts w:ascii="Times New Roman" w:hAnsi="Times New Roman" w:cs="Times New Roman"/>
                <w:sz w:val="24"/>
                <w:szCs w:val="24"/>
              </w:rPr>
              <w:t xml:space="preserve"> 18-22 февраля</w:t>
            </w:r>
          </w:p>
          <w:p w:rsidR="00173B74" w:rsidRDefault="00173B74" w:rsidP="008D40A6">
            <w:pPr>
              <w:spacing w:after="0"/>
              <w:rPr>
                <w:rFonts w:ascii="Times New Roman" w:hAnsi="Times New Roman" w:cs="Times New Roman"/>
                <w:sz w:val="24"/>
                <w:szCs w:val="24"/>
              </w:rPr>
            </w:pPr>
          </w:p>
          <w:p w:rsidR="00173B74" w:rsidRDefault="00D348A5" w:rsidP="008D40A6">
            <w:pPr>
              <w:spacing w:after="0"/>
              <w:rPr>
                <w:rFonts w:ascii="Times New Roman" w:hAnsi="Times New Roman" w:cs="Times New Roman"/>
                <w:sz w:val="24"/>
                <w:szCs w:val="24"/>
              </w:rPr>
            </w:pPr>
            <w:r>
              <w:rPr>
                <w:rFonts w:ascii="Times New Roman" w:hAnsi="Times New Roman" w:cs="Times New Roman"/>
                <w:sz w:val="24"/>
                <w:szCs w:val="24"/>
              </w:rPr>
              <w:t>20 февраля</w:t>
            </w:r>
          </w:p>
          <w:p w:rsidR="00173B74" w:rsidRPr="00ED6502" w:rsidRDefault="00173B74" w:rsidP="008D40A6">
            <w:pPr>
              <w:spacing w:after="0"/>
              <w:rPr>
                <w:rFonts w:ascii="Times New Roman" w:hAnsi="Times New Roman" w:cs="Times New Roman"/>
                <w:sz w:val="24"/>
                <w:szCs w:val="24"/>
              </w:rPr>
            </w:pPr>
          </w:p>
        </w:tc>
        <w:tc>
          <w:tcPr>
            <w:tcW w:w="7087" w:type="dxa"/>
            <w:vMerge/>
          </w:tcPr>
          <w:p w:rsidR="00A9004E" w:rsidRPr="00ED6502" w:rsidRDefault="00A9004E" w:rsidP="008D40A6">
            <w:pPr>
              <w:spacing w:after="0" w:line="240" w:lineRule="auto"/>
              <w:rPr>
                <w:rFonts w:ascii="Times New Roman" w:hAnsi="Times New Roman" w:cs="Times New Roman"/>
                <w:sz w:val="24"/>
                <w:szCs w:val="24"/>
              </w:rPr>
            </w:pPr>
          </w:p>
        </w:tc>
      </w:tr>
      <w:tr w:rsidR="00A9004E" w:rsidRPr="00ED6502" w:rsidTr="00573D00">
        <w:trPr>
          <w:trHeight w:val="480"/>
        </w:trPr>
        <w:tc>
          <w:tcPr>
            <w:tcW w:w="690"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7</w:t>
            </w:r>
          </w:p>
        </w:tc>
        <w:tc>
          <w:tcPr>
            <w:tcW w:w="5168" w:type="dxa"/>
          </w:tcPr>
          <w:p w:rsidR="00A9004E" w:rsidRPr="00ED6502" w:rsidRDefault="00D348A5"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Музыкальные праздники «</w:t>
            </w:r>
            <w:r w:rsidR="00A9004E" w:rsidRPr="00ED6502">
              <w:rPr>
                <w:rFonts w:ascii="Times New Roman" w:hAnsi="Times New Roman" w:cs="Times New Roman"/>
                <w:sz w:val="24"/>
                <w:szCs w:val="24"/>
              </w:rPr>
              <w:t>Международный женский день</w:t>
            </w:r>
            <w:r>
              <w:rPr>
                <w:rFonts w:ascii="Times New Roman" w:hAnsi="Times New Roman" w:cs="Times New Roman"/>
                <w:sz w:val="24"/>
                <w:szCs w:val="24"/>
              </w:rPr>
              <w:t>»</w:t>
            </w:r>
          </w:p>
          <w:p w:rsidR="002C0A56" w:rsidRDefault="00C94E4B"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 xml:space="preserve">Выставка </w:t>
            </w:r>
            <w:r w:rsidR="002C0A56">
              <w:rPr>
                <w:rFonts w:ascii="Times New Roman" w:hAnsi="Times New Roman" w:cs="Times New Roman"/>
                <w:sz w:val="24"/>
                <w:szCs w:val="24"/>
              </w:rPr>
              <w:t>«Букет для мам»</w:t>
            </w:r>
          </w:p>
          <w:p w:rsidR="00D348A5" w:rsidRDefault="00D348A5" w:rsidP="008D40A6">
            <w:pPr>
              <w:spacing w:after="0" w:line="240" w:lineRule="auto"/>
              <w:jc w:val="both"/>
              <w:rPr>
                <w:rFonts w:ascii="Times New Roman" w:hAnsi="Times New Roman" w:cs="Times New Roman"/>
                <w:sz w:val="24"/>
                <w:szCs w:val="24"/>
              </w:rPr>
            </w:pPr>
          </w:p>
          <w:p w:rsidR="000E5FE7" w:rsidRDefault="00D348A5"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Развлечение «</w:t>
            </w:r>
            <w:r w:rsidR="000E5FE7">
              <w:rPr>
                <w:rFonts w:ascii="Times New Roman" w:hAnsi="Times New Roman" w:cs="Times New Roman"/>
                <w:sz w:val="24"/>
                <w:szCs w:val="24"/>
              </w:rPr>
              <w:t>Масленица</w:t>
            </w:r>
            <w:r>
              <w:rPr>
                <w:rFonts w:ascii="Times New Roman" w:hAnsi="Times New Roman" w:cs="Times New Roman"/>
                <w:sz w:val="24"/>
                <w:szCs w:val="24"/>
              </w:rPr>
              <w:t>»</w:t>
            </w:r>
          </w:p>
          <w:p w:rsidR="00173B74" w:rsidRDefault="00173B74" w:rsidP="008D40A6">
            <w:pPr>
              <w:spacing w:after="0" w:line="240" w:lineRule="auto"/>
              <w:jc w:val="both"/>
              <w:rPr>
                <w:rFonts w:ascii="Times New Roman" w:hAnsi="Times New Roman" w:cs="Times New Roman"/>
                <w:sz w:val="24"/>
                <w:szCs w:val="24"/>
              </w:rPr>
            </w:pPr>
          </w:p>
          <w:p w:rsidR="002C0A56" w:rsidRPr="00ED6502" w:rsidRDefault="002C0A56" w:rsidP="008D40A6">
            <w:pPr>
              <w:spacing w:after="0" w:line="240" w:lineRule="auto"/>
              <w:jc w:val="both"/>
              <w:rPr>
                <w:rFonts w:ascii="Times New Roman" w:hAnsi="Times New Roman" w:cs="Times New Roman"/>
                <w:sz w:val="24"/>
                <w:szCs w:val="24"/>
              </w:rPr>
            </w:pPr>
          </w:p>
        </w:tc>
        <w:tc>
          <w:tcPr>
            <w:tcW w:w="1985" w:type="dxa"/>
          </w:tcPr>
          <w:p w:rsidR="00173B74" w:rsidRDefault="00D348A5" w:rsidP="008D40A6">
            <w:pPr>
              <w:spacing w:after="0"/>
              <w:rPr>
                <w:rFonts w:ascii="Times New Roman" w:hAnsi="Times New Roman" w:cs="Times New Roman"/>
                <w:sz w:val="24"/>
                <w:szCs w:val="24"/>
              </w:rPr>
            </w:pPr>
            <w:r>
              <w:rPr>
                <w:rFonts w:ascii="Times New Roman" w:hAnsi="Times New Roman" w:cs="Times New Roman"/>
                <w:sz w:val="24"/>
                <w:szCs w:val="24"/>
              </w:rPr>
              <w:t>5-11 марта</w:t>
            </w:r>
          </w:p>
          <w:p w:rsidR="00D348A5" w:rsidRDefault="00D348A5" w:rsidP="008D40A6">
            <w:pPr>
              <w:spacing w:after="0"/>
              <w:rPr>
                <w:rFonts w:ascii="Times New Roman" w:hAnsi="Times New Roman" w:cs="Times New Roman"/>
                <w:sz w:val="24"/>
                <w:szCs w:val="24"/>
              </w:rPr>
            </w:pPr>
          </w:p>
          <w:p w:rsidR="00D348A5" w:rsidRDefault="00D348A5" w:rsidP="008D40A6">
            <w:pPr>
              <w:spacing w:after="0"/>
              <w:rPr>
                <w:rFonts w:ascii="Times New Roman" w:hAnsi="Times New Roman" w:cs="Times New Roman"/>
                <w:sz w:val="24"/>
                <w:szCs w:val="24"/>
              </w:rPr>
            </w:pPr>
            <w:r>
              <w:rPr>
                <w:rFonts w:ascii="Times New Roman" w:hAnsi="Times New Roman" w:cs="Times New Roman"/>
                <w:sz w:val="24"/>
                <w:szCs w:val="24"/>
              </w:rPr>
              <w:t>7 марта</w:t>
            </w:r>
          </w:p>
          <w:p w:rsidR="00D348A5" w:rsidRDefault="00D348A5" w:rsidP="008D40A6">
            <w:pPr>
              <w:spacing w:after="0"/>
              <w:rPr>
                <w:rFonts w:ascii="Times New Roman" w:hAnsi="Times New Roman" w:cs="Times New Roman"/>
                <w:sz w:val="24"/>
                <w:szCs w:val="24"/>
              </w:rPr>
            </w:pPr>
          </w:p>
          <w:p w:rsidR="00D348A5" w:rsidRPr="00ED6502" w:rsidRDefault="00D348A5" w:rsidP="008D40A6">
            <w:pPr>
              <w:spacing w:after="0"/>
              <w:rPr>
                <w:rFonts w:ascii="Times New Roman" w:hAnsi="Times New Roman" w:cs="Times New Roman"/>
                <w:sz w:val="24"/>
                <w:szCs w:val="24"/>
              </w:rPr>
            </w:pPr>
            <w:r>
              <w:rPr>
                <w:rFonts w:ascii="Times New Roman" w:hAnsi="Times New Roman" w:cs="Times New Roman"/>
                <w:sz w:val="24"/>
                <w:szCs w:val="24"/>
              </w:rPr>
              <w:t>14 марта</w:t>
            </w:r>
          </w:p>
        </w:tc>
        <w:tc>
          <w:tcPr>
            <w:tcW w:w="7087" w:type="dxa"/>
            <w:vMerge/>
          </w:tcPr>
          <w:p w:rsidR="00A9004E" w:rsidRPr="00ED6502" w:rsidRDefault="00A9004E" w:rsidP="008D40A6">
            <w:pPr>
              <w:spacing w:after="0" w:line="240" w:lineRule="auto"/>
              <w:rPr>
                <w:rFonts w:ascii="Times New Roman" w:hAnsi="Times New Roman" w:cs="Times New Roman"/>
                <w:sz w:val="24"/>
                <w:szCs w:val="24"/>
              </w:rPr>
            </w:pPr>
          </w:p>
        </w:tc>
      </w:tr>
      <w:tr w:rsidR="00A9004E" w:rsidRPr="00ED6502" w:rsidTr="00573D00">
        <w:trPr>
          <w:trHeight w:val="390"/>
        </w:trPr>
        <w:tc>
          <w:tcPr>
            <w:tcW w:w="690"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8</w:t>
            </w:r>
          </w:p>
        </w:tc>
        <w:tc>
          <w:tcPr>
            <w:tcW w:w="5168" w:type="dxa"/>
          </w:tcPr>
          <w:p w:rsidR="00A9004E" w:rsidRDefault="002C0A56"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Музыкальное развлечение «</w:t>
            </w:r>
            <w:r w:rsidR="00A9004E" w:rsidRPr="00ED6502">
              <w:rPr>
                <w:rFonts w:ascii="Times New Roman" w:hAnsi="Times New Roman" w:cs="Times New Roman"/>
                <w:sz w:val="24"/>
                <w:szCs w:val="24"/>
              </w:rPr>
              <w:t>День смеха</w:t>
            </w:r>
            <w:r>
              <w:rPr>
                <w:rFonts w:ascii="Times New Roman" w:hAnsi="Times New Roman" w:cs="Times New Roman"/>
                <w:sz w:val="24"/>
                <w:szCs w:val="24"/>
              </w:rPr>
              <w:t>»</w:t>
            </w:r>
          </w:p>
          <w:p w:rsidR="002C0A56" w:rsidRDefault="00D348A5"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Фестиваль «</w:t>
            </w:r>
            <w:r w:rsidR="002C0A56">
              <w:rPr>
                <w:rFonts w:ascii="Times New Roman" w:hAnsi="Times New Roman" w:cs="Times New Roman"/>
                <w:sz w:val="24"/>
                <w:szCs w:val="24"/>
              </w:rPr>
              <w:t>Театральная весна</w:t>
            </w:r>
            <w:r>
              <w:rPr>
                <w:rFonts w:ascii="Times New Roman" w:hAnsi="Times New Roman" w:cs="Times New Roman"/>
                <w:sz w:val="24"/>
                <w:szCs w:val="24"/>
              </w:rPr>
              <w:t>»</w:t>
            </w:r>
          </w:p>
          <w:p w:rsidR="00173B74" w:rsidRPr="00ED6502" w:rsidRDefault="00173B74" w:rsidP="008D40A6">
            <w:pPr>
              <w:spacing w:after="0" w:line="240" w:lineRule="auto"/>
              <w:jc w:val="both"/>
              <w:rPr>
                <w:rFonts w:ascii="Times New Roman" w:hAnsi="Times New Roman" w:cs="Times New Roman"/>
                <w:sz w:val="24"/>
                <w:szCs w:val="24"/>
              </w:rPr>
            </w:pPr>
          </w:p>
          <w:p w:rsidR="00A9004E" w:rsidRPr="00ED6502" w:rsidRDefault="00D348A5"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чтецов «Мир космоса»</w:t>
            </w:r>
            <w:r w:rsidR="00173B74">
              <w:rPr>
                <w:rFonts w:ascii="Times New Roman" w:hAnsi="Times New Roman" w:cs="Times New Roman"/>
                <w:sz w:val="24"/>
                <w:szCs w:val="24"/>
              </w:rPr>
              <w:t xml:space="preserve"> </w:t>
            </w:r>
          </w:p>
          <w:p w:rsidR="00173B74" w:rsidRPr="00ED6502" w:rsidRDefault="00173B74" w:rsidP="008D40A6">
            <w:pPr>
              <w:spacing w:after="0" w:line="240" w:lineRule="auto"/>
              <w:jc w:val="both"/>
              <w:rPr>
                <w:rFonts w:ascii="Times New Roman" w:hAnsi="Times New Roman" w:cs="Times New Roman"/>
                <w:sz w:val="24"/>
                <w:szCs w:val="24"/>
              </w:rPr>
            </w:pPr>
          </w:p>
        </w:tc>
        <w:tc>
          <w:tcPr>
            <w:tcW w:w="1985" w:type="dxa"/>
          </w:tcPr>
          <w:p w:rsidR="00173B74" w:rsidRDefault="00CF7529" w:rsidP="008D40A6">
            <w:pPr>
              <w:spacing w:after="0"/>
              <w:rPr>
                <w:rFonts w:ascii="Times New Roman" w:hAnsi="Times New Roman" w:cs="Times New Roman"/>
                <w:sz w:val="24"/>
                <w:szCs w:val="24"/>
              </w:rPr>
            </w:pPr>
            <w:r w:rsidRPr="00ED6502">
              <w:rPr>
                <w:rFonts w:ascii="Times New Roman" w:hAnsi="Times New Roman" w:cs="Times New Roman"/>
                <w:sz w:val="24"/>
                <w:szCs w:val="24"/>
              </w:rPr>
              <w:t>1 апреля</w:t>
            </w:r>
          </w:p>
          <w:p w:rsidR="00173B74" w:rsidRDefault="00D348A5" w:rsidP="008D40A6">
            <w:pPr>
              <w:spacing w:after="0"/>
              <w:rPr>
                <w:rFonts w:ascii="Times New Roman" w:hAnsi="Times New Roman" w:cs="Times New Roman"/>
                <w:sz w:val="24"/>
                <w:szCs w:val="24"/>
              </w:rPr>
            </w:pPr>
            <w:r>
              <w:rPr>
                <w:rFonts w:ascii="Times New Roman" w:hAnsi="Times New Roman" w:cs="Times New Roman"/>
                <w:sz w:val="24"/>
                <w:szCs w:val="24"/>
              </w:rPr>
              <w:t>10 а</w:t>
            </w:r>
            <w:r w:rsidR="00173B74">
              <w:rPr>
                <w:rFonts w:ascii="Times New Roman" w:hAnsi="Times New Roman" w:cs="Times New Roman"/>
                <w:sz w:val="24"/>
                <w:szCs w:val="24"/>
              </w:rPr>
              <w:t>преля</w:t>
            </w:r>
          </w:p>
          <w:p w:rsidR="00173B74" w:rsidRPr="00ED6502" w:rsidRDefault="00173B74" w:rsidP="008D40A6">
            <w:pPr>
              <w:spacing w:after="0"/>
              <w:rPr>
                <w:rFonts w:ascii="Times New Roman" w:hAnsi="Times New Roman" w:cs="Times New Roman"/>
                <w:sz w:val="24"/>
                <w:szCs w:val="24"/>
              </w:rPr>
            </w:pPr>
          </w:p>
          <w:p w:rsidR="00A9004E"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12 апреля</w:t>
            </w:r>
          </w:p>
          <w:p w:rsidR="00173B74" w:rsidRPr="00ED6502" w:rsidRDefault="00173B74" w:rsidP="008D40A6">
            <w:pPr>
              <w:spacing w:after="0"/>
              <w:rPr>
                <w:rFonts w:ascii="Times New Roman" w:hAnsi="Times New Roman" w:cs="Times New Roman"/>
                <w:sz w:val="24"/>
                <w:szCs w:val="24"/>
              </w:rPr>
            </w:pPr>
          </w:p>
        </w:tc>
        <w:tc>
          <w:tcPr>
            <w:tcW w:w="7087" w:type="dxa"/>
            <w:vMerge/>
          </w:tcPr>
          <w:p w:rsidR="00A9004E" w:rsidRPr="00ED6502" w:rsidRDefault="00A9004E" w:rsidP="008D40A6">
            <w:pPr>
              <w:spacing w:after="0" w:line="240" w:lineRule="auto"/>
              <w:rPr>
                <w:rFonts w:ascii="Times New Roman" w:hAnsi="Times New Roman" w:cs="Times New Roman"/>
                <w:sz w:val="24"/>
                <w:szCs w:val="24"/>
              </w:rPr>
            </w:pPr>
          </w:p>
        </w:tc>
      </w:tr>
      <w:tr w:rsidR="00A9004E" w:rsidRPr="00ED6502" w:rsidTr="00573D00">
        <w:trPr>
          <w:trHeight w:val="420"/>
        </w:trPr>
        <w:tc>
          <w:tcPr>
            <w:tcW w:w="690"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lastRenderedPageBreak/>
              <w:t>9</w:t>
            </w:r>
          </w:p>
        </w:tc>
        <w:tc>
          <w:tcPr>
            <w:tcW w:w="5168" w:type="dxa"/>
          </w:tcPr>
          <w:p w:rsidR="00A9004E" w:rsidRDefault="00173B74"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«Мы этой памяти верны»</w:t>
            </w:r>
            <w:r w:rsidR="00D348A5">
              <w:rPr>
                <w:rFonts w:ascii="Times New Roman" w:hAnsi="Times New Roman" w:cs="Times New Roman"/>
                <w:sz w:val="24"/>
                <w:szCs w:val="24"/>
              </w:rPr>
              <w:t>, «Бессмертный полк»</w:t>
            </w:r>
          </w:p>
          <w:p w:rsidR="00D348A5" w:rsidRPr="00ED6502" w:rsidRDefault="00D348A5"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детских проектов «Солнечный зайчик»</w:t>
            </w:r>
          </w:p>
          <w:p w:rsidR="00173B74" w:rsidRPr="00ED6502" w:rsidRDefault="00173B74" w:rsidP="008D40A6">
            <w:pPr>
              <w:spacing w:after="0" w:line="240" w:lineRule="auto"/>
              <w:jc w:val="both"/>
              <w:rPr>
                <w:rFonts w:ascii="Times New Roman" w:hAnsi="Times New Roman" w:cs="Times New Roman"/>
                <w:sz w:val="24"/>
                <w:szCs w:val="24"/>
              </w:rPr>
            </w:pPr>
          </w:p>
          <w:p w:rsidR="00C94E4B" w:rsidRPr="00ED6502" w:rsidRDefault="00C94E4B"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Выпускные</w:t>
            </w:r>
          </w:p>
        </w:tc>
        <w:tc>
          <w:tcPr>
            <w:tcW w:w="1985" w:type="dxa"/>
          </w:tcPr>
          <w:p w:rsidR="00022139" w:rsidRDefault="00022139" w:rsidP="008D40A6">
            <w:pPr>
              <w:spacing w:after="0"/>
              <w:rPr>
                <w:rFonts w:ascii="Times New Roman" w:hAnsi="Times New Roman" w:cs="Times New Roman"/>
                <w:sz w:val="24"/>
                <w:szCs w:val="24"/>
              </w:rPr>
            </w:pPr>
            <w:r>
              <w:rPr>
                <w:rFonts w:ascii="Times New Roman" w:hAnsi="Times New Roman" w:cs="Times New Roman"/>
                <w:sz w:val="24"/>
                <w:szCs w:val="24"/>
              </w:rPr>
              <w:t>9 мая</w:t>
            </w:r>
          </w:p>
          <w:p w:rsidR="00173B74" w:rsidRDefault="00173B74" w:rsidP="008D40A6">
            <w:pPr>
              <w:spacing w:after="0"/>
              <w:rPr>
                <w:rFonts w:ascii="Times New Roman" w:hAnsi="Times New Roman" w:cs="Times New Roman"/>
                <w:sz w:val="24"/>
                <w:szCs w:val="24"/>
              </w:rPr>
            </w:pPr>
          </w:p>
          <w:p w:rsidR="00D348A5" w:rsidRDefault="00D348A5" w:rsidP="008D40A6">
            <w:pPr>
              <w:spacing w:after="0"/>
              <w:rPr>
                <w:rFonts w:ascii="Times New Roman" w:hAnsi="Times New Roman" w:cs="Times New Roman"/>
                <w:sz w:val="24"/>
                <w:szCs w:val="24"/>
              </w:rPr>
            </w:pPr>
            <w:r>
              <w:rPr>
                <w:rFonts w:ascii="Times New Roman" w:hAnsi="Times New Roman" w:cs="Times New Roman"/>
                <w:sz w:val="24"/>
                <w:szCs w:val="24"/>
              </w:rPr>
              <w:t>18 мая</w:t>
            </w:r>
          </w:p>
          <w:p w:rsidR="00D348A5" w:rsidRDefault="00D348A5" w:rsidP="008D40A6">
            <w:pPr>
              <w:spacing w:after="0"/>
              <w:rPr>
                <w:rFonts w:ascii="Times New Roman" w:hAnsi="Times New Roman" w:cs="Times New Roman"/>
                <w:sz w:val="24"/>
                <w:szCs w:val="24"/>
              </w:rPr>
            </w:pPr>
          </w:p>
          <w:p w:rsidR="007F24C8" w:rsidRPr="00ED6502" w:rsidRDefault="00D348A5" w:rsidP="008D40A6">
            <w:pPr>
              <w:spacing w:after="0"/>
              <w:rPr>
                <w:rFonts w:ascii="Times New Roman" w:hAnsi="Times New Roman" w:cs="Times New Roman"/>
                <w:sz w:val="24"/>
                <w:szCs w:val="24"/>
              </w:rPr>
            </w:pPr>
            <w:r>
              <w:rPr>
                <w:rFonts w:ascii="Times New Roman" w:hAnsi="Times New Roman" w:cs="Times New Roman"/>
                <w:sz w:val="24"/>
                <w:szCs w:val="24"/>
              </w:rPr>
              <w:t xml:space="preserve">25-30 </w:t>
            </w:r>
            <w:r w:rsidR="00A9004E" w:rsidRPr="00ED6502">
              <w:rPr>
                <w:rFonts w:ascii="Times New Roman" w:hAnsi="Times New Roman" w:cs="Times New Roman"/>
                <w:sz w:val="24"/>
                <w:szCs w:val="24"/>
              </w:rPr>
              <w:t xml:space="preserve"> мая</w:t>
            </w:r>
          </w:p>
        </w:tc>
        <w:tc>
          <w:tcPr>
            <w:tcW w:w="7087" w:type="dxa"/>
            <w:vMerge/>
          </w:tcPr>
          <w:p w:rsidR="00A9004E" w:rsidRPr="00ED6502" w:rsidRDefault="00A9004E" w:rsidP="008D40A6">
            <w:pPr>
              <w:spacing w:after="0" w:line="240" w:lineRule="auto"/>
              <w:rPr>
                <w:rFonts w:ascii="Times New Roman" w:hAnsi="Times New Roman" w:cs="Times New Roman"/>
                <w:sz w:val="24"/>
                <w:szCs w:val="24"/>
              </w:rPr>
            </w:pPr>
          </w:p>
        </w:tc>
      </w:tr>
    </w:tbl>
    <w:p w:rsidR="00FD0EC4" w:rsidRPr="00ED6502" w:rsidRDefault="00FD0EC4" w:rsidP="008D40A6">
      <w:pPr>
        <w:spacing w:after="0" w:line="240" w:lineRule="auto"/>
        <w:rPr>
          <w:rFonts w:ascii="Times New Roman" w:hAnsi="Times New Roman" w:cs="Times New Roman"/>
          <w:sz w:val="24"/>
          <w:szCs w:val="24"/>
        </w:rPr>
      </w:pPr>
    </w:p>
    <w:p w:rsidR="00FD0EC4" w:rsidRPr="00ED6502" w:rsidRDefault="00FD0EC4" w:rsidP="008D40A6">
      <w:pPr>
        <w:spacing w:after="0" w:line="240" w:lineRule="auto"/>
        <w:jc w:val="center"/>
        <w:rPr>
          <w:rFonts w:ascii="Times New Roman" w:hAnsi="Times New Roman" w:cs="Times New Roman"/>
          <w:sz w:val="24"/>
          <w:szCs w:val="24"/>
        </w:rPr>
      </w:pPr>
    </w:p>
    <w:p w:rsidR="00FF5552" w:rsidRDefault="00FF5552" w:rsidP="008D40A6">
      <w:pPr>
        <w:spacing w:after="0" w:line="240" w:lineRule="auto"/>
        <w:rPr>
          <w:rFonts w:ascii="Times New Roman" w:hAnsi="Times New Roman" w:cs="Times New Roman"/>
          <w:b/>
          <w:sz w:val="24"/>
          <w:szCs w:val="24"/>
          <w:highlight w:val="yellow"/>
        </w:rPr>
      </w:pPr>
    </w:p>
    <w:p w:rsidR="00461F4A" w:rsidRDefault="00461F4A" w:rsidP="008D40A6">
      <w:pPr>
        <w:spacing w:after="0" w:line="240" w:lineRule="auto"/>
        <w:rPr>
          <w:rFonts w:ascii="Times New Roman" w:hAnsi="Times New Roman" w:cs="Times New Roman"/>
          <w:b/>
          <w:sz w:val="24"/>
          <w:szCs w:val="24"/>
          <w:highlight w:val="yellow"/>
        </w:rPr>
      </w:pPr>
    </w:p>
    <w:bookmarkStart w:id="0" w:name="_MON_1662188558"/>
    <w:bookmarkEnd w:id="0"/>
    <w:p w:rsidR="00461F4A" w:rsidRDefault="00D348A5" w:rsidP="008D40A6">
      <w:pPr>
        <w:spacing w:after="0" w:line="240" w:lineRule="auto"/>
        <w:rPr>
          <w:rFonts w:ascii="Times New Roman" w:hAnsi="Times New Roman" w:cs="Times New Roman"/>
          <w:b/>
          <w:sz w:val="24"/>
          <w:szCs w:val="24"/>
          <w:highlight w:val="yellow"/>
        </w:rPr>
      </w:pPr>
      <w:r w:rsidRPr="00461F4A">
        <w:rPr>
          <w:rFonts w:ascii="Times New Roman" w:hAnsi="Times New Roman" w:cs="Times New Roman"/>
          <w:b/>
          <w:sz w:val="24"/>
          <w:szCs w:val="24"/>
        </w:rPr>
        <w:object w:dxaOrig="15079" w:dyaOrig="10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75pt;height:531.75pt" o:ole="">
            <v:imagedata r:id="rId8" o:title=""/>
          </v:shape>
          <o:OLEObject Type="Embed" ProgID="Word.Document.12" ShapeID="_x0000_i1025" DrawAspect="Content" ObjectID="_1696096208" r:id="rId9">
            <o:FieldCodes>\s</o:FieldCodes>
          </o:OLEObject>
        </w:object>
      </w:r>
      <w:bookmarkStart w:id="1" w:name="_GoBack"/>
      <w:bookmarkEnd w:id="1"/>
    </w:p>
    <w:sectPr w:rsidR="00461F4A" w:rsidSect="00CC70C7">
      <w:pgSz w:w="16838" w:h="11906" w:orient="landscape"/>
      <w:pgMar w:top="851" w:right="709" w:bottom="99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B04"/>
    <w:multiLevelType w:val="hybridMultilevel"/>
    <w:tmpl w:val="C44C50E0"/>
    <w:lvl w:ilvl="0" w:tplc="12D6FB6E">
      <w:start w:val="1"/>
      <w:numFmt w:val="bullet"/>
      <w:lvlText w:val="-"/>
      <w:lvlJc w:val="left"/>
      <w:pPr>
        <w:ind w:left="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8723A">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E8448">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CC74DA">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AD268">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E9ADE">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A78F2">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07462">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21A30">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96530C"/>
    <w:multiLevelType w:val="hybridMultilevel"/>
    <w:tmpl w:val="0D5CE65A"/>
    <w:lvl w:ilvl="0" w:tplc="1192854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C35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8BE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8E6F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8B6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00C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8B5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16A5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871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CC90003"/>
    <w:multiLevelType w:val="hybridMultilevel"/>
    <w:tmpl w:val="B668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34390"/>
    <w:multiLevelType w:val="hybridMultilevel"/>
    <w:tmpl w:val="5D7CE37A"/>
    <w:lvl w:ilvl="0" w:tplc="529C7E50">
      <w:start w:val="1"/>
      <w:numFmt w:val="bullet"/>
      <w:lvlText w:val="-"/>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E81A04">
      <w:start w:val="1"/>
      <w:numFmt w:val="decimal"/>
      <w:lvlRestart w:val="0"/>
      <w:lvlText w:val="%2."/>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D20D2A">
      <w:start w:val="1"/>
      <w:numFmt w:val="lowerRoman"/>
      <w:lvlText w:val="%3"/>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8AC618">
      <w:start w:val="1"/>
      <w:numFmt w:val="decimal"/>
      <w:lvlText w:val="%4"/>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9CB972">
      <w:start w:val="1"/>
      <w:numFmt w:val="lowerLetter"/>
      <w:lvlText w:val="%5"/>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D29F04">
      <w:start w:val="1"/>
      <w:numFmt w:val="lowerRoman"/>
      <w:lvlText w:val="%6"/>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E000CC">
      <w:start w:val="1"/>
      <w:numFmt w:val="decimal"/>
      <w:lvlText w:val="%7"/>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66A6E4">
      <w:start w:val="1"/>
      <w:numFmt w:val="lowerLetter"/>
      <w:lvlText w:val="%8"/>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DA979E">
      <w:start w:val="1"/>
      <w:numFmt w:val="lowerRoman"/>
      <w:lvlText w:val="%9"/>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1F3271E1"/>
    <w:multiLevelType w:val="hybridMultilevel"/>
    <w:tmpl w:val="8C0C3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D82037"/>
    <w:multiLevelType w:val="hybridMultilevel"/>
    <w:tmpl w:val="30DCF2EC"/>
    <w:lvl w:ilvl="0" w:tplc="FC9C9572">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E31B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088E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83B0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A258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2D90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8B87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8B5C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EDB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18B648B"/>
    <w:multiLevelType w:val="hybridMultilevel"/>
    <w:tmpl w:val="CCECEF32"/>
    <w:lvl w:ilvl="0" w:tplc="DCE828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65C6">
      <w:start w:val="1"/>
      <w:numFmt w:val="bullet"/>
      <w:lvlRestart w:val="0"/>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108BF6">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E6CF5C">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E42D08">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44856C">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76BFA8">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A0DE32">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8CEC4">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22C7020"/>
    <w:multiLevelType w:val="hybridMultilevel"/>
    <w:tmpl w:val="4560E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D4457"/>
    <w:multiLevelType w:val="hybridMultilevel"/>
    <w:tmpl w:val="2C2AD57C"/>
    <w:lvl w:ilvl="0" w:tplc="20DE5604">
      <w:start w:val="1"/>
      <w:numFmt w:val="decimal"/>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9">
    <w:nsid w:val="350836AD"/>
    <w:multiLevelType w:val="hybridMultilevel"/>
    <w:tmpl w:val="20526AA2"/>
    <w:lvl w:ilvl="0" w:tplc="04190001">
      <w:start w:val="1"/>
      <w:numFmt w:val="bullet"/>
      <w:lvlText w:val=""/>
      <w:lvlJc w:val="left"/>
      <w:pPr>
        <w:ind w:left="1081"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10">
    <w:nsid w:val="3D41346D"/>
    <w:multiLevelType w:val="hybridMultilevel"/>
    <w:tmpl w:val="5FA6C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EF2936"/>
    <w:multiLevelType w:val="hybridMultilevel"/>
    <w:tmpl w:val="4510DCB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12">
    <w:nsid w:val="63591CE6"/>
    <w:multiLevelType w:val="multilevel"/>
    <w:tmpl w:val="BD84E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86839"/>
    <w:multiLevelType w:val="hybridMultilevel"/>
    <w:tmpl w:val="228A71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080F81"/>
    <w:multiLevelType w:val="hybridMultilevel"/>
    <w:tmpl w:val="DD1E5C56"/>
    <w:lvl w:ilvl="0" w:tplc="C29C5AF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2AD2C4">
      <w:start w:val="1"/>
      <w:numFmt w:val="bullet"/>
      <w:lvlText w:val="-"/>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4AFB0A">
      <w:start w:val="1"/>
      <w:numFmt w:val="bullet"/>
      <w:lvlText w:val="▪"/>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CB674">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AF316">
      <w:start w:val="1"/>
      <w:numFmt w:val="bullet"/>
      <w:lvlText w:val="o"/>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CF0C0">
      <w:start w:val="1"/>
      <w:numFmt w:val="bullet"/>
      <w:lvlText w:val="▪"/>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E5CF8">
      <w:start w:val="1"/>
      <w:numFmt w:val="bullet"/>
      <w:lvlText w:val="•"/>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25BEE">
      <w:start w:val="1"/>
      <w:numFmt w:val="bullet"/>
      <w:lvlText w:val="o"/>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01852">
      <w:start w:val="1"/>
      <w:numFmt w:val="bullet"/>
      <w:lvlText w:val="▪"/>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B7358B5"/>
    <w:multiLevelType w:val="hybridMultilevel"/>
    <w:tmpl w:val="A2A4098E"/>
    <w:lvl w:ilvl="0" w:tplc="03901EC0">
      <w:start w:val="1"/>
      <w:numFmt w:val="bullet"/>
      <w:lvlText w:val="-"/>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C847C">
      <w:start w:val="1"/>
      <w:numFmt w:val="bullet"/>
      <w:lvlText w:val="•"/>
      <w:lvlJc w:val="left"/>
      <w:pPr>
        <w:ind w:left="1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52C3AC">
      <w:start w:val="1"/>
      <w:numFmt w:val="bullet"/>
      <w:lvlText w:val="▪"/>
      <w:lvlJc w:val="left"/>
      <w:pPr>
        <w:ind w:left="2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C843D6">
      <w:start w:val="1"/>
      <w:numFmt w:val="bullet"/>
      <w:lvlText w:val="•"/>
      <w:lvlJc w:val="left"/>
      <w:pPr>
        <w:ind w:left="2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BCA62A">
      <w:start w:val="1"/>
      <w:numFmt w:val="bullet"/>
      <w:lvlText w:val="o"/>
      <w:lvlJc w:val="left"/>
      <w:pPr>
        <w:ind w:left="3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504732">
      <w:start w:val="1"/>
      <w:numFmt w:val="bullet"/>
      <w:lvlText w:val="▪"/>
      <w:lvlJc w:val="left"/>
      <w:pPr>
        <w:ind w:left="4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847212">
      <w:start w:val="1"/>
      <w:numFmt w:val="bullet"/>
      <w:lvlText w:val="•"/>
      <w:lvlJc w:val="left"/>
      <w:pPr>
        <w:ind w:left="5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D85384">
      <w:start w:val="1"/>
      <w:numFmt w:val="bullet"/>
      <w:lvlText w:val="o"/>
      <w:lvlJc w:val="left"/>
      <w:pPr>
        <w:ind w:left="5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0C7910">
      <w:start w:val="1"/>
      <w:numFmt w:val="bullet"/>
      <w:lvlText w:val="▪"/>
      <w:lvlJc w:val="left"/>
      <w:pPr>
        <w:ind w:left="6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BCD5C10"/>
    <w:multiLevelType w:val="multilevel"/>
    <w:tmpl w:val="1B3C3398"/>
    <w:lvl w:ilvl="0">
      <w:start w:val="1"/>
      <w:numFmt w:val="decimal"/>
      <w:lvlText w:val="%1."/>
      <w:lvlJc w:val="left"/>
      <w:pPr>
        <w:ind w:left="345"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665" w:hanging="1800"/>
      </w:pPr>
      <w:rPr>
        <w:rFonts w:hint="default"/>
      </w:rPr>
    </w:lvl>
  </w:abstractNum>
  <w:abstractNum w:abstractNumId="17">
    <w:nsid w:val="70A81C57"/>
    <w:multiLevelType w:val="hybridMultilevel"/>
    <w:tmpl w:val="AE8844E0"/>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8">
    <w:nsid w:val="70C86B6B"/>
    <w:multiLevelType w:val="hybridMultilevel"/>
    <w:tmpl w:val="871CC88A"/>
    <w:lvl w:ilvl="0" w:tplc="F5D45A0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6CBDDA">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66944E">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22E4BC">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C8C63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569E1C">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4A793A">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2C5370">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341E22">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71966790"/>
    <w:multiLevelType w:val="hybridMultilevel"/>
    <w:tmpl w:val="B9768E42"/>
    <w:lvl w:ilvl="0" w:tplc="169A6DBA">
      <w:start w:val="1"/>
      <w:numFmt w:val="bullet"/>
      <w:lvlText w:val="-"/>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47CC2">
      <w:start w:val="1"/>
      <w:numFmt w:val="bullet"/>
      <w:lvlText w:val="o"/>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EE69A">
      <w:start w:val="1"/>
      <w:numFmt w:val="bullet"/>
      <w:lvlText w:val="▪"/>
      <w:lvlJc w:val="left"/>
      <w:pPr>
        <w:ind w:left="2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6478E">
      <w:start w:val="1"/>
      <w:numFmt w:val="bullet"/>
      <w:lvlText w:val="•"/>
      <w:lvlJc w:val="left"/>
      <w:pPr>
        <w:ind w:left="3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044DC">
      <w:start w:val="1"/>
      <w:numFmt w:val="bullet"/>
      <w:lvlText w:val="o"/>
      <w:lvlJc w:val="left"/>
      <w:pPr>
        <w:ind w:left="3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CB80C">
      <w:start w:val="1"/>
      <w:numFmt w:val="bullet"/>
      <w:lvlText w:val="▪"/>
      <w:lvlJc w:val="left"/>
      <w:pPr>
        <w:ind w:left="4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83EE2">
      <w:start w:val="1"/>
      <w:numFmt w:val="bullet"/>
      <w:lvlText w:val="•"/>
      <w:lvlJc w:val="left"/>
      <w:pPr>
        <w:ind w:left="5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C4CDC">
      <w:start w:val="1"/>
      <w:numFmt w:val="bullet"/>
      <w:lvlText w:val="o"/>
      <w:lvlJc w:val="left"/>
      <w:pPr>
        <w:ind w:left="5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EF4C0">
      <w:start w:val="1"/>
      <w:numFmt w:val="bullet"/>
      <w:lvlText w:val="▪"/>
      <w:lvlJc w:val="left"/>
      <w:pPr>
        <w:ind w:left="6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E6D0263"/>
    <w:multiLevelType w:val="hybridMultilevel"/>
    <w:tmpl w:val="8AB83FB0"/>
    <w:lvl w:ilvl="0" w:tplc="CCF8CE28">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8CB928">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40A27A">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F01A7E">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3AA63A">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E6E31A">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121C44">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70A002">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0AEEDC">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13"/>
  </w:num>
  <w:num w:numId="4">
    <w:abstractNumId w:val="12"/>
  </w:num>
  <w:num w:numId="5">
    <w:abstractNumId w:val="3"/>
  </w:num>
  <w:num w:numId="6">
    <w:abstractNumId w:val="0"/>
  </w:num>
  <w:num w:numId="7">
    <w:abstractNumId w:val="19"/>
  </w:num>
  <w:num w:numId="8">
    <w:abstractNumId w:val="1"/>
  </w:num>
  <w:num w:numId="9">
    <w:abstractNumId w:val="6"/>
  </w:num>
  <w:num w:numId="10">
    <w:abstractNumId w:val="16"/>
  </w:num>
  <w:num w:numId="11">
    <w:abstractNumId w:val="14"/>
  </w:num>
  <w:num w:numId="12">
    <w:abstractNumId w:val="18"/>
  </w:num>
  <w:num w:numId="13">
    <w:abstractNumId w:val="5"/>
  </w:num>
  <w:num w:numId="14">
    <w:abstractNumId w:val="20"/>
  </w:num>
  <w:num w:numId="15">
    <w:abstractNumId w:val="8"/>
  </w:num>
  <w:num w:numId="16">
    <w:abstractNumId w:val="15"/>
  </w:num>
  <w:num w:numId="17">
    <w:abstractNumId w:val="11"/>
  </w:num>
  <w:num w:numId="18">
    <w:abstractNumId w:val="17"/>
  </w:num>
  <w:num w:numId="19">
    <w:abstractNumId w:val="4"/>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26"/>
    <w:rsid w:val="00003267"/>
    <w:rsid w:val="00004BA1"/>
    <w:rsid w:val="00007D5B"/>
    <w:rsid w:val="00016B08"/>
    <w:rsid w:val="00022139"/>
    <w:rsid w:val="00023A9C"/>
    <w:rsid w:val="0002504D"/>
    <w:rsid w:val="00027DA9"/>
    <w:rsid w:val="00031981"/>
    <w:rsid w:val="00031AB1"/>
    <w:rsid w:val="000416DF"/>
    <w:rsid w:val="000528EB"/>
    <w:rsid w:val="00053A0A"/>
    <w:rsid w:val="00055F71"/>
    <w:rsid w:val="00060B6E"/>
    <w:rsid w:val="00062B14"/>
    <w:rsid w:val="000711BE"/>
    <w:rsid w:val="000846AA"/>
    <w:rsid w:val="000871EF"/>
    <w:rsid w:val="000B2A57"/>
    <w:rsid w:val="000B561D"/>
    <w:rsid w:val="000B6B9E"/>
    <w:rsid w:val="000C1ED9"/>
    <w:rsid w:val="000D14B1"/>
    <w:rsid w:val="000D2640"/>
    <w:rsid w:val="000E2CC4"/>
    <w:rsid w:val="000E2F5A"/>
    <w:rsid w:val="000E5FE7"/>
    <w:rsid w:val="00101A5F"/>
    <w:rsid w:val="00106CE3"/>
    <w:rsid w:val="00115545"/>
    <w:rsid w:val="00115A94"/>
    <w:rsid w:val="001334EB"/>
    <w:rsid w:val="00141F14"/>
    <w:rsid w:val="00143623"/>
    <w:rsid w:val="00143B19"/>
    <w:rsid w:val="00143EEC"/>
    <w:rsid w:val="001478E1"/>
    <w:rsid w:val="001520B3"/>
    <w:rsid w:val="00154800"/>
    <w:rsid w:val="00155968"/>
    <w:rsid w:val="00155A4E"/>
    <w:rsid w:val="00156214"/>
    <w:rsid w:val="00170250"/>
    <w:rsid w:val="001726B6"/>
    <w:rsid w:val="00173B74"/>
    <w:rsid w:val="00183E6A"/>
    <w:rsid w:val="00183F87"/>
    <w:rsid w:val="00185AD5"/>
    <w:rsid w:val="00186D81"/>
    <w:rsid w:val="001A0EB6"/>
    <w:rsid w:val="001A6796"/>
    <w:rsid w:val="001A752F"/>
    <w:rsid w:val="001B25A9"/>
    <w:rsid w:val="001D4DBD"/>
    <w:rsid w:val="001E47D2"/>
    <w:rsid w:val="001E5F24"/>
    <w:rsid w:val="001E6B7E"/>
    <w:rsid w:val="001F6634"/>
    <w:rsid w:val="00203BC9"/>
    <w:rsid w:val="0020586E"/>
    <w:rsid w:val="00210D19"/>
    <w:rsid w:val="0022084C"/>
    <w:rsid w:val="002263D4"/>
    <w:rsid w:val="00244822"/>
    <w:rsid w:val="00252A53"/>
    <w:rsid w:val="00262FA7"/>
    <w:rsid w:val="0026680C"/>
    <w:rsid w:val="002676DA"/>
    <w:rsid w:val="00273E6B"/>
    <w:rsid w:val="0028103D"/>
    <w:rsid w:val="002933DE"/>
    <w:rsid w:val="002A6164"/>
    <w:rsid w:val="002A6DAB"/>
    <w:rsid w:val="002B04D0"/>
    <w:rsid w:val="002B5424"/>
    <w:rsid w:val="002C0A56"/>
    <w:rsid w:val="002C65E6"/>
    <w:rsid w:val="002C674A"/>
    <w:rsid w:val="002C7C17"/>
    <w:rsid w:val="002C7E7F"/>
    <w:rsid w:val="002D5646"/>
    <w:rsid w:val="002D6A0D"/>
    <w:rsid w:val="002E157C"/>
    <w:rsid w:val="002E1CE4"/>
    <w:rsid w:val="002E4259"/>
    <w:rsid w:val="002F1F55"/>
    <w:rsid w:val="00300DF0"/>
    <w:rsid w:val="003215EE"/>
    <w:rsid w:val="00321A3D"/>
    <w:rsid w:val="00322ED2"/>
    <w:rsid w:val="00331689"/>
    <w:rsid w:val="00332B0A"/>
    <w:rsid w:val="003378F8"/>
    <w:rsid w:val="00343020"/>
    <w:rsid w:val="003574B8"/>
    <w:rsid w:val="003667F6"/>
    <w:rsid w:val="00367718"/>
    <w:rsid w:val="00376C52"/>
    <w:rsid w:val="00380415"/>
    <w:rsid w:val="00383CF5"/>
    <w:rsid w:val="00392716"/>
    <w:rsid w:val="003949BD"/>
    <w:rsid w:val="00395563"/>
    <w:rsid w:val="003A360C"/>
    <w:rsid w:val="003B0EFA"/>
    <w:rsid w:val="003C5C10"/>
    <w:rsid w:val="003D73F0"/>
    <w:rsid w:val="003E4204"/>
    <w:rsid w:val="003F2492"/>
    <w:rsid w:val="003F2739"/>
    <w:rsid w:val="003F7EC8"/>
    <w:rsid w:val="004009D5"/>
    <w:rsid w:val="00405C82"/>
    <w:rsid w:val="004060D3"/>
    <w:rsid w:val="00411516"/>
    <w:rsid w:val="0042214B"/>
    <w:rsid w:val="00427EA4"/>
    <w:rsid w:val="004305E3"/>
    <w:rsid w:val="00434319"/>
    <w:rsid w:val="00437CEA"/>
    <w:rsid w:val="0044619B"/>
    <w:rsid w:val="00451891"/>
    <w:rsid w:val="00461F4A"/>
    <w:rsid w:val="004620C1"/>
    <w:rsid w:val="00471530"/>
    <w:rsid w:val="004827CD"/>
    <w:rsid w:val="004828B1"/>
    <w:rsid w:val="00482944"/>
    <w:rsid w:val="00484687"/>
    <w:rsid w:val="00487CA8"/>
    <w:rsid w:val="00490343"/>
    <w:rsid w:val="004C1951"/>
    <w:rsid w:val="004C2F00"/>
    <w:rsid w:val="004C6FB4"/>
    <w:rsid w:val="004D2525"/>
    <w:rsid w:val="004D4262"/>
    <w:rsid w:val="004D54B6"/>
    <w:rsid w:val="004F465D"/>
    <w:rsid w:val="00505E65"/>
    <w:rsid w:val="005150C0"/>
    <w:rsid w:val="005151A5"/>
    <w:rsid w:val="0051795F"/>
    <w:rsid w:val="00522883"/>
    <w:rsid w:val="005270CF"/>
    <w:rsid w:val="00534E07"/>
    <w:rsid w:val="005603F1"/>
    <w:rsid w:val="00565083"/>
    <w:rsid w:val="00573D00"/>
    <w:rsid w:val="00582B97"/>
    <w:rsid w:val="00584623"/>
    <w:rsid w:val="00592169"/>
    <w:rsid w:val="0059614E"/>
    <w:rsid w:val="005A385E"/>
    <w:rsid w:val="005B128F"/>
    <w:rsid w:val="005B1ED3"/>
    <w:rsid w:val="005B7428"/>
    <w:rsid w:val="005C0E75"/>
    <w:rsid w:val="005C1F2F"/>
    <w:rsid w:val="005C220D"/>
    <w:rsid w:val="005C4D98"/>
    <w:rsid w:val="005C5525"/>
    <w:rsid w:val="005C6723"/>
    <w:rsid w:val="005C71FB"/>
    <w:rsid w:val="005D1DD9"/>
    <w:rsid w:val="00600191"/>
    <w:rsid w:val="00600D9B"/>
    <w:rsid w:val="00612C20"/>
    <w:rsid w:val="00640D72"/>
    <w:rsid w:val="0064277D"/>
    <w:rsid w:val="00644848"/>
    <w:rsid w:val="006625AC"/>
    <w:rsid w:val="006729A3"/>
    <w:rsid w:val="00673D73"/>
    <w:rsid w:val="00674AA3"/>
    <w:rsid w:val="00680ED9"/>
    <w:rsid w:val="00696D8B"/>
    <w:rsid w:val="006A2A34"/>
    <w:rsid w:val="006A2F3A"/>
    <w:rsid w:val="006A5C11"/>
    <w:rsid w:val="006A7BD7"/>
    <w:rsid w:val="006B2C4F"/>
    <w:rsid w:val="006B45D5"/>
    <w:rsid w:val="006C5E7C"/>
    <w:rsid w:val="006D262A"/>
    <w:rsid w:val="006D44B6"/>
    <w:rsid w:val="006E357F"/>
    <w:rsid w:val="006F19ED"/>
    <w:rsid w:val="006F49A0"/>
    <w:rsid w:val="00706CE0"/>
    <w:rsid w:val="007070E9"/>
    <w:rsid w:val="007078FE"/>
    <w:rsid w:val="00707902"/>
    <w:rsid w:val="007127FF"/>
    <w:rsid w:val="007230C1"/>
    <w:rsid w:val="00723B4B"/>
    <w:rsid w:val="007256DA"/>
    <w:rsid w:val="007404FC"/>
    <w:rsid w:val="007547A0"/>
    <w:rsid w:val="007608E0"/>
    <w:rsid w:val="00770225"/>
    <w:rsid w:val="0078019A"/>
    <w:rsid w:val="007835F8"/>
    <w:rsid w:val="007837C8"/>
    <w:rsid w:val="00783A1B"/>
    <w:rsid w:val="00786079"/>
    <w:rsid w:val="007878C7"/>
    <w:rsid w:val="007A5D5E"/>
    <w:rsid w:val="007C4AEC"/>
    <w:rsid w:val="007C4BA3"/>
    <w:rsid w:val="007E275A"/>
    <w:rsid w:val="007F24C8"/>
    <w:rsid w:val="007F2E16"/>
    <w:rsid w:val="0082117D"/>
    <w:rsid w:val="0082185B"/>
    <w:rsid w:val="00824F3C"/>
    <w:rsid w:val="00834480"/>
    <w:rsid w:val="008406D0"/>
    <w:rsid w:val="008413DD"/>
    <w:rsid w:val="00850B58"/>
    <w:rsid w:val="008527B7"/>
    <w:rsid w:val="0085316D"/>
    <w:rsid w:val="008558A1"/>
    <w:rsid w:val="008567D9"/>
    <w:rsid w:val="00857968"/>
    <w:rsid w:val="00860225"/>
    <w:rsid w:val="00861EAC"/>
    <w:rsid w:val="00863289"/>
    <w:rsid w:val="00872067"/>
    <w:rsid w:val="00890F1E"/>
    <w:rsid w:val="008B167D"/>
    <w:rsid w:val="008C3012"/>
    <w:rsid w:val="008C4106"/>
    <w:rsid w:val="008D05E9"/>
    <w:rsid w:val="008D1880"/>
    <w:rsid w:val="008D40A6"/>
    <w:rsid w:val="008E007E"/>
    <w:rsid w:val="008E0FA0"/>
    <w:rsid w:val="008E5E99"/>
    <w:rsid w:val="008E77D8"/>
    <w:rsid w:val="00901F15"/>
    <w:rsid w:val="009124EC"/>
    <w:rsid w:val="00920F90"/>
    <w:rsid w:val="00923F01"/>
    <w:rsid w:val="00927A97"/>
    <w:rsid w:val="00933545"/>
    <w:rsid w:val="00935ED5"/>
    <w:rsid w:val="00947059"/>
    <w:rsid w:val="009534CF"/>
    <w:rsid w:val="00960141"/>
    <w:rsid w:val="00964D83"/>
    <w:rsid w:val="0097160A"/>
    <w:rsid w:val="00974EB4"/>
    <w:rsid w:val="00983144"/>
    <w:rsid w:val="009A556F"/>
    <w:rsid w:val="009B5880"/>
    <w:rsid w:val="009C60CB"/>
    <w:rsid w:val="009D116A"/>
    <w:rsid w:val="009E44E3"/>
    <w:rsid w:val="009F1481"/>
    <w:rsid w:val="009F2E8D"/>
    <w:rsid w:val="00A07727"/>
    <w:rsid w:val="00A1644B"/>
    <w:rsid w:val="00A20946"/>
    <w:rsid w:val="00A244C1"/>
    <w:rsid w:val="00A30197"/>
    <w:rsid w:val="00A65DD8"/>
    <w:rsid w:val="00A736B1"/>
    <w:rsid w:val="00A74B3F"/>
    <w:rsid w:val="00A874C0"/>
    <w:rsid w:val="00A87F56"/>
    <w:rsid w:val="00A9004E"/>
    <w:rsid w:val="00A90300"/>
    <w:rsid w:val="00A946D4"/>
    <w:rsid w:val="00A94ADA"/>
    <w:rsid w:val="00AA43AB"/>
    <w:rsid w:val="00AA7B08"/>
    <w:rsid w:val="00AB2370"/>
    <w:rsid w:val="00AB36C2"/>
    <w:rsid w:val="00AC4EF7"/>
    <w:rsid w:val="00AC5854"/>
    <w:rsid w:val="00AD32CB"/>
    <w:rsid w:val="00AE5CB8"/>
    <w:rsid w:val="00AF724B"/>
    <w:rsid w:val="00B04363"/>
    <w:rsid w:val="00B460D4"/>
    <w:rsid w:val="00B465D2"/>
    <w:rsid w:val="00B51118"/>
    <w:rsid w:val="00B73175"/>
    <w:rsid w:val="00B838D0"/>
    <w:rsid w:val="00B84AEC"/>
    <w:rsid w:val="00BB077C"/>
    <w:rsid w:val="00BB1529"/>
    <w:rsid w:val="00BE3EE6"/>
    <w:rsid w:val="00BE67E5"/>
    <w:rsid w:val="00C11149"/>
    <w:rsid w:val="00C177FE"/>
    <w:rsid w:val="00C27BDC"/>
    <w:rsid w:val="00C326FB"/>
    <w:rsid w:val="00C3434F"/>
    <w:rsid w:val="00C36380"/>
    <w:rsid w:val="00C40BCF"/>
    <w:rsid w:val="00C4104B"/>
    <w:rsid w:val="00C42654"/>
    <w:rsid w:val="00C5184B"/>
    <w:rsid w:val="00C51962"/>
    <w:rsid w:val="00C54481"/>
    <w:rsid w:val="00C67235"/>
    <w:rsid w:val="00C73526"/>
    <w:rsid w:val="00C94E4B"/>
    <w:rsid w:val="00C9567E"/>
    <w:rsid w:val="00CB7230"/>
    <w:rsid w:val="00CC2349"/>
    <w:rsid w:val="00CC70C7"/>
    <w:rsid w:val="00CF454A"/>
    <w:rsid w:val="00CF7529"/>
    <w:rsid w:val="00D01A36"/>
    <w:rsid w:val="00D03F5C"/>
    <w:rsid w:val="00D03FAC"/>
    <w:rsid w:val="00D11F13"/>
    <w:rsid w:val="00D146CB"/>
    <w:rsid w:val="00D1555C"/>
    <w:rsid w:val="00D15A99"/>
    <w:rsid w:val="00D22E72"/>
    <w:rsid w:val="00D3013D"/>
    <w:rsid w:val="00D32D8B"/>
    <w:rsid w:val="00D336E2"/>
    <w:rsid w:val="00D348A5"/>
    <w:rsid w:val="00D357A3"/>
    <w:rsid w:val="00D37F50"/>
    <w:rsid w:val="00D52F01"/>
    <w:rsid w:val="00D82A98"/>
    <w:rsid w:val="00DA083F"/>
    <w:rsid w:val="00DB1702"/>
    <w:rsid w:val="00DC7D3C"/>
    <w:rsid w:val="00DD2C92"/>
    <w:rsid w:val="00DD4DB6"/>
    <w:rsid w:val="00DD4F9C"/>
    <w:rsid w:val="00DF02BE"/>
    <w:rsid w:val="00DF11BE"/>
    <w:rsid w:val="00DF373D"/>
    <w:rsid w:val="00E204D6"/>
    <w:rsid w:val="00E21928"/>
    <w:rsid w:val="00E27D71"/>
    <w:rsid w:val="00E27E22"/>
    <w:rsid w:val="00E42663"/>
    <w:rsid w:val="00E42B0A"/>
    <w:rsid w:val="00E436BC"/>
    <w:rsid w:val="00E44EC1"/>
    <w:rsid w:val="00E54521"/>
    <w:rsid w:val="00E65DEA"/>
    <w:rsid w:val="00E71874"/>
    <w:rsid w:val="00E86685"/>
    <w:rsid w:val="00E963B3"/>
    <w:rsid w:val="00EA7677"/>
    <w:rsid w:val="00EB33B2"/>
    <w:rsid w:val="00EC0ABB"/>
    <w:rsid w:val="00ED5DBD"/>
    <w:rsid w:val="00ED6502"/>
    <w:rsid w:val="00EE4D6C"/>
    <w:rsid w:val="00EE69ED"/>
    <w:rsid w:val="00EE72D0"/>
    <w:rsid w:val="00EE7BA3"/>
    <w:rsid w:val="00EF1812"/>
    <w:rsid w:val="00EF506C"/>
    <w:rsid w:val="00EF5A7B"/>
    <w:rsid w:val="00F00963"/>
    <w:rsid w:val="00F03A9E"/>
    <w:rsid w:val="00F0459B"/>
    <w:rsid w:val="00F26E9A"/>
    <w:rsid w:val="00F3672A"/>
    <w:rsid w:val="00F47946"/>
    <w:rsid w:val="00F50F95"/>
    <w:rsid w:val="00F65174"/>
    <w:rsid w:val="00F7227C"/>
    <w:rsid w:val="00F72388"/>
    <w:rsid w:val="00F7444D"/>
    <w:rsid w:val="00F74D49"/>
    <w:rsid w:val="00F7599D"/>
    <w:rsid w:val="00F81576"/>
    <w:rsid w:val="00F82A5D"/>
    <w:rsid w:val="00F854B8"/>
    <w:rsid w:val="00F927DB"/>
    <w:rsid w:val="00F97109"/>
    <w:rsid w:val="00F97C63"/>
    <w:rsid w:val="00FA3F4C"/>
    <w:rsid w:val="00FB0A9F"/>
    <w:rsid w:val="00FD0EC4"/>
    <w:rsid w:val="00FD7E96"/>
    <w:rsid w:val="00FD7EA3"/>
    <w:rsid w:val="00FE02DB"/>
    <w:rsid w:val="00FE0494"/>
    <w:rsid w:val="00FE4595"/>
    <w:rsid w:val="00FE4730"/>
    <w:rsid w:val="00FE4E0D"/>
    <w:rsid w:val="00FE6AFA"/>
    <w:rsid w:val="00FF09EE"/>
    <w:rsid w:val="00FF21AB"/>
    <w:rsid w:val="00FF514C"/>
    <w:rsid w:val="00FF5552"/>
    <w:rsid w:val="00FF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171E1-2258-467B-ADBF-9163182C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5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A9C"/>
    <w:pPr>
      <w:ind w:left="720"/>
      <w:contextualSpacing/>
    </w:pPr>
  </w:style>
  <w:style w:type="paragraph" w:styleId="a4">
    <w:name w:val="Balloon Text"/>
    <w:basedOn w:val="a"/>
    <w:link w:val="a5"/>
    <w:uiPriority w:val="99"/>
    <w:semiHidden/>
    <w:unhideWhenUsed/>
    <w:rsid w:val="00DD4D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4DB6"/>
    <w:rPr>
      <w:rFonts w:ascii="Tahoma" w:eastAsiaTheme="minorEastAsia" w:hAnsi="Tahoma" w:cs="Tahoma"/>
      <w:sz w:val="16"/>
      <w:szCs w:val="16"/>
      <w:lang w:eastAsia="ru-RU"/>
    </w:rPr>
  </w:style>
  <w:style w:type="paragraph" w:styleId="a6">
    <w:name w:val="No Spacing"/>
    <w:link w:val="a7"/>
    <w:uiPriority w:val="1"/>
    <w:qFormat/>
    <w:rsid w:val="008E007E"/>
    <w:pPr>
      <w:spacing w:after="0" w:line="240" w:lineRule="auto"/>
    </w:pPr>
    <w:rPr>
      <w:rFonts w:ascii="Calibri" w:eastAsia="Calibri" w:hAnsi="Calibri" w:cs="Times New Roman"/>
    </w:rPr>
  </w:style>
  <w:style w:type="paragraph" w:styleId="a8">
    <w:name w:val="caption"/>
    <w:basedOn w:val="a"/>
    <w:next w:val="a"/>
    <w:semiHidden/>
    <w:unhideWhenUsed/>
    <w:qFormat/>
    <w:rsid w:val="00783A1B"/>
    <w:pPr>
      <w:spacing w:after="0" w:line="240" w:lineRule="auto"/>
      <w:jc w:val="center"/>
    </w:pPr>
    <w:rPr>
      <w:rFonts w:ascii="Times New Roman" w:eastAsia="Times New Roman" w:hAnsi="Times New Roman" w:cs="Times New Roman"/>
      <w:b/>
      <w:bCs/>
      <w:sz w:val="32"/>
      <w:szCs w:val="24"/>
    </w:rPr>
  </w:style>
  <w:style w:type="table" w:styleId="a9">
    <w:name w:val="Table Grid"/>
    <w:basedOn w:val="a1"/>
    <w:uiPriority w:val="39"/>
    <w:rsid w:val="008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5D5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2">
    <w:name w:val="Font Style12"/>
    <w:rsid w:val="007A5D5E"/>
    <w:rPr>
      <w:rFonts w:ascii="Times New Roman" w:hAnsi="Times New Roman" w:cs="Times New Roman"/>
      <w:sz w:val="22"/>
      <w:szCs w:val="22"/>
    </w:rPr>
  </w:style>
  <w:style w:type="paragraph" w:customStyle="1" w:styleId="Style9">
    <w:name w:val="Style9"/>
    <w:basedOn w:val="a"/>
    <w:rsid w:val="007A5D5E"/>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6">
    <w:name w:val="Style6"/>
    <w:basedOn w:val="a"/>
    <w:rsid w:val="007A5D5E"/>
    <w:pPr>
      <w:widowControl w:val="0"/>
      <w:autoSpaceDE w:val="0"/>
      <w:autoSpaceDN w:val="0"/>
      <w:adjustRightInd w:val="0"/>
      <w:spacing w:after="0" w:line="274" w:lineRule="exact"/>
    </w:pPr>
    <w:rPr>
      <w:rFonts w:ascii="Impact" w:eastAsia="Times New Roman" w:hAnsi="Impact" w:cs="Times New Roman"/>
      <w:sz w:val="24"/>
      <w:szCs w:val="24"/>
    </w:rPr>
  </w:style>
  <w:style w:type="paragraph" w:customStyle="1" w:styleId="Style2">
    <w:name w:val="Style2"/>
    <w:basedOn w:val="a"/>
    <w:rsid w:val="007A5D5E"/>
    <w:pPr>
      <w:widowControl w:val="0"/>
      <w:autoSpaceDE w:val="0"/>
      <w:autoSpaceDN w:val="0"/>
      <w:adjustRightInd w:val="0"/>
      <w:spacing w:after="0" w:line="274" w:lineRule="exact"/>
      <w:jc w:val="center"/>
    </w:pPr>
    <w:rPr>
      <w:rFonts w:ascii="Impact" w:eastAsia="Times New Roman" w:hAnsi="Impact" w:cs="Times New Roman"/>
      <w:sz w:val="24"/>
      <w:szCs w:val="24"/>
    </w:rPr>
  </w:style>
  <w:style w:type="paragraph" w:customStyle="1" w:styleId="Style4">
    <w:name w:val="Style4"/>
    <w:basedOn w:val="a"/>
    <w:rsid w:val="007A5D5E"/>
    <w:pPr>
      <w:widowControl w:val="0"/>
      <w:autoSpaceDE w:val="0"/>
      <w:autoSpaceDN w:val="0"/>
      <w:adjustRightInd w:val="0"/>
      <w:spacing w:after="0" w:line="274" w:lineRule="exact"/>
      <w:ind w:firstLine="408"/>
    </w:pPr>
    <w:rPr>
      <w:rFonts w:ascii="Times New Roman" w:eastAsia="Times New Roman" w:hAnsi="Times New Roman" w:cs="Times New Roman"/>
      <w:sz w:val="24"/>
      <w:szCs w:val="24"/>
    </w:rPr>
  </w:style>
  <w:style w:type="character" w:customStyle="1" w:styleId="FontStyle13">
    <w:name w:val="Font Style13"/>
    <w:rsid w:val="007A5D5E"/>
    <w:rPr>
      <w:rFonts w:ascii="Times New Roman" w:hAnsi="Times New Roman" w:cs="Times New Roman"/>
      <w:sz w:val="22"/>
      <w:szCs w:val="22"/>
    </w:rPr>
  </w:style>
  <w:style w:type="character" w:customStyle="1" w:styleId="FontStyle15">
    <w:name w:val="Font Style15"/>
    <w:rsid w:val="007A5D5E"/>
    <w:rPr>
      <w:rFonts w:ascii="Garamond" w:hAnsi="Garamond" w:cs="Garamond"/>
      <w:b/>
      <w:bCs/>
      <w:i/>
      <w:iCs/>
      <w:spacing w:val="20"/>
      <w:sz w:val="16"/>
      <w:szCs w:val="16"/>
    </w:rPr>
  </w:style>
  <w:style w:type="character" w:customStyle="1" w:styleId="a7">
    <w:name w:val="Без интервала Знак"/>
    <w:link w:val="a6"/>
    <w:uiPriority w:val="1"/>
    <w:locked/>
    <w:rsid w:val="007A5D5E"/>
    <w:rPr>
      <w:rFonts w:ascii="Calibri" w:eastAsia="Calibri" w:hAnsi="Calibri" w:cs="Times New Roman"/>
    </w:rPr>
  </w:style>
  <w:style w:type="table" w:customStyle="1" w:styleId="TableGrid">
    <w:name w:val="TableGrid"/>
    <w:rsid w:val="00C177FE"/>
    <w:pPr>
      <w:spacing w:after="0" w:line="240" w:lineRule="auto"/>
    </w:pPr>
    <w:rPr>
      <w:rFonts w:eastAsiaTheme="minorEastAsia"/>
      <w:lang w:eastAsia="ru-RU"/>
    </w:rPr>
    <w:tblPr>
      <w:tblCellMar>
        <w:top w:w="0" w:type="dxa"/>
        <w:left w:w="0" w:type="dxa"/>
        <w:bottom w:w="0" w:type="dxa"/>
        <w:right w:w="0" w:type="dxa"/>
      </w:tblCellMar>
    </w:tblPr>
  </w:style>
  <w:style w:type="character" w:styleId="aa">
    <w:name w:val="Hyperlink"/>
    <w:basedOn w:val="a0"/>
    <w:uiPriority w:val="99"/>
    <w:unhideWhenUsed/>
    <w:rsid w:val="00C177FE"/>
    <w:rPr>
      <w:color w:val="0000FF" w:themeColor="hyperlink"/>
      <w:u w:val="single"/>
    </w:rPr>
  </w:style>
  <w:style w:type="character" w:styleId="ab">
    <w:name w:val="Strong"/>
    <w:basedOn w:val="a0"/>
    <w:uiPriority w:val="22"/>
    <w:qFormat/>
    <w:rsid w:val="00FF09EE"/>
    <w:rPr>
      <w:b/>
      <w:bCs/>
    </w:rPr>
  </w:style>
  <w:style w:type="character" w:styleId="ac">
    <w:name w:val="FollowedHyperlink"/>
    <w:basedOn w:val="a0"/>
    <w:uiPriority w:val="99"/>
    <w:semiHidden/>
    <w:unhideWhenUsed/>
    <w:rsid w:val="00062B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65655">
      <w:bodyDiv w:val="1"/>
      <w:marLeft w:val="0"/>
      <w:marRight w:val="0"/>
      <w:marTop w:val="0"/>
      <w:marBottom w:val="0"/>
      <w:divBdr>
        <w:top w:val="none" w:sz="0" w:space="0" w:color="auto"/>
        <w:left w:val="none" w:sz="0" w:space="0" w:color="auto"/>
        <w:bottom w:val="none" w:sz="0" w:space="0" w:color="auto"/>
        <w:right w:val="none" w:sz="0" w:space="0" w:color="auto"/>
      </w:divBdr>
    </w:div>
    <w:div w:id="940913050">
      <w:bodyDiv w:val="1"/>
      <w:marLeft w:val="0"/>
      <w:marRight w:val="0"/>
      <w:marTop w:val="0"/>
      <w:marBottom w:val="0"/>
      <w:divBdr>
        <w:top w:val="none" w:sz="0" w:space="0" w:color="auto"/>
        <w:left w:val="none" w:sz="0" w:space="0" w:color="auto"/>
        <w:bottom w:val="none" w:sz="0" w:space="0" w:color="auto"/>
        <w:right w:val="none" w:sz="0" w:space="0" w:color="auto"/>
      </w:divBdr>
      <w:divsChild>
        <w:div w:id="498351321">
          <w:marLeft w:val="360"/>
          <w:marRight w:val="0"/>
          <w:marTop w:val="200"/>
          <w:marBottom w:val="0"/>
          <w:divBdr>
            <w:top w:val="none" w:sz="0" w:space="0" w:color="auto"/>
            <w:left w:val="none" w:sz="0" w:space="0" w:color="auto"/>
            <w:bottom w:val="none" w:sz="0" w:space="0" w:color="auto"/>
            <w:right w:val="none" w:sz="0" w:space="0" w:color="auto"/>
          </w:divBdr>
        </w:div>
        <w:div w:id="1356464895">
          <w:marLeft w:val="360"/>
          <w:marRight w:val="0"/>
          <w:marTop w:val="200"/>
          <w:marBottom w:val="0"/>
          <w:divBdr>
            <w:top w:val="none" w:sz="0" w:space="0" w:color="auto"/>
            <w:left w:val="none" w:sz="0" w:space="0" w:color="auto"/>
            <w:bottom w:val="none" w:sz="0" w:space="0" w:color="auto"/>
            <w:right w:val="none" w:sz="0" w:space="0" w:color="auto"/>
          </w:divBdr>
        </w:div>
        <w:div w:id="2101174495">
          <w:marLeft w:val="360"/>
          <w:marRight w:val="0"/>
          <w:marTop w:val="200"/>
          <w:marBottom w:val="0"/>
          <w:divBdr>
            <w:top w:val="none" w:sz="0" w:space="0" w:color="auto"/>
            <w:left w:val="none" w:sz="0" w:space="0" w:color="auto"/>
            <w:bottom w:val="none" w:sz="0" w:space="0" w:color="auto"/>
            <w:right w:val="none" w:sz="0" w:space="0" w:color="auto"/>
          </w:divBdr>
        </w:div>
        <w:div w:id="389042363">
          <w:marLeft w:val="360"/>
          <w:marRight w:val="0"/>
          <w:marTop w:val="200"/>
          <w:marBottom w:val="0"/>
          <w:divBdr>
            <w:top w:val="none" w:sz="0" w:space="0" w:color="auto"/>
            <w:left w:val="none" w:sz="0" w:space="0" w:color="auto"/>
            <w:bottom w:val="none" w:sz="0" w:space="0" w:color="auto"/>
            <w:right w:val="none" w:sz="0" w:space="0" w:color="auto"/>
          </w:divBdr>
        </w:div>
        <w:div w:id="574124355">
          <w:marLeft w:val="360"/>
          <w:marRight w:val="0"/>
          <w:marTop w:val="200"/>
          <w:marBottom w:val="0"/>
          <w:divBdr>
            <w:top w:val="none" w:sz="0" w:space="0" w:color="auto"/>
            <w:left w:val="none" w:sz="0" w:space="0" w:color="auto"/>
            <w:bottom w:val="none" w:sz="0" w:space="0" w:color="auto"/>
            <w:right w:val="none" w:sz="0" w:space="0" w:color="auto"/>
          </w:divBdr>
        </w:div>
        <w:div w:id="1883519258">
          <w:marLeft w:val="360"/>
          <w:marRight w:val="0"/>
          <w:marTop w:val="200"/>
          <w:marBottom w:val="0"/>
          <w:divBdr>
            <w:top w:val="none" w:sz="0" w:space="0" w:color="auto"/>
            <w:left w:val="none" w:sz="0" w:space="0" w:color="auto"/>
            <w:bottom w:val="none" w:sz="0" w:space="0" w:color="auto"/>
            <w:right w:val="none" w:sz="0" w:space="0" w:color="auto"/>
          </w:divBdr>
        </w:div>
        <w:div w:id="357855882">
          <w:marLeft w:val="360"/>
          <w:marRight w:val="0"/>
          <w:marTop w:val="200"/>
          <w:marBottom w:val="0"/>
          <w:divBdr>
            <w:top w:val="none" w:sz="0" w:space="0" w:color="auto"/>
            <w:left w:val="none" w:sz="0" w:space="0" w:color="auto"/>
            <w:bottom w:val="none" w:sz="0" w:space="0" w:color="auto"/>
            <w:right w:val="none" w:sz="0" w:space="0" w:color="auto"/>
          </w:divBdr>
        </w:div>
        <w:div w:id="1594391866">
          <w:marLeft w:val="360"/>
          <w:marRight w:val="0"/>
          <w:marTop w:val="200"/>
          <w:marBottom w:val="0"/>
          <w:divBdr>
            <w:top w:val="none" w:sz="0" w:space="0" w:color="auto"/>
            <w:left w:val="none" w:sz="0" w:space="0" w:color="auto"/>
            <w:bottom w:val="none" w:sz="0" w:space="0" w:color="auto"/>
            <w:right w:val="none" w:sz="0" w:space="0" w:color="auto"/>
          </w:divBdr>
        </w:div>
      </w:divsChild>
    </w:div>
    <w:div w:id="15058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drive.google.com/file/d/1tNRvpFsDvGW67QAUqbvuAwbHSEeK1T98/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417@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8105-7F64-42D9-A948-51C7FBE6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9383</Words>
  <Characters>53487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admin</cp:lastModifiedBy>
  <cp:revision>3</cp:revision>
  <cp:lastPrinted>2018-03-26T07:26:00Z</cp:lastPrinted>
  <dcterms:created xsi:type="dcterms:W3CDTF">2021-10-18T16:03:00Z</dcterms:created>
  <dcterms:modified xsi:type="dcterms:W3CDTF">2021-10-18T16:04:00Z</dcterms:modified>
</cp:coreProperties>
</file>